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5F0B" w14:textId="13093D17"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onstruction/</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000000"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000000"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000000"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000000"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000000"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7552FAFC" w:rsidR="008D0B4A"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3FB14927" w14:textId="77777777" w:rsidR="008D018D" w:rsidRPr="00577F8F" w:rsidRDefault="008D018D" w:rsidP="008D018D">
      <w:pPr>
        <w:jc w:val="both"/>
        <w:rPr>
          <w:rFonts w:ascii="Calibri" w:eastAsia="Calibri" w:hAnsi="Calibri" w:cs="Tahoma"/>
          <w:sz w:val="24"/>
          <w:szCs w:val="24"/>
        </w:rPr>
      </w:pPr>
      <w:r w:rsidRPr="008D018D">
        <w:rPr>
          <w:rFonts w:ascii="Calibri" w:eastAsia="Calibri" w:hAnsi="Calibri" w:cs="Tahoma"/>
          <w:sz w:val="24"/>
          <w:szCs w:val="24"/>
        </w:rPr>
        <w:t xml:space="preserve">CMP development sites will be inspected by Camden’s Site Planning Inspectors or nominated officers to assess compliance with the CMP. These inspections will be planned and unplanned site visits for the duration of the works. Developers/contractors are required to provide access to sites for inspection and cooperate fully throughout the inspection process ensuring compliance with the CMP.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lastRenderedPageBreak/>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 xml:space="preserve">(Note the term 'vehicles' used in this document refers to all vehicles associated with the implementation of the development, </w:t>
      </w:r>
      <w:proofErr w:type="gramStart"/>
      <w:r w:rsidRPr="00BB5C68">
        <w:rPr>
          <w:sz w:val="24"/>
          <w:szCs w:val="24"/>
        </w:rPr>
        <w:t>e.g.</w:t>
      </w:r>
      <w:proofErr w:type="gramEnd"/>
      <w:r w:rsidRPr="00BB5C68">
        <w:rPr>
          <w:sz w:val="24"/>
          <w:szCs w:val="24"/>
        </w:rPr>
        <w:t xml:space="preserve">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5"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" fillcolor="#fabf8f [1945]">
                <v:textbo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6"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0D48071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51F842D0">
            <wp:extent cx="2694305" cy="26820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457" cy="2683213"/>
                    </a:xfrm>
                    <a:prstGeom prst="rect">
                      <a:avLst/>
                    </a:prstGeom>
                  </pic:spPr>
                </pic:pic>
              </a:graphicData>
            </a:graphic>
          </wp:inline>
        </w:drawing>
      </w:r>
      <w:r>
        <w:rPr>
          <w:noProof/>
          <w:lang w:eastAsia="en-GB"/>
        </w:rPr>
        <w:drawing>
          <wp:inline distT="0" distB="0" distL="0" distR="0" wp14:anchorId="0CC5251A" wp14:editId="1C8ABA65">
            <wp:extent cx="2921000" cy="26879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320" cy="2691969"/>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" stroked="f">
                <v:textbo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" stroked="f">
                <v:textbo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 xml:space="preserve">Planning Permission </w:t>
                              </w:r>
                              <w:proofErr w:type="gramStart"/>
                              <w:r>
                                <w:rPr>
                                  <w:rFonts w:ascii="Calibri,Bold" w:hAnsi="Calibri,Bold" w:cs="Calibri,Bold"/>
                                  <w:b/>
                                  <w:bCs/>
                                </w:rPr>
                                <w:t>granted</w:t>
                              </w:r>
                              <w:proofErr w:type="gramEnd"/>
                            </w:p>
                            <w:p w14:paraId="123262EE" w14:textId="77777777" w:rsidR="007259CC" w:rsidRDefault="007259C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">
                <v:shape id="_x0000_s1030" type="#_x0000_t202" style="position:absolute;left:-857;width:16291;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" stroked="f">
                  <v:textbo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 xml:space="preserve">Planning Permission </w:t>
                        </w:r>
                        <w:proofErr w:type="gramStart"/>
                        <w:r>
                          <w:rPr>
                            <w:rFonts w:ascii="Calibri,Bold" w:hAnsi="Calibri,Bold" w:cs="Calibri,Bold"/>
                            <w:b/>
                            <w:bCs/>
                          </w:rPr>
                          <w:t>granted</w:t>
                        </w:r>
                        <w:proofErr w:type="gramEnd"/>
                      </w:p>
                      <w:p w14:paraId="123262EE" w14:textId="77777777" w:rsidR="007259CC" w:rsidRDefault="007259C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&#13;&#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" stroked="f">
                <v:textbo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 xml:space="preserve">Appoint principal </w:t>
                              </w:r>
                              <w:proofErr w:type="gramStart"/>
                              <w:r w:rsidRPr="00EC75FF">
                                <w:rPr>
                                  <w:rFonts w:ascii="Calibri,Bold" w:hAnsi="Calibri,Bold" w:cs="Calibri,Bold"/>
                                  <w:b/>
                                  <w:bCs/>
                                </w:rPr>
                                <w:t>contractor</w:t>
                              </w:r>
                              <w:proofErr w:type="gramEnd"/>
                            </w:p>
                            <w:p w14:paraId="123262F2" w14:textId="77777777" w:rsidR="007259CC" w:rsidRDefault="007259C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">
                <v:shape id="_x0000_s1034" type="#_x0000_t202" style="position:absolute;left:5402;width:20164;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" stroked="f">
                  <v:textbo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 xml:space="preserve">Appoint principal </w:t>
                        </w:r>
                        <w:proofErr w:type="gramStart"/>
                        <w:r w:rsidRPr="00EC75FF">
                          <w:rPr>
                            <w:rFonts w:ascii="Calibri,Bold" w:hAnsi="Calibri,Bold" w:cs="Calibri,Bold"/>
                            <w:b/>
                            <w:bCs/>
                          </w:rPr>
                          <w:t>contractor</w:t>
                        </w:r>
                        <w:proofErr w:type="gramEnd"/>
                      </w:p>
                      <w:p w14:paraId="123262F2" w14:textId="77777777" w:rsidR="007259CC" w:rsidRDefault="007259C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&#13;&#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 xml:space="preserve">ommunity </w:t>
                              </w:r>
                              <w:proofErr w:type="gramStart"/>
                              <w:r w:rsidRPr="00B22D5F">
                                <w:rPr>
                                  <w:rFonts w:ascii="Calibri,Bold" w:hAnsi="Calibri,Bold" w:cs="Calibri,Bold"/>
                                  <w:b/>
                                  <w:bCs/>
                                </w:rPr>
                                <w:t>liaison</w:t>
                              </w:r>
                              <w:proofErr w:type="gramEnd"/>
                            </w:p>
                            <w:p w14:paraId="123262F6" w14:textId="77777777" w:rsidR="007259CC" w:rsidRDefault="007259C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">
                <v:shape id="_x0000_s1037" type="#_x0000_t202" style="position:absolute;left:6800;width:1981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" stroked="f">
                  <v:textbo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 xml:space="preserve">ommunity </w:t>
                        </w:r>
                        <w:proofErr w:type="gramStart"/>
                        <w:r w:rsidRPr="00B22D5F">
                          <w:rPr>
                            <w:rFonts w:ascii="Calibri,Bold" w:hAnsi="Calibri,Bold" w:cs="Calibri,Bold"/>
                            <w:b/>
                            <w:bCs/>
                          </w:rPr>
                          <w:t>liaison</w:t>
                        </w:r>
                        <w:proofErr w:type="gramEnd"/>
                      </w:p>
                      <w:p w14:paraId="123262F6" w14:textId="77777777" w:rsidR="007259CC" w:rsidRDefault="007259C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&#13;&#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 xml:space="preserve">Work can commence if CMP is </w:t>
                              </w:r>
                              <w:proofErr w:type="gramStart"/>
                              <w:r>
                                <w:rPr>
                                  <w:rFonts w:ascii="Calibri,Bold" w:hAnsi="Calibri,Bold" w:cs="Calibri,Bold"/>
                                  <w:b/>
                                  <w:bCs/>
                                </w:rPr>
                                <w:t>approved</w:t>
                              </w:r>
                              <w:proofErr w:type="gramEnd"/>
                            </w:p>
                            <w:p w14:paraId="675867D6" w14:textId="77777777" w:rsidR="007259CC" w:rsidRDefault="007259C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">
                <v:shape id="_x0000_s1040"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" stroked="f">
                  <v:textbo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 xml:space="preserve">Work can commence if CMP is </w:t>
                        </w:r>
                        <w:proofErr w:type="gramStart"/>
                        <w:r>
                          <w:rPr>
                            <w:rFonts w:ascii="Calibri,Bold" w:hAnsi="Calibri,Bold" w:cs="Calibri,Bold"/>
                            <w:b/>
                            <w:bCs/>
                          </w:rPr>
                          <w:t>approved</w:t>
                        </w:r>
                        <w:proofErr w:type="gramEnd"/>
                      </w:p>
                      <w:p w14:paraId="675867D6" w14:textId="77777777" w:rsidR="007259CC" w:rsidRDefault="007259C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&#13;&#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">
                <v:shape id="_x0000_s1043" type="#_x0000_t202" style="position:absolute;left:-1172;top:832;width:22758;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" stroked="f">
                  <v:textbo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&#13;&#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 xml:space="preserve">Submit draft </w:t>
                              </w:r>
                              <w:proofErr w:type="gramStart"/>
                              <w:r>
                                <w:rPr>
                                  <w:rFonts w:ascii="Calibri,Bold" w:hAnsi="Calibri,Bold" w:cs="Calibri,Bold"/>
                                  <w:b/>
                                  <w:bCs/>
                                </w:rPr>
                                <w:t>CMP</w:t>
                              </w:r>
                              <w:proofErr w:type="gramEnd"/>
                            </w:p>
                            <w:p w14:paraId="1232630B" w14:textId="77777777" w:rsidR="007259CC" w:rsidRDefault="007259C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">
                <v:shape id="_x0000_s1046"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" stroked="f">
                  <v:textbo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 xml:space="preserve">Submit draft </w:t>
                        </w:r>
                        <w:proofErr w:type="gramStart"/>
                        <w:r>
                          <w:rPr>
                            <w:rFonts w:ascii="Calibri,Bold" w:hAnsi="Calibri,Bold" w:cs="Calibri,Bold"/>
                            <w:b/>
                            <w:bCs/>
                          </w:rPr>
                          <w:t>CMP</w:t>
                        </w:r>
                        <w:proofErr w:type="gramEnd"/>
                      </w:p>
                      <w:p w14:paraId="1232630B" w14:textId="77777777" w:rsidR="007259CC" w:rsidRDefault="007259C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&#13;&#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 xml:space="preserve">Work can commence if draft CMP is </w:t>
                              </w:r>
                              <w:proofErr w:type="gramStart"/>
                              <w:r w:rsidRPr="00AF47DD">
                                <w:rPr>
                                  <w:rFonts w:ascii="Calibri,Bold" w:hAnsi="Calibri,Bold" w:cs="Calibri,Bold"/>
                                  <w:b/>
                                  <w:bCs/>
                                </w:rPr>
                                <w:t>approved</w:t>
                              </w:r>
                              <w:proofErr w:type="gramEnd"/>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">
                <v:shape id="_x0000_s1049" type="#_x0000_t202" style="position:absolute;left:4417;top:-1704;width:20786;height:4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" stroked="f">
                  <v:textbo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 xml:space="preserve">Work can commence if draft CMP is </w:t>
                        </w:r>
                        <w:proofErr w:type="gramStart"/>
                        <w:r w:rsidRPr="00AF47DD">
                          <w:rPr>
                            <w:rFonts w:ascii="Calibri,Bold" w:hAnsi="Calibri,Bold" w:cs="Calibri,Bold"/>
                            <w:b/>
                            <w:bCs/>
                          </w:rPr>
                          <w:t>approved</w:t>
                        </w:r>
                        <w:proofErr w:type="gramEnd"/>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&#13;&#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 xml:space="preserve">on of CMP if first draft required further </w:t>
                              </w:r>
                              <w:proofErr w:type="gramStart"/>
                              <w:r>
                                <w:rPr>
                                  <w:rFonts w:ascii="Calibri,Bold" w:hAnsi="Calibri,Bold" w:cs="Calibri,Bold"/>
                                  <w:b/>
                                  <w:bCs/>
                                </w:rPr>
                                <w:t>development</w:t>
                              </w:r>
                              <w:proofErr w:type="gramEnd"/>
                            </w:p>
                            <w:p w14:paraId="123262FE" w14:textId="77777777" w:rsidR="007259CC" w:rsidRDefault="007259C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">
                <v:shape id="_x0000_s1052" type="#_x0000_t202" style="position:absolute;left:4420;width:20785;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" stroked="f">
                  <v:textbo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 xml:space="preserve">on of CMP if first draft required further </w:t>
                        </w:r>
                        <w:proofErr w:type="gramStart"/>
                        <w:r>
                          <w:rPr>
                            <w:rFonts w:ascii="Calibri,Bold" w:hAnsi="Calibri,Bold" w:cs="Calibri,Bold"/>
                            <w:b/>
                            <w:bCs/>
                          </w:rPr>
                          <w:t>development</w:t>
                        </w:r>
                        <w:proofErr w:type="gramEnd"/>
                      </w:p>
                      <w:p w14:paraId="123262FE" w14:textId="77777777" w:rsidR="007259CC" w:rsidRDefault="007259C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&#13;&#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" stroked="f">
                <v:textbo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" stroked="f">
                <v:textbo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" stroked="f">
                <v:textbo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" stroked="f" strokeweight=".5pt">
                <v:textbo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" stroked="f">
                <v:textbo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">
                <v:shape id="_x0000_s1060" type="#_x0000_t202" style="position:absolute;left:-1172;top:-23;width:22758;height:30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" stroked="f">
                  <v:textbo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&#13;&#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361F74" w14:textId="2CE0D424" w:rsidR="007259CC" w:rsidRDefault="00DE1909" w:rsidP="0036069B">
                            <w:r>
                              <w:t xml:space="preserve">Beaufort Court, 65 </w:t>
                            </w:r>
                            <w:proofErr w:type="spellStart"/>
                            <w:r>
                              <w:t>Maygrove</w:t>
                            </w:r>
                            <w:proofErr w:type="spellEnd"/>
                            <w:r>
                              <w:t xml:space="preserve"> Road, West Hampstead, NW6 2DA.</w:t>
                            </w:r>
                          </w:p>
                          <w:p w14:paraId="0B37413C" w14:textId="56018E69" w:rsidR="00DE1909" w:rsidRDefault="00DE1909" w:rsidP="0036069B">
                            <w:r>
                              <w:t>Planning Application ref: 2021/3504/P</w:t>
                            </w:r>
                          </w:p>
                          <w:p w14:paraId="45668507" w14:textId="77777777" w:rsidR="00DE1909" w:rsidRDefault="00DE1909" w:rsidP="0036069B"/>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" fillcolor="white [3201]" strokecolor="#d8d8d8 [2732]" strokeweight="1pt">
                <v:textbox>
                  <w:txbxContent>
                    <w:p w14:paraId="77361F74" w14:textId="2CE0D424" w:rsidR="007259CC" w:rsidRDefault="00DE1909" w:rsidP="0036069B">
                      <w:r>
                        <w:t xml:space="preserve">Beaufort Court, 65 </w:t>
                      </w:r>
                      <w:proofErr w:type="spellStart"/>
                      <w:r>
                        <w:t>Maygrove</w:t>
                      </w:r>
                      <w:proofErr w:type="spellEnd"/>
                      <w:r>
                        <w:t xml:space="preserve"> Road, West Hampstead, NW6 2DA.</w:t>
                      </w:r>
                    </w:p>
                    <w:p w14:paraId="0B37413C" w14:textId="56018E69" w:rsidR="00DE1909" w:rsidRDefault="00DE1909" w:rsidP="0036069B">
                      <w:r>
                        <w:t>Planning Application ref: 2021/3504/P</w:t>
                      </w:r>
                    </w:p>
                    <w:p w14:paraId="45668507" w14:textId="77777777" w:rsidR="00DE1909" w:rsidRDefault="00DE1909" w:rsidP="0036069B"/>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6CE7BD85" w:rsidR="007259CC" w:rsidRDefault="00DE1909" w:rsidP="00B83419">
                            <w:r>
                              <w:t>Brooks Murray, Ollie Burchell</w:t>
                            </w:r>
                          </w:p>
                          <w:p w14:paraId="12326311" w14:textId="5555CE81" w:rsidR="007259CC" w:rsidRDefault="00DE1909" w:rsidP="00B83419">
                            <w:r>
                              <w:t xml:space="preserve">41, </w:t>
                            </w:r>
                            <w:proofErr w:type="spellStart"/>
                            <w:r>
                              <w:t>Tobernacle</w:t>
                            </w:r>
                            <w:proofErr w:type="spellEnd"/>
                            <w:r>
                              <w:t xml:space="preserve"> Street, London EC2A 4AA</w:t>
                            </w:r>
                          </w:p>
                          <w:p w14:paraId="12326312" w14:textId="6A4A6E0D" w:rsidR="007259CC" w:rsidRDefault="00DE1909" w:rsidP="00B83419">
                            <w:proofErr w:type="gramStart"/>
                            <w:r>
                              <w:t>Email :</w:t>
                            </w:r>
                            <w:proofErr w:type="gramEnd"/>
                            <w:r>
                              <w:t xml:space="preserve"> Ollie@brooksmurray.com</w:t>
                            </w:r>
                          </w:p>
                          <w:p w14:paraId="12326313" w14:textId="542B2E6F" w:rsidR="007259CC" w:rsidRDefault="007259CC" w:rsidP="00B83419">
                            <w:r>
                              <w:t>Phone:</w:t>
                            </w:r>
                            <w:r w:rsidR="00DE1909">
                              <w:t xml:space="preserve"> 0207 739 9955</w:t>
                            </w:r>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" fillcolor="white [3201]" strokecolor="#d8d8d8 [2732]" strokeweight="1pt">
                <v:textbox style="mso-fit-shape-to-text:t">
                  <w:txbxContent>
                    <w:p w14:paraId="12326310" w14:textId="6CE7BD85" w:rsidR="007259CC" w:rsidRDefault="00DE1909" w:rsidP="00B83419">
                      <w:r>
                        <w:t>Brooks Murray, Ollie Burchell</w:t>
                      </w:r>
                    </w:p>
                    <w:p w14:paraId="12326311" w14:textId="5555CE81" w:rsidR="007259CC" w:rsidRDefault="00DE1909" w:rsidP="00B83419">
                      <w:r>
                        <w:t xml:space="preserve">41, </w:t>
                      </w:r>
                      <w:proofErr w:type="spellStart"/>
                      <w:r>
                        <w:t>Tobernacle</w:t>
                      </w:r>
                      <w:proofErr w:type="spellEnd"/>
                      <w:r>
                        <w:t xml:space="preserve"> Street, London EC2A 4AA</w:t>
                      </w:r>
                    </w:p>
                    <w:p w14:paraId="12326312" w14:textId="6A4A6E0D" w:rsidR="007259CC" w:rsidRDefault="00DE1909" w:rsidP="00B83419">
                      <w:proofErr w:type="gramStart"/>
                      <w:r>
                        <w:t>Email :</w:t>
                      </w:r>
                      <w:proofErr w:type="gramEnd"/>
                      <w:r>
                        <w:t xml:space="preserve"> Ollie@brooksmurray.com</w:t>
                      </w:r>
                    </w:p>
                    <w:p w14:paraId="12326313" w14:textId="542B2E6F" w:rsidR="007259CC" w:rsidRDefault="007259CC" w:rsidP="00B83419">
                      <w:r>
                        <w:t>Phone:</w:t>
                      </w:r>
                      <w:r w:rsidR="00DE1909">
                        <w:t xml:space="preserve"> 0207 739 9955</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567636F5" w:rsidR="007259CC" w:rsidRDefault="007259CC" w:rsidP="00B83419">
                            <w:r>
                              <w:t>Name:</w:t>
                            </w:r>
                            <w:r w:rsidR="00DE1909">
                              <w:t xml:space="preserve"> </w:t>
                            </w:r>
                            <w:proofErr w:type="spellStart"/>
                            <w:r w:rsidR="00DE1909">
                              <w:t>derek</w:t>
                            </w:r>
                            <w:proofErr w:type="spellEnd"/>
                            <w:r w:rsidR="00DE1909">
                              <w:t xml:space="preserve"> Cunnington</w:t>
                            </w:r>
                          </w:p>
                          <w:p w14:paraId="12326315" w14:textId="032A8C16" w:rsidR="007259CC" w:rsidRDefault="007259CC" w:rsidP="00B83419">
                            <w:r>
                              <w:t>Address:</w:t>
                            </w:r>
                            <w:r w:rsidR="00DE1909">
                              <w:t xml:space="preserve"> </w:t>
                            </w:r>
                            <w:proofErr w:type="spellStart"/>
                            <w:r w:rsidR="00DE1909">
                              <w:t>Dekra</w:t>
                            </w:r>
                            <w:proofErr w:type="spellEnd"/>
                            <w:r w:rsidR="00DE1909">
                              <w:t xml:space="preserve"> Homes, Eaton House, 39-40 Upper Grosvenor Street, Mayfair, W1K 2NG</w:t>
                            </w:r>
                          </w:p>
                          <w:p w14:paraId="12326316" w14:textId="5A00A162" w:rsidR="007259CC" w:rsidRDefault="007259CC" w:rsidP="00B83419">
                            <w:r>
                              <w:t>Email:</w:t>
                            </w:r>
                            <w:r w:rsidR="00DE1909">
                              <w:t xml:space="preserve"> derek@dekra.co.uk</w:t>
                            </w:r>
                          </w:p>
                          <w:p w14:paraId="12326317" w14:textId="1B87927E" w:rsidR="007259CC" w:rsidRDefault="007259CC" w:rsidP="00B83419">
                            <w:r>
                              <w:t>Phone:</w:t>
                            </w:r>
                            <w:r w:rsidR="00DE1909">
                              <w:t xml:space="preserve"> 07702 407828</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" fillcolor="white [3201]" strokecolor="#d8d8d8 [2732]" strokeweight="1pt">
                <v:textbox style="mso-fit-shape-to-text:t">
                  <w:txbxContent>
                    <w:p w14:paraId="12326314" w14:textId="567636F5" w:rsidR="007259CC" w:rsidRDefault="007259CC" w:rsidP="00B83419">
                      <w:r>
                        <w:t>Name:</w:t>
                      </w:r>
                      <w:r w:rsidR="00DE1909">
                        <w:t xml:space="preserve"> </w:t>
                      </w:r>
                      <w:proofErr w:type="spellStart"/>
                      <w:r w:rsidR="00DE1909">
                        <w:t>derek</w:t>
                      </w:r>
                      <w:proofErr w:type="spellEnd"/>
                      <w:r w:rsidR="00DE1909">
                        <w:t xml:space="preserve"> Cunnington</w:t>
                      </w:r>
                    </w:p>
                    <w:p w14:paraId="12326315" w14:textId="032A8C16" w:rsidR="007259CC" w:rsidRDefault="007259CC" w:rsidP="00B83419">
                      <w:r>
                        <w:t>Address:</w:t>
                      </w:r>
                      <w:r w:rsidR="00DE1909">
                        <w:t xml:space="preserve"> </w:t>
                      </w:r>
                      <w:proofErr w:type="spellStart"/>
                      <w:r w:rsidR="00DE1909">
                        <w:t>Dekra</w:t>
                      </w:r>
                      <w:proofErr w:type="spellEnd"/>
                      <w:r w:rsidR="00DE1909">
                        <w:t xml:space="preserve"> Homes, Eaton House, 39-40 Upper Grosvenor Street, Mayfair, W1K 2NG</w:t>
                      </w:r>
                    </w:p>
                    <w:p w14:paraId="12326316" w14:textId="5A00A162" w:rsidR="007259CC" w:rsidRDefault="007259CC" w:rsidP="00B83419">
                      <w:r>
                        <w:t>Email:</w:t>
                      </w:r>
                      <w:r w:rsidR="00DE1909">
                        <w:t xml:space="preserve"> derek@dekra.co.uk</w:t>
                      </w:r>
                    </w:p>
                    <w:p w14:paraId="12326317" w14:textId="1B87927E" w:rsidR="007259CC" w:rsidRDefault="007259CC" w:rsidP="00B83419">
                      <w:r>
                        <w:t>Phone:</w:t>
                      </w:r>
                      <w:r w:rsidR="00DE1909">
                        <w:t xml:space="preserve"> 07702 407828</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5D729806" w:rsidR="007259CC" w:rsidRDefault="007259CC" w:rsidP="00707533">
                            <w:r>
                              <w:t>Name:</w:t>
                            </w:r>
                            <w:r w:rsidR="00DE1909">
                              <w:t xml:space="preserve"> Derek Cunnington</w:t>
                            </w:r>
                          </w:p>
                          <w:p w14:paraId="12326319" w14:textId="3B1C5D07" w:rsidR="007259CC" w:rsidRDefault="007259CC" w:rsidP="00707533">
                            <w:r>
                              <w:t>Address:</w:t>
                            </w:r>
                            <w:r w:rsidR="00DE1909">
                              <w:t xml:space="preserve"> </w:t>
                            </w:r>
                            <w:proofErr w:type="spellStart"/>
                            <w:r w:rsidR="00DE1909">
                              <w:t>Dekra</w:t>
                            </w:r>
                            <w:proofErr w:type="spellEnd"/>
                            <w:r w:rsidR="00DE1909">
                              <w:t xml:space="preserve"> homes, Eaton House, 39-40 Upper Grosvenor Street, Mayfair, W1K 2Ng.</w:t>
                            </w:r>
                          </w:p>
                          <w:p w14:paraId="1232631A" w14:textId="43FEC864" w:rsidR="007259CC" w:rsidRDefault="007259CC" w:rsidP="00707533">
                            <w:r>
                              <w:t>Email:</w:t>
                            </w:r>
                            <w:r w:rsidR="00DE1909">
                              <w:t xml:space="preserve"> derek@dekra.co.uk</w:t>
                            </w:r>
                          </w:p>
                          <w:p w14:paraId="1232631B" w14:textId="3CA1A679" w:rsidR="007259CC" w:rsidRDefault="007259CC" w:rsidP="00707533">
                            <w:r>
                              <w:t>Phone:</w:t>
                            </w:r>
                            <w:r w:rsidR="00DE1909">
                              <w:t xml:space="preserve"> 07702 407828</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" fillcolor="white [3201]" strokecolor="#d8d8d8 [2732]" strokeweight="1pt">
                <v:textbox style="mso-fit-shape-to-text:t">
                  <w:txbxContent>
                    <w:p w14:paraId="12326318" w14:textId="5D729806" w:rsidR="007259CC" w:rsidRDefault="007259CC" w:rsidP="00707533">
                      <w:r>
                        <w:t>Name:</w:t>
                      </w:r>
                      <w:r w:rsidR="00DE1909">
                        <w:t xml:space="preserve"> Derek Cunnington</w:t>
                      </w:r>
                    </w:p>
                    <w:p w14:paraId="12326319" w14:textId="3B1C5D07" w:rsidR="007259CC" w:rsidRDefault="007259CC" w:rsidP="00707533">
                      <w:r>
                        <w:t>Address:</w:t>
                      </w:r>
                      <w:r w:rsidR="00DE1909">
                        <w:t xml:space="preserve"> </w:t>
                      </w:r>
                      <w:proofErr w:type="spellStart"/>
                      <w:r w:rsidR="00DE1909">
                        <w:t>Dekra</w:t>
                      </w:r>
                      <w:proofErr w:type="spellEnd"/>
                      <w:r w:rsidR="00DE1909">
                        <w:t xml:space="preserve"> homes, Eaton House, 39-40 Upper Grosvenor Street, Mayfair, W1K 2Ng.</w:t>
                      </w:r>
                    </w:p>
                    <w:p w14:paraId="1232631A" w14:textId="43FEC864" w:rsidR="007259CC" w:rsidRDefault="007259CC" w:rsidP="00707533">
                      <w:r>
                        <w:t>Email:</w:t>
                      </w:r>
                      <w:r w:rsidR="00DE1909">
                        <w:t xml:space="preserve"> derek@dekra.co.uk</w:t>
                      </w:r>
                    </w:p>
                    <w:p w14:paraId="1232631B" w14:textId="3CA1A679" w:rsidR="007259CC" w:rsidRDefault="007259CC" w:rsidP="00707533">
                      <w:r>
                        <w:t>Phone:</w:t>
                      </w:r>
                      <w:r w:rsidR="00DE1909">
                        <w:t xml:space="preserve"> 07702 407828</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58E85CAD" w:rsidR="007259CC" w:rsidRDefault="007259CC" w:rsidP="00E350A1">
                            <w:r>
                              <w:t>Name:</w:t>
                            </w:r>
                            <w:r w:rsidR="00DE1909">
                              <w:t xml:space="preserve"> Derek Cunnington</w:t>
                            </w:r>
                          </w:p>
                          <w:p w14:paraId="12326321" w14:textId="0CD416F4" w:rsidR="007259CC" w:rsidRDefault="007259CC" w:rsidP="00E350A1">
                            <w:r>
                              <w:t>Address:</w:t>
                            </w:r>
                            <w:r w:rsidR="001F5AEF">
                              <w:t xml:space="preserve"> </w:t>
                            </w:r>
                            <w:proofErr w:type="spellStart"/>
                            <w:r w:rsidR="001F5AEF">
                              <w:t>D</w:t>
                            </w:r>
                            <w:r w:rsidR="00DE1909">
                              <w:t>ekra</w:t>
                            </w:r>
                            <w:proofErr w:type="spellEnd"/>
                            <w:r w:rsidR="00DE1909">
                              <w:t xml:space="preserve"> </w:t>
                            </w:r>
                            <w:proofErr w:type="gramStart"/>
                            <w:r w:rsidR="00DE1909">
                              <w:t>Homes ,</w:t>
                            </w:r>
                            <w:proofErr w:type="gramEnd"/>
                            <w:r w:rsidR="00DE1909">
                              <w:t xml:space="preserve"> </w:t>
                            </w:r>
                            <w:r w:rsidR="001F5AEF">
                              <w:t>Eaton House, 39-40 Upper Grosvenor Street, London W1K 2NG</w:t>
                            </w:r>
                          </w:p>
                          <w:p w14:paraId="12326322" w14:textId="31A0D8DE" w:rsidR="007259CC" w:rsidRDefault="007259CC" w:rsidP="00E350A1">
                            <w:r>
                              <w:t>Email:</w:t>
                            </w:r>
                            <w:r w:rsidR="00DE1909">
                              <w:t xml:space="preserve"> </w:t>
                            </w:r>
                            <w:hyperlink r:id="rId19" w:history="1">
                              <w:r w:rsidR="001F5AEF" w:rsidRPr="0070081C">
                                <w:rPr>
                                  <w:rStyle w:val="Hyperlink"/>
                                </w:rPr>
                                <w:t>derek@dekra.co.uk</w:t>
                              </w:r>
                            </w:hyperlink>
                            <w:r w:rsidR="001F5AEF">
                              <w:t xml:space="preserve"> </w:t>
                            </w:r>
                          </w:p>
                          <w:p w14:paraId="12326323" w14:textId="7FD72482" w:rsidR="007259CC" w:rsidRDefault="007259CC" w:rsidP="00E350A1">
                            <w:r>
                              <w:t>Phone:</w:t>
                            </w:r>
                            <w:r w:rsidR="001F5AEF">
                              <w:t xml:space="preserve"> 07702 407828</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" fillcolor="white [3201]" strokecolor="#d8d8d8 [2732]" strokeweight="1pt">
                <v:textbox style="mso-fit-shape-to-text:t">
                  <w:txbxContent>
                    <w:p w14:paraId="12326320" w14:textId="58E85CAD" w:rsidR="007259CC" w:rsidRDefault="007259CC" w:rsidP="00E350A1">
                      <w:r>
                        <w:t>Name:</w:t>
                      </w:r>
                      <w:r w:rsidR="00DE1909">
                        <w:t xml:space="preserve"> Derek Cunnington</w:t>
                      </w:r>
                    </w:p>
                    <w:p w14:paraId="12326321" w14:textId="0CD416F4" w:rsidR="007259CC" w:rsidRDefault="007259CC" w:rsidP="00E350A1">
                      <w:r>
                        <w:t>Address:</w:t>
                      </w:r>
                      <w:r w:rsidR="001F5AEF">
                        <w:t xml:space="preserve"> </w:t>
                      </w:r>
                      <w:proofErr w:type="spellStart"/>
                      <w:r w:rsidR="001F5AEF">
                        <w:t>D</w:t>
                      </w:r>
                      <w:r w:rsidR="00DE1909">
                        <w:t>ekra</w:t>
                      </w:r>
                      <w:proofErr w:type="spellEnd"/>
                      <w:r w:rsidR="00DE1909">
                        <w:t xml:space="preserve"> </w:t>
                      </w:r>
                      <w:proofErr w:type="gramStart"/>
                      <w:r w:rsidR="00DE1909">
                        <w:t>Homes ,</w:t>
                      </w:r>
                      <w:proofErr w:type="gramEnd"/>
                      <w:r w:rsidR="00DE1909">
                        <w:t xml:space="preserve"> </w:t>
                      </w:r>
                      <w:r w:rsidR="001F5AEF">
                        <w:t>Eaton House, 39-40 Upper Grosvenor Street, London W1K 2NG</w:t>
                      </w:r>
                    </w:p>
                    <w:p w14:paraId="12326322" w14:textId="31A0D8DE" w:rsidR="007259CC" w:rsidRDefault="007259CC" w:rsidP="00E350A1">
                      <w:r>
                        <w:t>Email:</w:t>
                      </w:r>
                      <w:r w:rsidR="00DE1909">
                        <w:t xml:space="preserve"> </w:t>
                      </w:r>
                      <w:hyperlink r:id="rId20" w:history="1">
                        <w:r w:rsidR="001F5AEF" w:rsidRPr="0070081C">
                          <w:rPr>
                            <w:rStyle w:val="Hyperlink"/>
                          </w:rPr>
                          <w:t>derek@dekra.co.uk</w:t>
                        </w:r>
                      </w:hyperlink>
                      <w:r w:rsidR="001F5AEF">
                        <w:t xml:space="preserve"> </w:t>
                      </w:r>
                    </w:p>
                    <w:p w14:paraId="12326323" w14:textId="7FD72482" w:rsidR="007259CC" w:rsidRDefault="007259CC" w:rsidP="00E350A1">
                      <w:r>
                        <w:t>Phone:</w:t>
                      </w:r>
                      <w:r w:rsidR="001F5AEF">
                        <w:t xml:space="preserve"> 07702 407828</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4AEF3DC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r w:rsidR="002F3F3A">
        <w:rPr>
          <w:sz w:val="24"/>
          <w:szCs w:val="24"/>
        </w:rPr>
        <w:t xml:space="preserve"> Please fill up </w:t>
      </w:r>
      <w:hyperlink r:id="rId21" w:history="1">
        <w:r w:rsidR="00DB7E17" w:rsidRPr="00511077">
          <w:rPr>
            <w:rStyle w:val="Hyperlink"/>
            <w:sz w:val="24"/>
            <w:szCs w:val="24"/>
          </w:rPr>
          <w:t>Cumulative Impact</w:t>
        </w:r>
        <w:r w:rsidR="002F3F3A" w:rsidRPr="00511077">
          <w:rPr>
            <w:rStyle w:val="Hyperlink"/>
            <w:sz w:val="24"/>
            <w:szCs w:val="24"/>
          </w:rPr>
          <w:t xml:space="preserve"> </w:t>
        </w:r>
        <w:r w:rsidR="00DB7E17" w:rsidRPr="00511077">
          <w:rPr>
            <w:rStyle w:val="Hyperlink"/>
            <w:sz w:val="24"/>
            <w:szCs w:val="24"/>
          </w:rPr>
          <w:t xml:space="preserve">Area (CIA) checklist </w:t>
        </w:r>
        <w:r w:rsidR="002F3F3A" w:rsidRPr="00511077">
          <w:rPr>
            <w:rStyle w:val="Hyperlink"/>
            <w:sz w:val="24"/>
            <w:szCs w:val="24"/>
          </w:rPr>
          <w:t>form</w:t>
        </w:r>
      </w:hyperlink>
      <w:r w:rsidR="002F3F3A">
        <w:rPr>
          <w:sz w:val="24"/>
          <w:szCs w:val="24"/>
        </w:rPr>
        <w:t xml:space="preserve"> if site fall within the </w:t>
      </w:r>
      <w:r w:rsidR="00DB7E17">
        <w:rPr>
          <w:sz w:val="24"/>
          <w:szCs w:val="24"/>
        </w:rPr>
        <w:t>CIA zone (Central London)</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6B1144EE">
                <wp:extent cx="5486400" cy="1917700"/>
                <wp:effectExtent l="0" t="0" r="12700"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17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79FDEDD7" w:rsidR="007259CC" w:rsidRDefault="001F5AEF" w:rsidP="00B83419">
                            <w:r>
                              <w:t xml:space="preserve">The site is within a residential area for mostly </w:t>
                            </w:r>
                            <w:r w:rsidR="003B0376">
                              <w:t>low-level</w:t>
                            </w:r>
                            <w:r>
                              <w:t xml:space="preserve"> housing.</w:t>
                            </w:r>
                          </w:p>
                          <w:p w14:paraId="62FD9DCB" w14:textId="42878862" w:rsidR="001F5AEF" w:rsidRDefault="001F5AEF" w:rsidP="00B83419">
                            <w:r>
                              <w:t xml:space="preserve">The development proposals are for the works to entail the erection of a </w:t>
                            </w:r>
                            <w:r w:rsidR="003B0376">
                              <w:t>single-story</w:t>
                            </w:r>
                            <w:r>
                              <w:t xml:space="preserve"> extension to an existing ground plus 4 </w:t>
                            </w:r>
                            <w:proofErr w:type="gramStart"/>
                            <w:r>
                              <w:t>storey</w:t>
                            </w:r>
                            <w:proofErr w:type="gramEnd"/>
                            <w:r>
                              <w:t xml:space="preserve"> building</w:t>
                            </w:r>
                            <w:r w:rsidR="003B0376">
                              <w:t xml:space="preserve"> to create 16 no self-contained flats.</w:t>
                            </w:r>
                          </w:p>
                          <w:p w14:paraId="024EDC16" w14:textId="7E15EFFA" w:rsidR="003B0376" w:rsidRDefault="003B0376" w:rsidP="00B83419">
                            <w:r>
                              <w:t>We will be using modern methods of construction, making walls, floors, roofs off-site. Then delivering to the site for erecting.</w:t>
                            </w:r>
                          </w:p>
                          <w:p w14:paraId="36E55631" w14:textId="369904C4" w:rsidR="003B0376" w:rsidRDefault="003B0376" w:rsidP="00B83419">
                            <w:r>
                              <w:t xml:space="preserve">See Project Location plan and surrounding </w:t>
                            </w:r>
                            <w:r w:rsidR="0085471A">
                              <w:t xml:space="preserve">area, </w:t>
                            </w:r>
                            <w:proofErr w:type="gramStart"/>
                            <w:r w:rsidR="0085471A">
                              <w:t>attached</w:t>
                            </w:r>
                            <w:proofErr w:type="gramEnd"/>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6in;height:1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" fillcolor="white [3201]" strokecolor="#d8d8d8 [2732]" strokeweight="1pt">
                <v:textbox>
                  <w:txbxContent>
                    <w:p w14:paraId="12326324" w14:textId="79FDEDD7" w:rsidR="007259CC" w:rsidRDefault="001F5AEF" w:rsidP="00B83419">
                      <w:r>
                        <w:t xml:space="preserve">The site is within a residential area for mostly </w:t>
                      </w:r>
                      <w:r w:rsidR="003B0376">
                        <w:t>low-level</w:t>
                      </w:r>
                      <w:r>
                        <w:t xml:space="preserve"> housing.</w:t>
                      </w:r>
                    </w:p>
                    <w:p w14:paraId="62FD9DCB" w14:textId="42878862" w:rsidR="001F5AEF" w:rsidRDefault="001F5AEF" w:rsidP="00B83419">
                      <w:r>
                        <w:t xml:space="preserve">The development proposals are for the works to entail the erection of a </w:t>
                      </w:r>
                      <w:r w:rsidR="003B0376">
                        <w:t>single-story</w:t>
                      </w:r>
                      <w:r>
                        <w:t xml:space="preserve"> extension to an existing ground plus 4 </w:t>
                      </w:r>
                      <w:proofErr w:type="gramStart"/>
                      <w:r>
                        <w:t>storey</w:t>
                      </w:r>
                      <w:proofErr w:type="gramEnd"/>
                      <w:r>
                        <w:t xml:space="preserve"> building</w:t>
                      </w:r>
                      <w:r w:rsidR="003B0376">
                        <w:t xml:space="preserve"> to create 16 no self-contained flats.</w:t>
                      </w:r>
                    </w:p>
                    <w:p w14:paraId="024EDC16" w14:textId="7E15EFFA" w:rsidR="003B0376" w:rsidRDefault="003B0376" w:rsidP="00B83419">
                      <w:r>
                        <w:t>We will be using modern methods of construction, making walls, floors, roofs off-site. Then delivering to the site for erecting.</w:t>
                      </w:r>
                    </w:p>
                    <w:p w14:paraId="36E55631" w14:textId="369904C4" w:rsidR="003B0376" w:rsidRDefault="003B0376" w:rsidP="00B83419">
                      <w:r>
                        <w:t xml:space="preserve">See Project Location plan and surrounding </w:t>
                      </w:r>
                      <w:r w:rsidR="0085471A">
                        <w:t xml:space="preserve">area, </w:t>
                      </w:r>
                      <w:proofErr w:type="gramStart"/>
                      <w:r w:rsidR="0085471A">
                        <w:t>attached</w:t>
                      </w:r>
                      <w:proofErr w:type="gramEnd"/>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w:t>
      </w:r>
      <w:proofErr w:type="gramStart"/>
      <w:r w:rsidR="00B4024C" w:rsidRPr="00BB5C68">
        <w:rPr>
          <w:sz w:val="24"/>
          <w:szCs w:val="24"/>
        </w:rPr>
        <w:t>e.g.</w:t>
      </w:r>
      <w:proofErr w:type="gramEnd"/>
      <w:r w:rsidR="00B4024C" w:rsidRPr="00BB5C68">
        <w:rPr>
          <w:sz w:val="24"/>
          <w:szCs w:val="24"/>
        </w:rPr>
        <w:t xml:space="preserve">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3D03FE32">
                <wp:extent cx="5506720" cy="2146300"/>
                <wp:effectExtent l="0" t="0" r="17780" b="127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46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6A85005F" w:rsidR="007259CC" w:rsidRDefault="003B0376" w:rsidP="00C35B88">
                            <w:r>
                              <w:t xml:space="preserve">The works entail the erection of a single storey extension to an existing ground plus 4 </w:t>
                            </w:r>
                            <w:proofErr w:type="gramStart"/>
                            <w:r>
                              <w:t>storey</w:t>
                            </w:r>
                            <w:proofErr w:type="gramEnd"/>
                            <w:r>
                              <w:t xml:space="preserve"> building to create 16nr </w:t>
                            </w:r>
                            <w:proofErr w:type="spellStart"/>
                            <w:r>
                              <w:t>self contained</w:t>
                            </w:r>
                            <w:proofErr w:type="spellEnd"/>
                            <w:r>
                              <w:t xml:space="preserve"> flats.</w:t>
                            </w:r>
                          </w:p>
                          <w:p w14:paraId="4F2F7BC5" w14:textId="175F4DA4" w:rsidR="000B28BE" w:rsidRDefault="000B28BE" w:rsidP="00C35B88">
                            <w:r>
                              <w:t>The Works include:</w:t>
                            </w:r>
                          </w:p>
                          <w:p w14:paraId="29B060AC" w14:textId="0353280E" w:rsidR="000B28BE" w:rsidRDefault="000B28BE" w:rsidP="00C35B88">
                            <w:r>
                              <w:t xml:space="preserve">~ Site clearance of all general waste. ~ An upwards extension to provide one additional storey. ~ Provision of all services and utilities approved and signed off by relevant supplier.        ~Internal alterations to existing building to facilitate access including the extension of all stairs, lifts, and risers. ~ External landscaping to the new roof to provide a green sedum roof. </w:t>
                            </w:r>
                          </w:p>
                          <w:p w14:paraId="522BA8FC" w14:textId="77777777" w:rsidR="000B28BE" w:rsidRDefault="000B28BE" w:rsidP="00C35B88"/>
                          <w:p w14:paraId="5379DA6A" w14:textId="77777777" w:rsidR="000B28BE" w:rsidRDefault="000B28BE" w:rsidP="00C35B88"/>
                          <w:p w14:paraId="5D32F9B8" w14:textId="77777777" w:rsidR="000B28BE" w:rsidRDefault="000B28BE" w:rsidP="00C35B88"/>
                        </w:txbxContent>
                      </wps:txbx>
                      <wps:bodyPr rot="0" vert="horz" wrap="square" lIns="91440" tIns="45720" rIns="91440" bIns="45720" anchor="t" anchorCtr="0">
                        <a:noAutofit/>
                      </wps:bodyPr>
                    </wps:wsp>
                  </a:graphicData>
                </a:graphic>
              </wp:inline>
            </w:drawing>
          </mc:Choice>
          <mc:Fallback>
            <w:pict>
              <v:shape w14:anchorId="1232625F" id="_x0000_s1068" type="#_x0000_t202" style="width:433.6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" fillcolor="white [3201]" strokecolor="#d8d8d8 [2732]" strokeweight="1pt">
                <v:textbox>
                  <w:txbxContent>
                    <w:p w14:paraId="12326325" w14:textId="6A85005F" w:rsidR="007259CC" w:rsidRDefault="003B0376" w:rsidP="00C35B88">
                      <w:r>
                        <w:t xml:space="preserve">The works entail the erection of a single storey extension to an existing ground plus 4 </w:t>
                      </w:r>
                      <w:proofErr w:type="gramStart"/>
                      <w:r>
                        <w:t>storey</w:t>
                      </w:r>
                      <w:proofErr w:type="gramEnd"/>
                      <w:r>
                        <w:t xml:space="preserve"> building to create 16nr </w:t>
                      </w:r>
                      <w:proofErr w:type="spellStart"/>
                      <w:r>
                        <w:t>self contained</w:t>
                      </w:r>
                      <w:proofErr w:type="spellEnd"/>
                      <w:r>
                        <w:t xml:space="preserve"> flats.</w:t>
                      </w:r>
                    </w:p>
                    <w:p w14:paraId="4F2F7BC5" w14:textId="175F4DA4" w:rsidR="000B28BE" w:rsidRDefault="000B28BE" w:rsidP="00C35B88">
                      <w:r>
                        <w:t>The Works include:</w:t>
                      </w:r>
                    </w:p>
                    <w:p w14:paraId="29B060AC" w14:textId="0353280E" w:rsidR="000B28BE" w:rsidRDefault="000B28BE" w:rsidP="00C35B88">
                      <w:r>
                        <w:t xml:space="preserve">~ Site clearance of all general waste. ~ An upwards extension to provide one additional storey. ~ Provision of all services and utilities approved and signed off by relevant supplier.        ~Internal alterations to existing building to facilitate access including the extension of all stairs, lifts, and risers. ~ External landscaping to the new roof to provide a green sedum roof. </w:t>
                      </w:r>
                    </w:p>
                    <w:p w14:paraId="522BA8FC" w14:textId="77777777" w:rsidR="000B28BE" w:rsidRDefault="000B28BE" w:rsidP="00C35B88"/>
                    <w:p w14:paraId="5379DA6A" w14:textId="77777777" w:rsidR="000B28BE" w:rsidRDefault="000B28BE" w:rsidP="00C35B88"/>
                    <w:p w14:paraId="5D32F9B8" w14:textId="77777777" w:rsidR="000B28BE" w:rsidRDefault="000B28BE"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243B3F85"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0C60DFB2">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4A09DECF" w:rsidR="007259CC" w:rsidRDefault="000B28BE" w:rsidP="00C35B88">
                            <w:r>
                              <w:t>Start date 1</w:t>
                            </w:r>
                            <w:r w:rsidRPr="000B28BE">
                              <w:rPr>
                                <w:vertAlign w:val="superscript"/>
                              </w:rPr>
                              <w:t>st</w:t>
                            </w:r>
                            <w:r>
                              <w:t xml:space="preserve"> December. For an </w:t>
                            </w:r>
                            <w:proofErr w:type="gramStart"/>
                            <w:r>
                              <w:t>18 month</w:t>
                            </w:r>
                            <w:proofErr w:type="gramEnd"/>
                            <w:r>
                              <w:t xml:space="preserve"> construction program, completion July 2025.</w:t>
                            </w:r>
                          </w:p>
                          <w:p w14:paraId="0819F531" w14:textId="0AB54010" w:rsidR="000B28BE" w:rsidRDefault="000B28BE" w:rsidP="00C35B88">
                            <w:r>
                              <w:t xml:space="preserve">Start compound area, handrails, protection for </w:t>
                            </w:r>
                            <w:r w:rsidR="00BC3999">
                              <w:t xml:space="preserve">the </w:t>
                            </w:r>
                            <w:r>
                              <w:t xml:space="preserve">public </w:t>
                            </w:r>
                            <w:r w:rsidR="00BC3999">
                              <w:t>health</w:t>
                            </w:r>
                            <w:r>
                              <w:t xml:space="preserve"> &amp; safety signage</w:t>
                            </w:r>
                            <w:r w:rsidR="00BC3999">
                              <w:t>, install toilets, offices, storage area, install hoist to roof, etc. Start 1</w:t>
                            </w:r>
                            <w:r w:rsidR="00BC3999" w:rsidRPr="00BC3999">
                              <w:rPr>
                                <w:vertAlign w:val="superscript"/>
                              </w:rPr>
                              <w:t>st</w:t>
                            </w:r>
                            <w:r w:rsidR="00BC3999">
                              <w:t xml:space="preserve"> December 2023 till January. 2024.  Start shell and core January to August 2024 then internal works to completion.</w:t>
                            </w: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I1B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WNS6CH6GrS1URxwVC+kq4tOBixrsT0o6vIYldT/2zApK9AeD&#13;&#10;43Yznc/DvY0/80UcFHsZ2V5GmOEIVVJPSVpufLzrQZSBOxxLqeLAnJkMpPF6xQ4PT0G4v5f/Mev8&#13;&#10;YK1/A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PpMjUFdAgAA+AQAAA4AAAAAAAAAAAAAAAAALgIAAGRycy9lMm9E&#13;&#10;b2MueG1sUEsBAi0AFAAGAAgAAAAhAFT3Kw3hAAAACgEAAA8AAAAAAAAAAAAAAAAAtwQAAGRycy9k&#13;&#10;b3ducmV2LnhtbFBLBQYAAAAABAAEAPMAAADFBQAAAAA=&#13;&#10;" fillcolor="white [3201]" strokecolor="#d8d8d8 [2732]" strokeweight="1pt">
                <v:textbox>
                  <w:txbxContent>
                    <w:p w14:paraId="12326328" w14:textId="4A09DECF" w:rsidR="007259CC" w:rsidRDefault="000B28BE" w:rsidP="00C35B88">
                      <w:r>
                        <w:t>Start date 1</w:t>
                      </w:r>
                      <w:r w:rsidRPr="000B28BE">
                        <w:rPr>
                          <w:vertAlign w:val="superscript"/>
                        </w:rPr>
                        <w:t>st</w:t>
                      </w:r>
                      <w:r>
                        <w:t xml:space="preserve"> December. For an </w:t>
                      </w:r>
                      <w:proofErr w:type="gramStart"/>
                      <w:r>
                        <w:t>18 month</w:t>
                      </w:r>
                      <w:proofErr w:type="gramEnd"/>
                      <w:r>
                        <w:t xml:space="preserve"> construction program, completion July 2025.</w:t>
                      </w:r>
                    </w:p>
                    <w:p w14:paraId="0819F531" w14:textId="0AB54010" w:rsidR="000B28BE" w:rsidRDefault="000B28BE" w:rsidP="00C35B88">
                      <w:r>
                        <w:t xml:space="preserve">Start compound area, handrails, protection for </w:t>
                      </w:r>
                      <w:r w:rsidR="00BC3999">
                        <w:t xml:space="preserve">the </w:t>
                      </w:r>
                      <w:r>
                        <w:t xml:space="preserve">public </w:t>
                      </w:r>
                      <w:r w:rsidR="00BC3999">
                        <w:t>health</w:t>
                      </w:r>
                      <w:r>
                        <w:t xml:space="preserve"> &amp; safety signage</w:t>
                      </w:r>
                      <w:r w:rsidR="00BC3999">
                        <w:t>, install toilets, offices, storage area, install hoist to roof, etc. Start 1</w:t>
                      </w:r>
                      <w:r w:rsidR="00BC3999" w:rsidRPr="00BC3999">
                        <w:rPr>
                          <w:vertAlign w:val="superscript"/>
                        </w:rPr>
                        <w:t>st</w:t>
                      </w:r>
                      <w:r w:rsidR="00BC3999">
                        <w:t xml:space="preserve"> December 2023 till January. 2024.  Start shell and core January to August 2024 then internal works to completion.</w:t>
                      </w:r>
                    </w:p>
                  </w:txbxContent>
                </v:textbox>
                <w10:anchorlock/>
              </v:shape>
            </w:pict>
          </mc:Fallback>
        </mc:AlternateContent>
      </w:r>
    </w:p>
    <w:p w14:paraId="394046CE" w14:textId="77777777" w:rsidR="00511077" w:rsidRDefault="00511077" w:rsidP="00B665BA">
      <w:pPr>
        <w:autoSpaceDE w:val="0"/>
        <w:autoSpaceDN w:val="0"/>
        <w:adjustRightInd w:val="0"/>
        <w:ind w:left="39" w:hanging="39"/>
        <w:rPr>
          <w:rFonts w:ascii="Calibri" w:hAnsi="Calibri" w:cs="Tahoma"/>
          <w:bCs/>
          <w:sz w:val="24"/>
          <w:szCs w:val="24"/>
        </w:rPr>
      </w:pPr>
    </w:p>
    <w:p w14:paraId="12325FBD" w14:textId="69FD6609"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226DD698" w14:textId="77777777" w:rsidR="00511077" w:rsidRDefault="00511077" w:rsidP="00C35B88">
      <w:pPr>
        <w:autoSpaceDE w:val="0"/>
        <w:autoSpaceDN w:val="0"/>
        <w:adjustRightInd w:val="0"/>
        <w:spacing w:after="0" w:line="240" w:lineRule="auto"/>
        <w:rPr>
          <w:rFonts w:ascii="Calibri" w:hAnsi="Calibri" w:cs="Calibri"/>
          <w:sz w:val="24"/>
          <w:szCs w:val="24"/>
        </w:rPr>
      </w:pPr>
    </w:p>
    <w:p w14:paraId="1C66D650" w14:textId="7A0B2B0F" w:rsidR="00511077" w:rsidRDefault="00511077" w:rsidP="00C35B88">
      <w:pPr>
        <w:autoSpaceDE w:val="0"/>
        <w:autoSpaceDN w:val="0"/>
        <w:adjustRightInd w:val="0"/>
        <w:spacing w:after="0" w:line="240" w:lineRule="auto"/>
        <w:rPr>
          <w:rFonts w:ascii="Calibri" w:hAnsi="Calibri" w:cs="Calibri"/>
          <w:sz w:val="24"/>
          <w:szCs w:val="24"/>
        </w:rPr>
      </w:pPr>
      <w:r w:rsidRPr="00511077">
        <w:rPr>
          <w:rFonts w:ascii="Calibri" w:hAnsi="Calibri" w:cs="Calibri"/>
          <w:sz w:val="24"/>
          <w:szCs w:val="24"/>
        </w:rPr>
        <w:t xml:space="preserve">This is Camden’s standard times. However, the times operated should be specific to the site and related to the type of work being carried out, and the proposed working hours will be considered on a case-by-case basis. </w:t>
      </w:r>
    </w:p>
    <w:p w14:paraId="197FE58C" w14:textId="77777777" w:rsidR="008D018D" w:rsidRDefault="008D018D" w:rsidP="00C35B88">
      <w:pPr>
        <w:autoSpaceDE w:val="0"/>
        <w:autoSpaceDN w:val="0"/>
        <w:adjustRightInd w:val="0"/>
        <w:spacing w:after="0" w:line="240" w:lineRule="auto"/>
        <w:rPr>
          <w:rFonts w:ascii="Calibri" w:hAnsi="Calibri" w:cs="Calibri"/>
          <w:sz w:val="24"/>
          <w:szCs w:val="24"/>
        </w:rPr>
      </w:pPr>
    </w:p>
    <w:p w14:paraId="18E359C2" w14:textId="1923CACD" w:rsidR="008D018D" w:rsidRDefault="008D018D" w:rsidP="008D018D">
      <w:pPr>
        <w:autoSpaceDE w:val="0"/>
        <w:autoSpaceDN w:val="0"/>
        <w:adjustRightInd w:val="0"/>
        <w:spacing w:after="0" w:line="240" w:lineRule="auto"/>
        <w:rPr>
          <w:rFonts w:ascii="Calibri" w:hAnsi="Calibri" w:cs="Calibri"/>
          <w:sz w:val="24"/>
          <w:szCs w:val="24"/>
        </w:rPr>
      </w:pPr>
      <w:r w:rsidRPr="008D018D">
        <w:rPr>
          <w:rFonts w:ascii="Calibri" w:hAnsi="Calibri" w:cs="Calibri"/>
          <w:sz w:val="24"/>
          <w:szCs w:val="24"/>
        </w:rPr>
        <w:t xml:space="preserve">If the site is within the Cumulative Impact Area </w:t>
      </w:r>
      <w:r w:rsidR="00BB371B">
        <w:rPr>
          <w:rFonts w:ascii="Calibri" w:hAnsi="Calibri" w:cs="Calibri"/>
          <w:sz w:val="24"/>
          <w:szCs w:val="24"/>
        </w:rPr>
        <w:t>(</w:t>
      </w:r>
      <w:r w:rsidRPr="008D018D">
        <w:rPr>
          <w:rFonts w:ascii="Calibri" w:hAnsi="Calibri" w:cs="Calibri"/>
          <w:sz w:val="24"/>
          <w:szCs w:val="24"/>
        </w:rPr>
        <w:t>CIA</w:t>
      </w:r>
      <w:r w:rsidR="00BB371B">
        <w:rPr>
          <w:rFonts w:ascii="Calibri" w:hAnsi="Calibri" w:cs="Calibri"/>
          <w:sz w:val="24"/>
          <w:szCs w:val="24"/>
        </w:rPr>
        <w:t>)</w:t>
      </w:r>
      <w:r w:rsidRPr="008D018D">
        <w:rPr>
          <w:rFonts w:ascii="Calibri" w:hAnsi="Calibri" w:cs="Calibri"/>
          <w:sz w:val="24"/>
          <w:szCs w:val="24"/>
        </w:rPr>
        <w:t xml:space="preserve">, then Saturday working is not permitted, unless agreed with Camden. </w:t>
      </w:r>
    </w:p>
    <w:p w14:paraId="360D5028" w14:textId="77777777" w:rsidR="008D018D" w:rsidRDefault="008D018D" w:rsidP="00C35B88">
      <w:pPr>
        <w:autoSpaceDE w:val="0"/>
        <w:autoSpaceDN w:val="0"/>
        <w:adjustRightInd w:val="0"/>
        <w:spacing w:after="0" w:line="240" w:lineRule="auto"/>
        <w:rPr>
          <w:rFonts w:ascii="Calibri" w:hAnsi="Calibri" w:cs="Calibri"/>
          <w:sz w:val="24"/>
          <w:szCs w:val="24"/>
        </w:rPr>
      </w:pPr>
    </w:p>
    <w:p w14:paraId="12325FC2" w14:textId="3EC4BBD6"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267D162F">
                <wp:extent cx="5506720" cy="1097280"/>
                <wp:effectExtent l="0" t="0" r="17780" b="762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39EE7214" w:rsidR="007259CC" w:rsidRDefault="00BC3999" w:rsidP="00C35B88">
                            <w:r>
                              <w:t>I can confirm that we will abide by the above working hours.</w:t>
                            </w: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M2ST4BdAgAA+AQAAA4AAAAAAAAAAAAAAAAALgIAAGRycy9lMm9E&#13;&#10;b2MueG1sUEsBAi0AFAAGAAgAAAAhAFT3Kw3hAAAACgEAAA8AAAAAAAAAAAAAAAAAtwQAAGRycy9k&#13;&#10;b3ducmV2LnhtbFBLBQYAAAAABAAEAPMAAADFBQAAAAA=&#13;&#10;" fillcolor="white [3201]" strokecolor="#d8d8d8 [2732]" strokeweight="1pt">
                <v:textbox>
                  <w:txbxContent>
                    <w:p w14:paraId="12326329" w14:textId="39EE7214" w:rsidR="007259CC" w:rsidRDefault="00BC3999" w:rsidP="00C35B88">
                      <w:r>
                        <w:t>I can confirm that we will abide by the above working hours.</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lease identify the nearest potential receptors (dwellings, business, etc.) likely to be affected by the activities on site (</w:t>
      </w:r>
      <w:proofErr w:type="gramStart"/>
      <w:r w:rsidRPr="00BB5C68">
        <w:rPr>
          <w:rFonts w:ascii="Calibri" w:hAnsi="Calibri" w:cs="Tahoma"/>
          <w:sz w:val="24"/>
          <w:szCs w:val="24"/>
        </w:rPr>
        <w:t>i.e.</w:t>
      </w:r>
      <w:proofErr w:type="gramEnd"/>
      <w:r w:rsidRPr="00BB5C68">
        <w:rPr>
          <w:rFonts w:ascii="Calibri" w:hAnsi="Calibri" w:cs="Tahoma"/>
          <w:sz w:val="24"/>
          <w:szCs w:val="24"/>
        </w:rPr>
        <w:t xml:space="preserv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B903BAC">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201C5C29" w:rsidR="007259CC" w:rsidRDefault="00BC3999" w:rsidP="00293931">
                            <w:r>
                              <w:t xml:space="preserve">I have attached a local plan of the dwellings in </w:t>
                            </w:r>
                            <w:proofErr w:type="gramStart"/>
                            <w:r>
                              <w:t>close proximity</w:t>
                            </w:r>
                            <w:proofErr w:type="gramEnd"/>
                            <w:r>
                              <w:t xml:space="preserve">.  </w:t>
                            </w:r>
                            <w:proofErr w:type="gramStart"/>
                            <w:r>
                              <w:t>However</w:t>
                            </w:r>
                            <w:proofErr w:type="gramEnd"/>
                            <w:r>
                              <w:t xml:space="preserve"> we do not expect any of these buildings to be affected by </w:t>
                            </w:r>
                            <w:r w:rsidR="00246915">
                              <w:t>noise, vibration, dust, fumes, lighting.</w:t>
                            </w:r>
                          </w:p>
                          <w:p w14:paraId="072842B4" w14:textId="651EAF8B" w:rsidR="00246915" w:rsidRDefault="00246915" w:rsidP="00293931">
                            <w:r>
                              <w:t xml:space="preserve">We are using modern methods of construction. All </w:t>
                            </w:r>
                            <w:proofErr w:type="gramStart"/>
                            <w:r w:rsidR="00EE551A">
                              <w:t>floors</w:t>
                            </w:r>
                            <w:proofErr w:type="gramEnd"/>
                            <w:r>
                              <w:t xml:space="preserve"> walls and roofs are being manufactured in the Midlands and arrive in a flat pack form.</w:t>
                            </w:r>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SF2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WNS6DH6GrS1URxwVC+kq4tOBixrsT0o6vIYldT/2zApK9AeD&#13;&#10;43Yznc/DvY0/80UcFHsZ2V5GmOEIVVJPSVpufLzrQZSBOxxLqeLAnJkMpPF6xQ4PT0G4v5f/Mev8&#13;&#10;YK1/A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B8lIXZdAgAA+AQAAA4AAAAAAAAAAAAAAAAALgIAAGRycy9lMm9E&#13;&#10;b2MueG1sUEsBAi0AFAAGAAgAAAAhAFT3Kw3hAAAACgEAAA8AAAAAAAAAAAAAAAAAtwQAAGRycy9k&#13;&#10;b3ducmV2LnhtbFBLBQYAAAAABAAEAPMAAADFBQAAAAA=&#13;&#10;" fillcolor="white [3201]" strokecolor="#d8d8d8 [2732]" strokeweight="1pt">
                <v:textbox>
                  <w:txbxContent>
                    <w:p w14:paraId="6B817711" w14:textId="201C5C29" w:rsidR="007259CC" w:rsidRDefault="00BC3999" w:rsidP="00293931">
                      <w:r>
                        <w:t xml:space="preserve">I have attached a local plan of the dwellings in </w:t>
                      </w:r>
                      <w:proofErr w:type="gramStart"/>
                      <w:r>
                        <w:t>close proximity</w:t>
                      </w:r>
                      <w:proofErr w:type="gramEnd"/>
                      <w:r>
                        <w:t xml:space="preserve">.  </w:t>
                      </w:r>
                      <w:proofErr w:type="gramStart"/>
                      <w:r>
                        <w:t>However</w:t>
                      </w:r>
                      <w:proofErr w:type="gramEnd"/>
                      <w:r>
                        <w:t xml:space="preserve"> we do not expect any of these buildings to be affected by </w:t>
                      </w:r>
                      <w:r w:rsidR="00246915">
                        <w:t>noise, vibration, dust, fumes, lighting.</w:t>
                      </w:r>
                    </w:p>
                    <w:p w14:paraId="072842B4" w14:textId="651EAF8B" w:rsidR="00246915" w:rsidRDefault="00246915" w:rsidP="00293931">
                      <w:r>
                        <w:t xml:space="preserve">We are using modern methods of construction. All </w:t>
                      </w:r>
                      <w:proofErr w:type="gramStart"/>
                      <w:r w:rsidR="00EE551A">
                        <w:t>floors</w:t>
                      </w:r>
                      <w:proofErr w:type="gramEnd"/>
                      <w:r>
                        <w:t xml:space="preserve"> walls and roofs are being manufactured in the Midlands and arrive in a flat pack form.</w:t>
                      </w:r>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1B8097B0"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r w:rsidR="009148F7">
        <w:rPr>
          <w:rFonts w:ascii="Calibri" w:hAnsi="Calibri" w:cs="Tahoma"/>
          <w:sz w:val="24"/>
          <w:szCs w:val="24"/>
        </w:rPr>
        <w:t xml:space="preserve"> Please ensure that any changes to parking and loading on the public highway are reflected in the consultation. Please </w:t>
      </w:r>
      <w:r w:rsidR="00731360">
        <w:rPr>
          <w:rFonts w:ascii="Calibri" w:hAnsi="Calibri" w:cs="Tahoma"/>
          <w:sz w:val="24"/>
          <w:szCs w:val="24"/>
        </w:rPr>
        <w:t xml:space="preserve">agree highways set up </w:t>
      </w:r>
      <w:proofErr w:type="gramStart"/>
      <w:r w:rsidR="00731360">
        <w:rPr>
          <w:rFonts w:ascii="Calibri" w:hAnsi="Calibri" w:cs="Tahoma"/>
          <w:sz w:val="24"/>
          <w:szCs w:val="24"/>
        </w:rPr>
        <w:t>plans in advance</w:t>
      </w:r>
      <w:proofErr w:type="gramEnd"/>
      <w:r w:rsidR="00731360">
        <w:rPr>
          <w:rFonts w:ascii="Calibri" w:hAnsi="Calibri" w:cs="Tahoma"/>
          <w:sz w:val="24"/>
          <w:szCs w:val="24"/>
        </w:rPr>
        <w:t xml:space="preserve"> with Camden if there is any uncertainty with this.</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5F09F059" w:rsidR="007259CC" w:rsidRDefault="00246915" w:rsidP="000E5D8F">
                            <w:proofErr w:type="spellStart"/>
                            <w:r>
                              <w:t>Dekra</w:t>
                            </w:r>
                            <w:proofErr w:type="spellEnd"/>
                            <w:r>
                              <w:t xml:space="preserve"> will have a notice board located in the main reception area of the building. This will contain all details of the construction as the site progresses. We do a weekly letter drop to keep all residents informed, this includes regular meetings to inform and address any of the concerns that residents may have. This also includes our local neighbours. </w:t>
                            </w:r>
                          </w:p>
                          <w:p w14:paraId="6DA9198F" w14:textId="77777777" w:rsidR="00246915" w:rsidRDefault="00246915" w:rsidP="000E5D8F"/>
                        </w:txbxContent>
                      </wps:txbx>
                      <wps:bodyPr rot="0" vert="horz" wrap="square" lIns="91440" tIns="45720" rIns="91440" bIns="45720" anchor="t" anchorCtr="0">
                        <a:noAutofit/>
                      </wps:bodyPr>
                    </wps:wsp>
                  </a:graphicData>
                </a:graphic>
              </wp:inline>
            </w:drawing>
          </mc:Choice>
          <mc:Fallback>
            <w:pict>
              <v:shape w14:anchorId="1232626D"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HaPCgZdAgAA+AQAAA4AAAAAAAAAAAAAAAAALgIAAGRycy9lMm9E&#13;&#10;b2MueG1sUEsBAi0AFAAGAAgAAAAhAFT3Kw3hAAAACgEAAA8AAAAAAAAAAAAAAAAAtwQAAGRycy9k&#13;&#10;b3ducmV2LnhtbFBLBQYAAAAABAAEAPMAAADFBQAAAAA=&#13;&#10;" fillcolor="white [3201]" strokecolor="#d8d8d8 [2732]" strokeweight="1pt">
                <v:textbox>
                  <w:txbxContent>
                    <w:p w14:paraId="1232632B" w14:textId="5F09F059" w:rsidR="007259CC" w:rsidRDefault="00246915" w:rsidP="000E5D8F">
                      <w:proofErr w:type="spellStart"/>
                      <w:r>
                        <w:t>Dekra</w:t>
                      </w:r>
                      <w:proofErr w:type="spellEnd"/>
                      <w:r>
                        <w:t xml:space="preserve"> will have a notice board located in the main reception area of the building. This will contain all details of the construction as the site progresses. We do a weekly letter drop to keep all residents informed, this includes regular meetings to inform and address any of the concerns that residents may have. This also includes our local neighbours. </w:t>
                      </w:r>
                    </w:p>
                    <w:p w14:paraId="6DA9198F" w14:textId="77777777" w:rsidR="00246915" w:rsidRDefault="00246915"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lastRenderedPageBreak/>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w:t>
      </w:r>
      <w:proofErr w:type="gramStart"/>
      <w:r w:rsidR="00782971" w:rsidRPr="00BB5C68">
        <w:rPr>
          <w:rFonts w:ascii="Calibri" w:hAnsi="Calibri" w:cs="Tahoma"/>
          <w:sz w:val="24"/>
          <w:szCs w:val="24"/>
        </w:rPr>
        <w:t>i.</w:t>
      </w:r>
      <w:r w:rsidR="003A4E0C" w:rsidRPr="00BB5C68">
        <w:rPr>
          <w:rFonts w:ascii="Calibri" w:hAnsi="Calibri" w:cs="Tahoma"/>
          <w:sz w:val="24"/>
          <w:szCs w:val="24"/>
        </w:rPr>
        <w:t>e.</w:t>
      </w:r>
      <w:proofErr w:type="gramEnd"/>
      <w:r w:rsidR="003A4E0C" w:rsidRPr="00BB5C68">
        <w:rPr>
          <w:rFonts w:ascii="Calibri" w:hAnsi="Calibri" w:cs="Tahoma"/>
          <w:sz w:val="24"/>
          <w:szCs w:val="24"/>
        </w:rPr>
        <w:t xml:space="preserv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3B1BA9C0">
                <wp:extent cx="5506720" cy="4660900"/>
                <wp:effectExtent l="0" t="0" r="17780" b="127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0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3CEE7A1C" w:rsidR="007259CC" w:rsidRDefault="00246915" w:rsidP="000E5D8F">
                            <w:r>
                              <w:t>We do not expect the need for such a group. Due the method of construction that we are using.  OFF-SITE CONSTRUCTION.</w:t>
                            </w:r>
                          </w:p>
                          <w:p w14:paraId="6702B77D" w14:textId="2BB2538D" w:rsidR="00246915" w:rsidRDefault="00246915" w:rsidP="000E5D8F">
                            <w:r>
                              <w:t>However</w:t>
                            </w:r>
                            <w:r w:rsidR="00954AAE">
                              <w:t xml:space="preserve">, </w:t>
                            </w:r>
                            <w:r>
                              <w:t xml:space="preserve">if this should become </w:t>
                            </w:r>
                            <w:r w:rsidR="00954AAE">
                              <w:t>necessary</w:t>
                            </w:r>
                            <w:r>
                              <w:t xml:space="preserve"> then Mr Derek Cunnington 07702 407828 will organise</w:t>
                            </w:r>
                            <w:r w:rsidR="00954AAE">
                              <w:t xml:space="preserve"> such a group. We are very experienced at doing this type of works using off-site construction. And we do not get </w:t>
                            </w:r>
                            <w:r w:rsidR="00EE551A">
                              <w:t>complaints</w:t>
                            </w:r>
                            <w:r w:rsidR="00954AAE">
                              <w:t>.</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" fillcolor="white [3201]" strokecolor="#d8d8d8 [2732]" strokeweight="1pt">
                <v:textbox>
                  <w:txbxContent>
                    <w:p w14:paraId="1232632C" w14:textId="3CEE7A1C" w:rsidR="007259CC" w:rsidRDefault="00246915" w:rsidP="000E5D8F">
                      <w:r>
                        <w:t>We do not expect the need for such a group. Due the method of construction that we are using.  OFF-SITE CONSTRUCTION.</w:t>
                      </w:r>
                    </w:p>
                    <w:p w14:paraId="6702B77D" w14:textId="2BB2538D" w:rsidR="00246915" w:rsidRDefault="00246915" w:rsidP="000E5D8F">
                      <w:r>
                        <w:t>However</w:t>
                      </w:r>
                      <w:r w:rsidR="00954AAE">
                        <w:t xml:space="preserve">, </w:t>
                      </w:r>
                      <w:r>
                        <w:t xml:space="preserve">if this should become </w:t>
                      </w:r>
                      <w:r w:rsidR="00954AAE">
                        <w:t>necessary</w:t>
                      </w:r>
                      <w:r>
                        <w:t xml:space="preserve"> then Mr Derek Cunnington 07702 407828 will organise</w:t>
                      </w:r>
                      <w:r w:rsidR="00954AAE">
                        <w:t xml:space="preserve"> such a group. We are very experienced at doing this type of works using off-site construction. And we do not get </w:t>
                      </w:r>
                      <w:r w:rsidR="00EE551A">
                        <w:t>complaints</w:t>
                      </w:r>
                      <w:r w:rsidR="00954AAE">
                        <w:t>.</w:t>
                      </w:r>
                    </w:p>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5D62E41C" w14:textId="77777777" w:rsidR="008D018D" w:rsidRPr="008D018D" w:rsidRDefault="008D018D" w:rsidP="008D018D">
      <w:pPr>
        <w:jc w:val="both"/>
        <w:rPr>
          <w:rFonts w:cstheme="minorHAnsi"/>
          <w:sz w:val="24"/>
          <w:szCs w:val="24"/>
        </w:rPr>
      </w:pPr>
      <w:r w:rsidRPr="008D018D">
        <w:rPr>
          <w:rFonts w:cstheme="minorHAnsi"/>
          <w:sz w:val="24"/>
          <w:szCs w:val="24"/>
        </w:rPr>
        <w:t xml:space="preserve">Please provide details of your Considerate Constructors Scheme (CCS) registration. Please note that Camden requires </w:t>
      </w:r>
      <w:hyperlink r:id="rId22" w:history="1">
        <w:r w:rsidRPr="008D018D">
          <w:rPr>
            <w:rStyle w:val="Hyperlink"/>
            <w:rFonts w:cstheme="minorHAnsi"/>
            <w:sz w:val="24"/>
            <w:szCs w:val="24"/>
          </w:rPr>
          <w:t>CCS site registration</w:t>
        </w:r>
      </w:hyperlink>
      <w:r w:rsidRPr="008D018D">
        <w:rPr>
          <w:rFonts w:cstheme="minorHAnsi"/>
          <w:sz w:val="24"/>
          <w:szCs w:val="24"/>
        </w:rPr>
        <w:t xml:space="preserve"> </w:t>
      </w:r>
      <w:bookmarkStart w:id="5" w:name="_Hlk118968559"/>
      <w:r w:rsidRPr="008D018D">
        <w:rPr>
          <w:rFonts w:cstheme="minorHAnsi"/>
          <w:sz w:val="24"/>
          <w:szCs w:val="24"/>
        </w:rPr>
        <w:t xml:space="preserve">for the full duration of your project </w:t>
      </w:r>
      <w:bookmarkEnd w:id="5"/>
      <w:r w:rsidRPr="008D018D">
        <w:rPr>
          <w:rFonts w:cstheme="minorHAnsi"/>
          <w:sz w:val="24"/>
          <w:szCs w:val="24"/>
        </w:rPr>
        <w:t xml:space="preserve">including additional </w:t>
      </w:r>
      <w:hyperlink r:id="rId23" w:history="1">
        <w:r w:rsidRPr="008D018D">
          <w:rPr>
            <w:rStyle w:val="Hyperlink"/>
            <w:rFonts w:cstheme="minorHAnsi"/>
            <w:sz w:val="24"/>
            <w:szCs w:val="24"/>
          </w:rPr>
          <w:t>CLOCS visits</w:t>
        </w:r>
      </w:hyperlink>
      <w:r w:rsidRPr="008D018D">
        <w:rPr>
          <w:rFonts w:cstheme="minorHAnsi"/>
          <w:sz w:val="24"/>
          <w:szCs w:val="24"/>
        </w:rPr>
        <w:t xml:space="preserve"> for the full duration of your project. Please provide the CCS site ID number that is specific to the above site. A company registration will not be accepted, the site must be registered with CCS.</w:t>
      </w:r>
    </w:p>
    <w:p w14:paraId="35D5EC00" w14:textId="77777777" w:rsidR="008D018D" w:rsidRDefault="008D018D" w:rsidP="008D018D">
      <w:pPr>
        <w:jc w:val="both"/>
        <w:rPr>
          <w:rFonts w:cstheme="minorHAnsi"/>
          <w:sz w:val="24"/>
          <w:szCs w:val="24"/>
        </w:rPr>
      </w:pPr>
      <w:r w:rsidRPr="008D018D">
        <w:rPr>
          <w:rFonts w:cstheme="minorHAnsi"/>
          <w:sz w:val="24"/>
          <w:szCs w:val="24"/>
        </w:rPr>
        <w:t>Be advised that Camden is a Client Partner with the Considerate Constructors Scheme and has access to all CCS inspection and CLOCS monitoring reports undertaken by CCS.</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4"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w:lastRenderedPageBreak/>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5690359F" w:rsidR="007259CC" w:rsidRDefault="00954AAE" w:rsidP="000E5D8F">
                            <w:r>
                              <w:t xml:space="preserve">We have located our site compound and entrance to the back of the building. This to avoid another development site at the top end of Marygrove road.  Thereby our site entrance for </w:t>
                            </w:r>
                            <w:proofErr w:type="gramStart"/>
                            <w:r>
                              <w:t>delivery’s</w:t>
                            </w:r>
                            <w:proofErr w:type="gramEnd"/>
                            <w:r>
                              <w:t xml:space="preserve"> and staff enter our site from a different road and location.</w:t>
                            </w:r>
                          </w:p>
                        </w:txbxContent>
                      </wps:txbx>
                      <wps:bodyPr rot="0" vert="horz" wrap="square" lIns="91440" tIns="45720" rIns="91440" bIns="45720" anchor="t" anchorCtr="0">
                        <a:noAutofit/>
                      </wps:bodyPr>
                    </wps:wsp>
                  </a:graphicData>
                </a:graphic>
              </wp:inline>
            </w:drawing>
          </mc:Choice>
          <mc:Fallback>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K31kLBdAgAA+AQAAA4AAAAAAAAAAAAAAAAALgIAAGRycy9lMm9E&#13;&#10;b2MueG1sUEsBAi0AFAAGAAgAAAAhAFT3Kw3hAAAACgEAAA8AAAAAAAAAAAAAAAAAtwQAAGRycy9k&#13;&#10;b3ducmV2LnhtbFBLBQYAAAAABAAEAPMAAADFBQAAAAA=&#13;&#10;" fillcolor="white [3201]" strokecolor="#d8d8d8 [2732]" strokeweight="1pt">
                <v:textbox>
                  <w:txbxContent>
                    <w:p w14:paraId="1232632D" w14:textId="5690359F" w:rsidR="007259CC" w:rsidRDefault="00954AAE" w:rsidP="000E5D8F">
                      <w:r>
                        <w:t xml:space="preserve">We have located our site compound and entrance to the back of the building. This to avoid another development site at the top end of Marygrove road.  Thereby our site entrance for </w:t>
                      </w:r>
                      <w:proofErr w:type="gramStart"/>
                      <w:r>
                        <w:t>delivery’s</w:t>
                      </w:r>
                      <w:proofErr w:type="gramEnd"/>
                      <w:r>
                        <w:t xml:space="preserve"> and staff enter our site from a different road and location.</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66D209D3">
                <wp:extent cx="5506720" cy="1097280"/>
                <wp:effectExtent l="0" t="0" r="17780" b="762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07599C0D" w:rsidR="007259CC" w:rsidRDefault="00954AAE" w:rsidP="000E5D8F">
                            <w:r>
                              <w:t xml:space="preserve">Plan </w:t>
                            </w:r>
                            <w:r w:rsidR="00B20B72">
                              <w:t>attached.</w:t>
                            </w:r>
                            <w:r>
                              <w:t xml:space="preserve"> </w:t>
                            </w:r>
                          </w:p>
                          <w:p w14:paraId="29776E2F" w14:textId="4C0131D8" w:rsidR="00954AAE" w:rsidRDefault="00954AAE" w:rsidP="000E5D8F">
                            <w:r>
                              <w:t xml:space="preserve">Another site is located at the top end of Marygrove Road. This is why we have </w:t>
                            </w:r>
                            <w:r w:rsidR="00B20B72">
                              <w:t xml:space="preserve">our </w:t>
                            </w:r>
                            <w:r>
                              <w:t xml:space="preserve">entrance to our site at the back of the main </w:t>
                            </w:r>
                            <w:proofErr w:type="gramStart"/>
                            <w:r>
                              <w:t>building  on</w:t>
                            </w:r>
                            <w:proofErr w:type="gramEnd"/>
                            <w:r>
                              <w:t xml:space="preserve"> </w:t>
                            </w:r>
                            <w:r w:rsidR="00B20B72">
                              <w:t>Brassey Road.</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H9C/kZdAgAA+AQAAA4AAAAAAAAAAAAAAAAALgIAAGRycy9lMm9E&#13;&#10;b2MueG1sUEsBAi0AFAAGAAgAAAAhAFT3Kw3hAAAACgEAAA8AAAAAAAAAAAAAAAAAtwQAAGRycy9k&#13;&#10;b3ducmV2LnhtbFBLBQYAAAAABAAEAPMAAADFBQAAAAA=&#13;&#10;" fillcolor="white [3201]" strokecolor="#d8d8d8 [2732]" strokeweight="1pt">
                <v:textbox>
                  <w:txbxContent>
                    <w:p w14:paraId="1232632E" w14:textId="07599C0D" w:rsidR="007259CC" w:rsidRDefault="00954AAE" w:rsidP="000E5D8F">
                      <w:r>
                        <w:t xml:space="preserve">Plan </w:t>
                      </w:r>
                      <w:r w:rsidR="00B20B72">
                        <w:t>attached.</w:t>
                      </w:r>
                      <w:r>
                        <w:t xml:space="preserve"> </w:t>
                      </w:r>
                    </w:p>
                    <w:p w14:paraId="29776E2F" w14:textId="4C0131D8" w:rsidR="00954AAE" w:rsidRDefault="00954AAE" w:rsidP="000E5D8F">
                      <w:r>
                        <w:t xml:space="preserve">Another site is located at the top end of Marygrove Road. This is why we have </w:t>
                      </w:r>
                      <w:r w:rsidR="00B20B72">
                        <w:t xml:space="preserve">our </w:t>
                      </w:r>
                      <w:r>
                        <w:t xml:space="preserve">entrance to our site at the back of the main </w:t>
                      </w:r>
                      <w:proofErr w:type="gramStart"/>
                      <w:r>
                        <w:t>building  on</w:t>
                      </w:r>
                      <w:proofErr w:type="gramEnd"/>
                      <w:r>
                        <w:t xml:space="preserve"> </w:t>
                      </w:r>
                      <w:r w:rsidR="00B20B72">
                        <w:t>Brassey Road.</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6" w:name="_Transport"/>
      <w:bookmarkEnd w:id="6"/>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w:t>
      </w:r>
      <w:proofErr w:type="gramStart"/>
      <w:r w:rsidRPr="00BB5C68">
        <w:rPr>
          <w:sz w:val="24"/>
          <w:szCs w:val="24"/>
        </w:rPr>
        <w:t>CLOCS 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7923C60D" w14:textId="77777777" w:rsidR="008D018D" w:rsidRDefault="008D018D" w:rsidP="008D018D">
      <w:pPr>
        <w:rPr>
          <w:sz w:val="24"/>
          <w:szCs w:val="24"/>
        </w:rPr>
      </w:pPr>
      <w:r w:rsidRPr="008D018D">
        <w:rPr>
          <w:sz w:val="24"/>
          <w:szCs w:val="24"/>
        </w:rPr>
        <w:t xml:space="preserve">Checks of the proposed measures will be carried out by CCS monitors as part of your CLOCS monitoring visits through CCS and possibly council officers, to ensure compliance. Please refer to the CLOCS Standard when completing this section. </w:t>
      </w:r>
    </w:p>
    <w:p w14:paraId="12325FEB" w14:textId="77777777" w:rsidR="001507CE" w:rsidRDefault="00E670BC" w:rsidP="00AE4260">
      <w:pPr>
        <w:jc w:val="both"/>
        <w:rPr>
          <w:sz w:val="24"/>
          <w:szCs w:val="24"/>
        </w:rPr>
      </w:pPr>
      <w:r w:rsidRPr="00BB5C68">
        <w:rPr>
          <w:sz w:val="24"/>
          <w:szCs w:val="24"/>
        </w:rPr>
        <w:lastRenderedPageBreak/>
        <w:t xml:space="preserve">Please contact </w:t>
      </w:r>
      <w:hyperlink r:id="rId25"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4ABB9963" w14:textId="66BC1426" w:rsidR="00D11520" w:rsidRPr="00BB5C68" w:rsidRDefault="00D11520" w:rsidP="00AE4260">
      <w:pPr>
        <w:jc w:val="both"/>
        <w:rPr>
          <w:sz w:val="24"/>
          <w:szCs w:val="24"/>
        </w:rPr>
      </w:pPr>
      <w:r>
        <w:rPr>
          <w:sz w:val="24"/>
          <w:szCs w:val="24"/>
        </w:rPr>
        <w:t xml:space="preserve">Please note that this section may also be referred to as a Construction Logistics Plan in the context </w:t>
      </w:r>
      <w:r w:rsidR="00C14FD9">
        <w:rPr>
          <w:sz w:val="24"/>
          <w:szCs w:val="24"/>
        </w:rPr>
        <w:t>of the CLOCS Standard.</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66224002" w14:textId="77777777" w:rsidR="00560A7A" w:rsidRDefault="007F4706" w:rsidP="007F4706">
      <w:pPr>
        <w:rPr>
          <w:noProof/>
          <w:sz w:val="24"/>
          <w:szCs w:val="24"/>
          <w:lang w:eastAsia="en-GB"/>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p>
    <w:p w14:paraId="12325FF3" w14:textId="1C683E14" w:rsidR="00AA6919" w:rsidRPr="00BB5C68" w:rsidRDefault="00AA6919" w:rsidP="007F4706">
      <w:pPr>
        <w:rPr>
          <w:sz w:val="24"/>
          <w:szCs w:val="24"/>
        </w:rPr>
      </w:pPr>
      <w:r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337CDFA1" w:rsidR="007259CC" w:rsidRDefault="00B20B72" w:rsidP="00AA6919">
                            <w:proofErr w:type="spellStart"/>
                            <w:r>
                              <w:t>Dekra</w:t>
                            </w:r>
                            <w:proofErr w:type="spellEnd"/>
                            <w:r>
                              <w:t xml:space="preserve"> Homes</w:t>
                            </w:r>
                          </w:p>
                          <w:p w14:paraId="70A90FD6" w14:textId="27F96895" w:rsidR="00B20B72" w:rsidRDefault="00B20B72" w:rsidP="00AA6919">
                            <w:r>
                              <w:t>Eaton House, 39-40, Upper Grosvenor Street. W1K 2NG</w:t>
                            </w:r>
                          </w:p>
                          <w:p w14:paraId="4B142A58" w14:textId="4A0A1EBD" w:rsidR="00B20B72" w:rsidRDefault="00B20B72" w:rsidP="00AA6919">
                            <w:r>
                              <w:t>07702 407828</w:t>
                            </w:r>
                          </w:p>
                          <w:p w14:paraId="7E57E426" w14:textId="77777777" w:rsidR="00B20B72" w:rsidRDefault="00B20B72" w:rsidP="00AA6919"/>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InDyHXgIAAPgEAAAOAAAAAAAAAAAAAAAAAC4CAABkcnMvZTJv&#13;&#10;RG9jLnhtbFBLAQItABQABgAIAAAAIQBU9ysN4QAAAAoBAAAPAAAAAAAAAAAAAAAAALgEAABkcnMv&#13;&#10;ZG93bnJldi54bWxQSwUGAAAAAAQABADzAAAAxgUAAAAA&#13;&#10;" fillcolor="white [3201]" strokecolor="#d8d8d8 [2732]" strokeweight="1pt">
                <v:textbox>
                  <w:txbxContent>
                    <w:p w14:paraId="1232632F" w14:textId="337CDFA1" w:rsidR="007259CC" w:rsidRDefault="00B20B72" w:rsidP="00AA6919">
                      <w:proofErr w:type="spellStart"/>
                      <w:r>
                        <w:t>Dekra</w:t>
                      </w:r>
                      <w:proofErr w:type="spellEnd"/>
                      <w:r>
                        <w:t xml:space="preserve"> Homes</w:t>
                      </w:r>
                    </w:p>
                    <w:p w14:paraId="70A90FD6" w14:textId="27F96895" w:rsidR="00B20B72" w:rsidRDefault="00B20B72" w:rsidP="00AA6919">
                      <w:r>
                        <w:t>Eaton House, 39-40, Upper Grosvenor Street. W1K 2NG</w:t>
                      </w:r>
                    </w:p>
                    <w:p w14:paraId="4B142A58" w14:textId="4A0A1EBD" w:rsidR="00B20B72" w:rsidRDefault="00B20B72" w:rsidP="00AA6919">
                      <w:r>
                        <w:t>07702 407828</w:t>
                      </w:r>
                    </w:p>
                    <w:p w14:paraId="7E57E426" w14:textId="77777777" w:rsidR="00B20B72" w:rsidRDefault="00B20B72" w:rsidP="00AA6919"/>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0058FE1E" w:rsidR="007259CC" w:rsidRDefault="00B20B72" w:rsidP="00AA6919">
                            <w:r>
                              <w:t xml:space="preserve">When dealing with tenders for the contractors and suppliers the Quantity Surveyor requests all details for CLOCS standards </w:t>
                            </w:r>
                            <w:r w:rsidR="000631CE">
                              <w:t xml:space="preserve">&amp; </w:t>
                            </w:r>
                            <w:r>
                              <w:t>Method statements. This before issuing contracts. This is then followed up wi</w:t>
                            </w:r>
                            <w:r w:rsidR="000631CE">
                              <w:t xml:space="preserve">th </w:t>
                            </w:r>
                            <w:r>
                              <w:t xml:space="preserve">site checks by site </w:t>
                            </w:r>
                            <w:r w:rsidR="000631CE">
                              <w:t>management</w:t>
                            </w:r>
                            <w:r>
                              <w:t xml:space="preserve"> as </w:t>
                            </w:r>
                            <w:proofErr w:type="gramStart"/>
                            <w:r w:rsidR="000631CE">
                              <w:t>delivery’s</w:t>
                            </w:r>
                            <w:proofErr w:type="gramEnd"/>
                            <w:r>
                              <w:t xml:space="preserve"> arrive.</w:t>
                            </w:r>
                          </w:p>
                        </w:txbxContent>
                      </wps:txbx>
                      <wps:bodyPr rot="0" vert="horz" wrap="square" lIns="91440" tIns="45720" rIns="91440" bIns="45720" anchor="t" anchorCtr="0">
                        <a:noAutofit/>
                      </wps:bodyPr>
                    </wps:wsp>
                  </a:graphicData>
                </a:graphic>
              </wp:inline>
            </w:drawing>
          </mc:Choice>
          <mc:Fallback>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aK1JxXgIAAPgEAAAOAAAAAAAAAAAAAAAAAC4CAABkcnMvZTJv&#13;&#10;RG9jLnhtbFBLAQItABQABgAIAAAAIQBU9ysN4QAAAAoBAAAPAAAAAAAAAAAAAAAAALgEAABkcnMv&#13;&#10;ZG93bnJldi54bWxQSwUGAAAAAAQABADzAAAAxgUAAAAA&#13;&#10;" fillcolor="white [3201]" strokecolor="#d8d8d8 [2732]" strokeweight="1pt">
                <v:textbox>
                  <w:txbxContent>
                    <w:p w14:paraId="12326330" w14:textId="0058FE1E" w:rsidR="007259CC" w:rsidRDefault="00B20B72" w:rsidP="00AA6919">
                      <w:r>
                        <w:t xml:space="preserve">When dealing with tenders for the contractors and suppliers the Quantity Surveyor requests all details for CLOCS standards </w:t>
                      </w:r>
                      <w:r w:rsidR="000631CE">
                        <w:t xml:space="preserve">&amp; </w:t>
                      </w:r>
                      <w:r>
                        <w:t>Method statements. This before issuing contracts. This is then followed up wi</w:t>
                      </w:r>
                      <w:r w:rsidR="000631CE">
                        <w:t xml:space="preserve">th </w:t>
                      </w:r>
                      <w:r>
                        <w:t xml:space="preserve">site checks by site </w:t>
                      </w:r>
                      <w:r w:rsidR="000631CE">
                        <w:t>management</w:t>
                      </w:r>
                      <w:r>
                        <w:t xml:space="preserve"> as </w:t>
                      </w:r>
                      <w:proofErr w:type="gramStart"/>
                      <w:r w:rsidR="000631CE">
                        <w:t>delivery’s</w:t>
                      </w:r>
                      <w:proofErr w:type="gramEnd"/>
                      <w:r>
                        <w:t xml:space="preserve"> arrive.</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1593D219" w:rsidR="007259CC" w:rsidRDefault="000631CE" w:rsidP="00AA6919">
                            <w:r>
                              <w:t>I can confirm that I have included the requirements to abide by CLOCs standards in my contracts to suppliers and contractors.</w:t>
                            </w:r>
                          </w:p>
                        </w:txbxContent>
                      </wps:txbx>
                      <wps:bodyPr rot="0" vert="horz" wrap="square" lIns="91440" tIns="45720" rIns="91440" bIns="45720" anchor="t" anchorCtr="0">
                        <a:noAutofit/>
                      </wps:bodyPr>
                    </wps:wsp>
                  </a:graphicData>
                </a:graphic>
              </wp:inline>
            </w:drawing>
          </mc:Choice>
          <mc:Fallback>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nJsjfXgIAAPgEAAAOAAAAAAAAAAAAAAAAAC4CAABkcnMvZTJv&#13;&#10;RG9jLnhtbFBLAQItABQABgAIAAAAIQBU9ysN4QAAAAoBAAAPAAAAAAAAAAAAAAAAALgEAABkcnMv&#13;&#10;ZG93bnJldi54bWxQSwUGAAAAAAQABADzAAAAxgUAAAAA&#13;&#10;" fillcolor="white [3201]" strokecolor="#d8d8d8 [2732]" strokeweight="1pt">
                <v:textbox>
                  <w:txbxContent>
                    <w:p w14:paraId="12326331" w14:textId="1593D219" w:rsidR="007259CC" w:rsidRDefault="000631CE" w:rsidP="00AA6919">
                      <w:r>
                        <w:t>I can confirm that I have included the requirements to abide by CLOCs standards in my contracts to suppliers and contractors.</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6"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a suitable, risk assessed vehicle route to the site is specified and that the route is communicated to all contractors and drivers. Clients shall make contractors and any other service suppliers aware that they are to </w:t>
      </w:r>
      <w:proofErr w:type="gramStart"/>
      <w:r w:rsidR="009C0A98" w:rsidRPr="00BB5C68">
        <w:rPr>
          <w:rFonts w:ascii="Calibri" w:hAnsi="Calibri" w:cs="Arial"/>
          <w:i/>
          <w:color w:val="548DD4" w:themeColor="text2" w:themeTint="99"/>
          <w:sz w:val="24"/>
          <w:szCs w:val="24"/>
        </w:rPr>
        <w:t>use these routes at all times</w:t>
      </w:r>
      <w:proofErr w:type="gramEnd"/>
      <w:r w:rsidR="009C0A98" w:rsidRPr="00BB5C68">
        <w:rPr>
          <w:rFonts w:ascii="Calibri" w:hAnsi="Calibri" w:cs="Arial"/>
          <w:i/>
          <w:color w:val="548DD4" w:themeColor="text2" w:themeTint="99"/>
          <w:sz w:val="24"/>
          <w:szCs w:val="24"/>
        </w:rPr>
        <w:t xml:space="preserve">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658D7878" w:rsidR="002519ED" w:rsidRDefault="00C34C58" w:rsidP="00AE4260">
      <w:pPr>
        <w:jc w:val="both"/>
        <w:rPr>
          <w:rFonts w:ascii="Calibri" w:hAnsi="Calibri" w:cs="Tahoma"/>
          <w:bCs/>
          <w:sz w:val="24"/>
          <w:szCs w:val="24"/>
        </w:rPr>
      </w:pPr>
      <w:r>
        <w:rPr>
          <w:rFonts w:ascii="Calibri" w:hAnsi="Calibri" w:cs="Tahoma"/>
          <w:sz w:val="24"/>
          <w:szCs w:val="24"/>
        </w:rPr>
        <w:t xml:space="preserve">a. </w:t>
      </w:r>
      <w:r w:rsidR="0083249B"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0083249B" w:rsidRPr="004E56B1">
        <w:rPr>
          <w:rFonts w:ascii="Calibri" w:hAnsi="Calibri" w:cs="Tahoma"/>
          <w:bCs/>
          <w:sz w:val="24"/>
          <w:szCs w:val="24"/>
        </w:rPr>
        <w:t xml:space="preserve"> </w:t>
      </w:r>
      <w:r w:rsidR="0083249B" w:rsidRPr="00733D0C">
        <w:rPr>
          <w:rFonts w:ascii="Calibri" w:hAnsi="Calibri"/>
          <w:bCs/>
          <w:sz w:val="24"/>
          <w:szCs w:val="24"/>
        </w:rPr>
        <w:t>Transport for London Road Network</w:t>
      </w:r>
      <w:r w:rsidR="0083249B"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099AC737" w:rsidR="007259CC" w:rsidRDefault="000631CE" w:rsidP="00C35B88">
                            <w:r>
                              <w:t>No articulated lorry’s will be used to deliver any materials. All routs will avoid schools were possible. When ordering materials, a route map will be supplied to all delivery companies.</w:t>
                            </w:r>
                          </w:p>
                          <w:p w14:paraId="58E2444B" w14:textId="39B137C5" w:rsidR="000631CE" w:rsidRDefault="000631CE" w:rsidP="00C35B88">
                            <w:r>
                              <w:t>Each delivery will be met by a traffic marshal to supervise the unloading of materials.</w:t>
                            </w:r>
                          </w:p>
                        </w:txbxContent>
                      </wps:txbx>
                      <wps:bodyPr rot="0" vert="horz" wrap="square" lIns="91440" tIns="45720" rIns="91440" bIns="45720" anchor="t" anchorCtr="0">
                        <a:noAutofit/>
                      </wps:bodyPr>
                    </wps:wsp>
                  </a:graphicData>
                </a:graphic>
              </wp:inline>
            </w:drawing>
          </mc:Choice>
          <mc:Fallback>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1kaYpXgIAAPgEAAAOAAAAAAAAAAAAAAAAAC4CAABkcnMvZTJv&#13;&#10;RG9jLnhtbFBLAQItABQABgAIAAAAIQBU9ysN4QAAAAoBAAAPAAAAAAAAAAAAAAAAALgEAABkcnMv&#13;&#10;ZG93bnJldi54bWxQSwUGAAAAAAQABADzAAAAxgUAAAAA&#13;&#10;" fillcolor="white [3201]" strokecolor="#d8d8d8 [2732]" strokeweight="1pt">
                <v:textbox>
                  <w:txbxContent>
                    <w:p w14:paraId="12326332" w14:textId="099AC737" w:rsidR="007259CC" w:rsidRDefault="000631CE" w:rsidP="00C35B88">
                      <w:r>
                        <w:t>No articulated lorry’s will be used to deliver any materials. All routs will avoid schools were possible. When ordering materials, a route map will be supplied to all delivery companies.</w:t>
                      </w:r>
                    </w:p>
                    <w:p w14:paraId="58E2444B" w14:textId="39B137C5" w:rsidR="000631CE" w:rsidRDefault="000631CE" w:rsidP="00C35B88">
                      <w:r>
                        <w:t>Each delivery will be met by a traffic marshal to supervise the unloading of materials.</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6E6598EF">
                <wp:extent cx="5506720" cy="1097280"/>
                <wp:effectExtent l="0" t="0" r="17780" b="762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68A6EB70" w:rsidR="007259CC" w:rsidRDefault="000631CE" w:rsidP="00C35B88">
                            <w:r>
                              <w:t xml:space="preserve">All delivery companies when the order is place will </w:t>
                            </w:r>
                            <w:proofErr w:type="gramStart"/>
                            <w:r>
                              <w:t>receive  a</w:t>
                            </w:r>
                            <w:proofErr w:type="gramEnd"/>
                            <w:r>
                              <w:t xml:space="preserve"> route map ,including telephone numbers to ring before deliveries and expected times of arrival.</w:t>
                            </w:r>
                          </w:p>
                        </w:txbxContent>
                      </wps:txbx>
                      <wps:bodyPr rot="0" vert="horz" wrap="square" lIns="91440" tIns="45720" rIns="91440" bIns="45720" anchor="t" anchorCtr="0">
                        <a:noAutofit/>
                      </wps:bodyPr>
                    </wps:wsp>
                  </a:graphicData>
                </a:graphic>
              </wp:inline>
            </w:drawing>
          </mc:Choice>
          <mc:Fallback>
            <w:pict>
              <v:shape w14:anchorId="1232627D"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CT2ToXgIAAPgEAAAOAAAAAAAAAAAAAAAAAC4CAABkcnMvZTJv&#13;&#10;RG9jLnhtbFBLAQItABQABgAIAAAAIQBU9ysN4QAAAAoBAAAPAAAAAAAAAAAAAAAAALgEAABkcnMv&#13;&#10;ZG93bnJldi54bWxQSwUGAAAAAAQABADzAAAAxgUAAAAA&#13;&#10;" fillcolor="white [3201]" strokecolor="#d8d8d8 [2732]" strokeweight="1pt">
                <v:textbox>
                  <w:txbxContent>
                    <w:p w14:paraId="12326333" w14:textId="68A6EB70" w:rsidR="007259CC" w:rsidRDefault="000631CE" w:rsidP="00C35B88">
                      <w:r>
                        <w:t xml:space="preserve">All delivery companies when the order is place will </w:t>
                      </w:r>
                      <w:proofErr w:type="gramStart"/>
                      <w:r>
                        <w:t>receive  a</w:t>
                      </w:r>
                      <w:proofErr w:type="gramEnd"/>
                      <w:r>
                        <w:t xml:space="preserve"> route map ,including telephone numbers to ring before deliveries and expected times of arrival.</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423D3A32"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w:t>
      </w:r>
      <w:r w:rsidR="00EF2E31">
        <w:rPr>
          <w:rFonts w:ascii="Calibri" w:hAnsi="Calibri" w:cs="Tahoma"/>
          <w:sz w:val="24"/>
          <w:szCs w:val="24"/>
        </w:rPr>
        <w:t xml:space="preserve">the </w:t>
      </w:r>
      <w:r>
        <w:rPr>
          <w:rFonts w:ascii="Calibri" w:hAnsi="Calibri" w:cs="Tahoma"/>
          <w:sz w:val="24"/>
          <w:szCs w:val="24"/>
        </w:rPr>
        <w:t xml:space="preserve">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489158A9"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 xml:space="preserve">deliveries arrive at the correct part of </w:t>
      </w:r>
      <w:r w:rsidR="00EF2E31">
        <w:rPr>
          <w:rFonts w:ascii="Calibri" w:hAnsi="Calibri" w:cs="Tahoma"/>
          <w:sz w:val="24"/>
          <w:szCs w:val="24"/>
        </w:rPr>
        <w:t xml:space="preserve">the </w:t>
      </w:r>
      <w:r w:rsidR="000B0737" w:rsidRPr="00BB5C68">
        <w:rPr>
          <w:rFonts w:ascii="Calibri" w:hAnsi="Calibri" w:cs="Tahoma"/>
          <w:sz w:val="24"/>
          <w:szCs w:val="24"/>
        </w:rPr>
        <w:t>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Default="00E84571" w:rsidP="00E84571">
      <w:pPr>
        <w:autoSpaceDE w:val="0"/>
        <w:autoSpaceDN w:val="0"/>
        <w:adjustRightInd w:val="0"/>
        <w:spacing w:after="0" w:line="240" w:lineRule="auto"/>
        <w:ind w:left="720"/>
        <w:jc w:val="both"/>
        <w:rPr>
          <w:rFonts w:ascii="Calibri" w:hAnsi="Calibri" w:cs="Arial"/>
          <w:b/>
          <w:sz w:val="24"/>
          <w:szCs w:val="24"/>
        </w:rPr>
      </w:pPr>
    </w:p>
    <w:p w14:paraId="59B0E22E" w14:textId="77777777" w:rsidR="00A82DDD" w:rsidRPr="00BB5C68" w:rsidRDefault="00A82DDD" w:rsidP="00E84571">
      <w:pPr>
        <w:autoSpaceDE w:val="0"/>
        <w:autoSpaceDN w:val="0"/>
        <w:adjustRightInd w:val="0"/>
        <w:spacing w:after="0" w:line="240" w:lineRule="auto"/>
        <w:ind w:left="720"/>
        <w:jc w:val="both"/>
        <w:rPr>
          <w:rFonts w:ascii="Calibri" w:hAnsi="Calibri" w:cs="Arial"/>
          <w:b/>
          <w:sz w:val="24"/>
          <w:szCs w:val="24"/>
        </w:rPr>
      </w:pPr>
    </w:p>
    <w:p w14:paraId="1B4E49FE" w14:textId="50C49926" w:rsidR="005136D7" w:rsidRPr="004E56B1" w:rsidRDefault="003E5EE2">
      <w:pPr>
        <w:rPr>
          <w:rFonts w:ascii="Calibri" w:hAnsi="Calibri" w:cs="Tahoma"/>
          <w:sz w:val="24"/>
          <w:szCs w:val="24"/>
        </w:rPr>
      </w:pPr>
      <w:r>
        <w:rPr>
          <w:rFonts w:ascii="Calibri" w:hAnsi="Calibri" w:cs="Tahoma"/>
          <w:sz w:val="24"/>
          <w:szCs w:val="24"/>
        </w:rPr>
        <w:t xml:space="preserve">a. </w:t>
      </w:r>
      <w:r w:rsidR="00E84571" w:rsidRPr="004E56B1">
        <w:rPr>
          <w:rFonts w:ascii="Calibri" w:hAnsi="Calibri" w:cs="Tahoma"/>
          <w:sz w:val="24"/>
          <w:szCs w:val="24"/>
        </w:rPr>
        <w:t xml:space="preserve">Please provide details of </w:t>
      </w:r>
      <w:r w:rsidR="00E84571" w:rsidRPr="004E56B1">
        <w:rPr>
          <w:rFonts w:ascii="Calibri" w:hAnsi="Calibri" w:cs="Tahoma"/>
          <w:bCs/>
          <w:sz w:val="24"/>
          <w:szCs w:val="24"/>
        </w:rPr>
        <w:t>t</w:t>
      </w:r>
      <w:r w:rsidR="00E84571" w:rsidRPr="004E56B1">
        <w:rPr>
          <w:rFonts w:ascii="Calibri" w:hAnsi="Calibri" w:cs="Tahoma"/>
          <w:sz w:val="24"/>
          <w:szCs w:val="24"/>
        </w:rPr>
        <w:t xml:space="preserve">he </w:t>
      </w:r>
      <w:r w:rsidR="005136D7" w:rsidRPr="004E56B1">
        <w:rPr>
          <w:rFonts w:ascii="Calibri" w:hAnsi="Calibri" w:cs="Tahoma"/>
          <w:sz w:val="24"/>
          <w:szCs w:val="24"/>
        </w:rPr>
        <w:t>types of</w:t>
      </w:r>
      <w:r w:rsidR="00E84571"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769D74D0"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w:t>
      </w:r>
      <w:r w:rsidR="00EF2E31">
        <w:rPr>
          <w:rFonts w:ascii="Calibri" w:hAnsi="Calibri" w:cs="Tahoma"/>
          <w:sz w:val="24"/>
          <w:szCs w:val="24"/>
        </w:rPr>
        <w:t xml:space="preserve">the </w:t>
      </w:r>
      <w:r w:rsidR="00FE649B">
        <w:rPr>
          <w:rFonts w:ascii="Calibri" w:hAnsi="Calibri" w:cs="Tahoma"/>
          <w:sz w:val="24"/>
          <w:szCs w:val="24"/>
        </w:rPr>
        <w:t>first 10 weeks</w:t>
      </w:r>
    </w:p>
    <w:p w14:paraId="318966E1" w14:textId="43ED01E5" w:rsidR="005136D7" w:rsidRDefault="0058251A" w:rsidP="004E56B1">
      <w:pPr>
        <w:pStyle w:val="ListParagraph"/>
        <w:rPr>
          <w:rFonts w:ascii="Calibri" w:hAnsi="Calibri" w:cs="Tahoma"/>
          <w:sz w:val="24"/>
          <w:szCs w:val="24"/>
        </w:rPr>
      </w:pPr>
      <w:r>
        <w:rPr>
          <w:rFonts w:ascii="Calibri" w:hAnsi="Calibri" w:cs="Tahoma"/>
          <w:sz w:val="24"/>
          <w:szCs w:val="24"/>
        </w:rPr>
        <w:t xml:space="preserve">Artic: plant and tower crane delivery at </w:t>
      </w:r>
      <w:r w:rsidR="00EF2E31">
        <w:rPr>
          <w:rFonts w:ascii="Calibri" w:hAnsi="Calibri" w:cs="Tahoma"/>
          <w:sz w:val="24"/>
          <w:szCs w:val="24"/>
        </w:rPr>
        <w:t xml:space="preserve">the </w:t>
      </w:r>
      <w:r>
        <w:rPr>
          <w:rFonts w:ascii="Calibri" w:hAnsi="Calibri" w:cs="Tahoma"/>
          <w:sz w:val="24"/>
          <w:szCs w:val="24"/>
        </w:rPr>
        <w:t xml:space="preserve">start of </w:t>
      </w:r>
      <w:r w:rsidR="00EF2E31">
        <w:rPr>
          <w:rFonts w:ascii="Calibri" w:hAnsi="Calibri" w:cs="Tahoma"/>
          <w:sz w:val="24"/>
          <w:szCs w:val="24"/>
        </w:rPr>
        <w:t xml:space="preserve">the </w:t>
      </w:r>
      <w:r>
        <w:rPr>
          <w:rFonts w:ascii="Calibri" w:hAnsi="Calibri" w:cs="Tahoma"/>
          <w:sz w:val="24"/>
          <w:szCs w:val="24"/>
        </w:rPr>
        <w:t>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 xml:space="preserve">during </w:t>
      </w:r>
      <w:r w:rsidR="00EF2E31">
        <w:rPr>
          <w:rFonts w:ascii="Calibri" w:hAnsi="Calibri" w:cs="Tahoma"/>
          <w:sz w:val="24"/>
          <w:szCs w:val="24"/>
        </w:rPr>
        <w:t xml:space="preserve">the </w:t>
      </w:r>
      <w:r>
        <w:rPr>
          <w:rFonts w:ascii="Calibri" w:hAnsi="Calibri" w:cs="Tahoma"/>
          <w:sz w:val="24"/>
          <w:szCs w:val="24"/>
        </w:rPr>
        <w:t>main construction phase</w:t>
      </w:r>
      <w:r w:rsidR="005136D7">
        <w:rPr>
          <w:rFonts w:ascii="Calibri" w:hAnsi="Calibri" w:cs="Tahoma"/>
          <w:sz w:val="24"/>
          <w:szCs w:val="24"/>
        </w:rPr>
        <w:t xml:space="preserve"> project</w:t>
      </w:r>
    </w:p>
    <w:p w14:paraId="76FD0E66" w14:textId="3B6B8395" w:rsidR="00FE649B" w:rsidRDefault="00FE649B" w:rsidP="004E56B1">
      <w:pPr>
        <w:pStyle w:val="ListParagraph"/>
        <w:rPr>
          <w:rFonts w:ascii="Calibri" w:hAnsi="Calibri" w:cs="Tahoma"/>
          <w:sz w:val="24"/>
          <w:szCs w:val="24"/>
        </w:rPr>
      </w:pPr>
      <w:r>
        <w:rPr>
          <w:rFonts w:ascii="Calibri" w:hAnsi="Calibri" w:cs="Tahoma"/>
          <w:sz w:val="24"/>
          <w:szCs w:val="24"/>
        </w:rPr>
        <w:t xml:space="preserve">18t flatbed: 2 deliveries/week for </w:t>
      </w:r>
      <w:r w:rsidR="00EF2E31">
        <w:rPr>
          <w:rFonts w:ascii="Calibri" w:hAnsi="Calibri" w:cs="Tahoma"/>
          <w:sz w:val="24"/>
          <w:szCs w:val="24"/>
        </w:rPr>
        <w:t xml:space="preserve">the </w:t>
      </w:r>
      <w:r>
        <w:rPr>
          <w:rFonts w:ascii="Calibri" w:hAnsi="Calibri" w:cs="Tahoma"/>
          <w:sz w:val="24"/>
          <w:szCs w:val="24"/>
        </w:rPr>
        <w:t xml:space="preserve">duration of </w:t>
      </w:r>
      <w:r w:rsidR="00EF2E31">
        <w:rPr>
          <w:rFonts w:ascii="Calibri" w:hAnsi="Calibri" w:cs="Tahoma"/>
          <w:sz w:val="24"/>
          <w:szCs w:val="24"/>
        </w:rPr>
        <w:t xml:space="preserve">the </w:t>
      </w:r>
      <w:r>
        <w:rPr>
          <w:rFonts w:ascii="Calibri" w:hAnsi="Calibri" w:cs="Tahoma"/>
          <w:sz w:val="24"/>
          <w:szCs w:val="24"/>
        </w:rPr>
        <w:t>project</w:t>
      </w:r>
    </w:p>
    <w:p w14:paraId="6F0E0E89" w14:textId="4E84E59F" w:rsidR="00FE649B" w:rsidRDefault="00FE649B" w:rsidP="00FE649B">
      <w:pPr>
        <w:pStyle w:val="ListParagraph"/>
        <w:rPr>
          <w:rFonts w:ascii="Calibri" w:hAnsi="Calibri" w:cs="Tahoma"/>
          <w:sz w:val="24"/>
          <w:szCs w:val="24"/>
        </w:rPr>
      </w:pPr>
      <w:r>
        <w:rPr>
          <w:rFonts w:ascii="Calibri" w:hAnsi="Calibri" w:cs="Tahoma"/>
          <w:sz w:val="24"/>
          <w:szCs w:val="24"/>
        </w:rPr>
        <w:t xml:space="preserve">3.5t van: 2 deliveries/day for </w:t>
      </w:r>
      <w:r w:rsidR="00EF2E31">
        <w:rPr>
          <w:rFonts w:ascii="Calibri" w:hAnsi="Calibri" w:cs="Tahoma"/>
          <w:sz w:val="24"/>
          <w:szCs w:val="24"/>
        </w:rPr>
        <w:t xml:space="preserve">the </w:t>
      </w:r>
      <w:r>
        <w:rPr>
          <w:rFonts w:ascii="Calibri" w:hAnsi="Calibri" w:cs="Tahoma"/>
          <w:sz w:val="24"/>
          <w:szCs w:val="24"/>
        </w:rPr>
        <w:t xml:space="preserve">duration of </w:t>
      </w:r>
      <w:r w:rsidR="00EF2E31">
        <w:rPr>
          <w:rFonts w:ascii="Calibri" w:hAnsi="Calibri" w:cs="Tahoma"/>
          <w:sz w:val="24"/>
          <w:szCs w:val="24"/>
        </w:rPr>
        <w:t xml:space="preserve">the </w:t>
      </w:r>
      <w:r>
        <w:rPr>
          <w:rFonts w:ascii="Calibri" w:hAnsi="Calibri" w:cs="Tahoma"/>
          <w:sz w:val="24"/>
          <w:szCs w:val="24"/>
        </w:rPr>
        <w:t>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46594938" w:rsidR="007259CC" w:rsidRDefault="00707630" w:rsidP="00C35B88">
                            <w:r>
                              <w:t xml:space="preserve">3.5t van deliveries for 3 months </w:t>
                            </w:r>
                          </w:p>
                          <w:p w14:paraId="36F8F401" w14:textId="6B1CB0E8" w:rsidR="00707630" w:rsidRDefault="00707630" w:rsidP="00C35B88">
                            <w:r>
                              <w:t xml:space="preserve">18t flatbed 1 to 5 deliveries per week for month 2 to month 9 then 1 delivery per week to month 15. </w:t>
                            </w:r>
                          </w:p>
                          <w:p w14:paraId="28447F06" w14:textId="6741772E" w:rsidR="00707630" w:rsidRDefault="00707630" w:rsidP="00C35B88">
                            <w:r>
                              <w:t xml:space="preserve">Large van </w:t>
                            </w:r>
                            <w:proofErr w:type="spellStart"/>
                            <w:r>
                              <w:t>deliverys</w:t>
                            </w:r>
                            <w:proofErr w:type="spellEnd"/>
                            <w:r>
                              <w:t xml:space="preserve"> 1 or 2 per day. For duration of the project. Skip loader 1 per week.</w:t>
                            </w:r>
                          </w:p>
                          <w:p w14:paraId="5AAA9C94" w14:textId="77777777" w:rsidR="00707630" w:rsidRDefault="00707630" w:rsidP="00C35B88"/>
                        </w:txbxContent>
                      </wps:txbx>
                      <wps:bodyPr rot="0" vert="horz" wrap="square" lIns="91440" tIns="45720" rIns="91440" bIns="45720" anchor="t" anchorCtr="0">
                        <a:noAutofit/>
                      </wps:bodyPr>
                    </wps:wsp>
                  </a:graphicData>
                </a:graphic>
              </wp:inline>
            </w:drawing>
          </mc:Choice>
          <mc:Fallback>
            <w:pict>
              <v:shape w14:anchorId="1232627F"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Q+AoeXgIAAPgEAAAOAAAAAAAAAAAAAAAAAC4CAABkcnMvZTJv&#13;&#10;RG9jLnhtbFBLAQItABQABgAIAAAAIQBU9ysN4QAAAAoBAAAPAAAAAAAAAAAAAAAAALgEAABkcnMv&#13;&#10;ZG93bnJldi54bWxQSwUGAAAAAAQABADzAAAAxgUAAAAA&#13;&#10;" fillcolor="white [3201]" strokecolor="#d8d8d8 [2732]" strokeweight="1pt">
                <v:textbox>
                  <w:txbxContent>
                    <w:p w14:paraId="12326334" w14:textId="46594938" w:rsidR="007259CC" w:rsidRDefault="00707630" w:rsidP="00C35B88">
                      <w:r>
                        <w:t xml:space="preserve">3.5t van deliveries for 3 months </w:t>
                      </w:r>
                    </w:p>
                    <w:p w14:paraId="36F8F401" w14:textId="6B1CB0E8" w:rsidR="00707630" w:rsidRDefault="00707630" w:rsidP="00C35B88">
                      <w:r>
                        <w:t xml:space="preserve">18t flatbed 1 to 5 deliveries per week for month 2 to month 9 then 1 delivery per week to month 15. </w:t>
                      </w:r>
                    </w:p>
                    <w:p w14:paraId="28447F06" w14:textId="6741772E" w:rsidR="00707630" w:rsidRDefault="00707630" w:rsidP="00C35B88">
                      <w:r>
                        <w:t xml:space="preserve">Large van </w:t>
                      </w:r>
                      <w:proofErr w:type="spellStart"/>
                      <w:r>
                        <w:t>deliverys</w:t>
                      </w:r>
                      <w:proofErr w:type="spellEnd"/>
                      <w:r>
                        <w:t xml:space="preserve"> 1 or 2 per day. For duration of the project. Skip loader 1 per week.</w:t>
                      </w:r>
                    </w:p>
                    <w:p w14:paraId="5AAA9C94" w14:textId="77777777" w:rsidR="00707630" w:rsidRDefault="00707630" w:rsidP="00C35B88"/>
                  </w:txbxContent>
                </v:textbox>
                <w10:anchorlock/>
              </v:shape>
            </w:pict>
          </mc:Fallback>
        </mc:AlternateContent>
      </w:r>
    </w:p>
    <w:p w14:paraId="01F816FC" w14:textId="36129251" w:rsidR="00A82DDD" w:rsidRDefault="00C35B88" w:rsidP="00AE4260">
      <w:pPr>
        <w:jc w:val="both"/>
        <w:rPr>
          <w:rFonts w:ascii="Calibri" w:hAnsi="Calibri" w:cs="Tahoma"/>
          <w:sz w:val="24"/>
          <w:szCs w:val="24"/>
        </w:rPr>
      </w:pPr>
      <w:r w:rsidRPr="00BB5C68">
        <w:rPr>
          <w:rFonts w:ascii="Calibri" w:hAnsi="Calibri" w:cs="Tahoma"/>
          <w:sz w:val="24"/>
          <w:szCs w:val="24"/>
        </w:rPr>
        <w:lastRenderedPageBreak/>
        <w:t xml:space="preserve">b. </w:t>
      </w:r>
      <w:r w:rsidR="00933288">
        <w:rPr>
          <w:rFonts w:ascii="Calibri" w:hAnsi="Calibri" w:cs="Tahoma"/>
          <w:sz w:val="24"/>
          <w:szCs w:val="24"/>
        </w:rPr>
        <w:t>Please specify th</w:t>
      </w:r>
      <w:r w:rsidR="00DE7A5E">
        <w:rPr>
          <w:rFonts w:ascii="Calibri" w:hAnsi="Calibri" w:cs="Tahoma"/>
          <w:sz w:val="24"/>
          <w:szCs w:val="24"/>
        </w:rPr>
        <w:t>e permitted delivery times.</w:t>
      </w:r>
    </w:p>
    <w:p w14:paraId="14E3DD96" w14:textId="0F805424" w:rsidR="00A82DDD" w:rsidRDefault="00933288" w:rsidP="00AE4260">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0A770275" wp14:editId="12A5E918">
                <wp:extent cx="5506720" cy="1097280"/>
                <wp:effectExtent l="0" t="0" r="17780" b="2667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6541C9" w14:textId="1F8CB648" w:rsidR="00933288" w:rsidRDefault="00707630" w:rsidP="00933288">
                            <w:r>
                              <w:t>8am to 4 pm.</w:t>
                            </w:r>
                          </w:p>
                        </w:txbxContent>
                      </wps:txbx>
                      <wps:bodyPr rot="0" vert="horz" wrap="square" lIns="91440" tIns="45720" rIns="91440" bIns="45720" anchor="t" anchorCtr="0">
                        <a:noAutofit/>
                      </wps:bodyPr>
                    </wps:wsp>
                  </a:graphicData>
                </a:graphic>
              </wp:inline>
            </w:drawing>
          </mc:Choice>
          <mc:Fallback>
            <w:pict>
              <v:shape w14:anchorId="0A770275"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A5UiFuXgIAAPgEAAAOAAAAAAAAAAAAAAAAAC4CAABkcnMvZTJv&#13;&#10;RG9jLnhtbFBLAQItABQABgAIAAAAIQBU9ysN4QAAAAoBAAAPAAAAAAAAAAAAAAAAALgEAABkcnMv&#13;&#10;ZG93bnJldi54bWxQSwUGAAAAAAQABADzAAAAxgUAAAAA&#13;&#10;" fillcolor="white [3201]" strokecolor="#d8d8d8 [2732]" strokeweight="1pt">
                <v:textbox>
                  <w:txbxContent>
                    <w:p w14:paraId="6C6541C9" w14:textId="1F8CB648" w:rsidR="00933288" w:rsidRDefault="00707630" w:rsidP="00933288">
                      <w:r>
                        <w:t>8am to 4 pm.</w:t>
                      </w:r>
                    </w:p>
                  </w:txbxContent>
                </v:textbox>
                <w10:anchorlock/>
              </v:shape>
            </w:pict>
          </mc:Fallback>
        </mc:AlternateContent>
      </w:r>
    </w:p>
    <w:p w14:paraId="12326014" w14:textId="24B67442" w:rsidR="003E7B9C" w:rsidRPr="00BB5C68" w:rsidRDefault="00A82DDD" w:rsidP="00AE4260">
      <w:pPr>
        <w:jc w:val="both"/>
        <w:rPr>
          <w:rFonts w:ascii="Calibri" w:hAnsi="Calibri" w:cs="Tahoma"/>
          <w:sz w:val="24"/>
          <w:szCs w:val="24"/>
        </w:rPr>
      </w:pPr>
      <w:r>
        <w:rPr>
          <w:rFonts w:ascii="Calibri" w:hAnsi="Calibri" w:cs="Tahoma"/>
          <w:sz w:val="24"/>
          <w:szCs w:val="24"/>
        </w:rPr>
        <w:t xml:space="preserve">c. </w:t>
      </w:r>
      <w:r w:rsidR="00C6472D">
        <w:rPr>
          <w:rFonts w:ascii="Calibri" w:hAnsi="Calibri" w:cs="Tahoma"/>
          <w:sz w:val="24"/>
          <w:szCs w:val="24"/>
        </w:rPr>
        <w:t xml:space="preserve">Cumulative </w:t>
      </w:r>
      <w:r w:rsidR="00EF2E31">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w:t>
      </w:r>
      <w:r w:rsidR="00EF2E31">
        <w:rPr>
          <w:rFonts w:ascii="Calibri" w:hAnsi="Calibri" w:cs="Tahoma"/>
          <w:sz w:val="24"/>
          <w:szCs w:val="24"/>
        </w:rPr>
        <w:t>delivery</w:t>
      </w:r>
      <w:r w:rsidR="00416C8A">
        <w:rPr>
          <w:rFonts w:ascii="Calibri" w:hAnsi="Calibri" w:cs="Tahoma"/>
          <w:sz w:val="24"/>
          <w:szCs w:val="24"/>
        </w:rPr>
        <w:t xml:space="preserve">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6233DA97">
                <wp:extent cx="5506720" cy="1097280"/>
                <wp:effectExtent l="0" t="0" r="17780" b="76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09079467" w:rsidR="007259CC" w:rsidRDefault="00707630" w:rsidP="00C35B88">
                            <w:r>
                              <w:t>No known construction sites along our local delivery rout.</w:t>
                            </w:r>
                          </w:p>
                        </w:txbxContent>
                      </wps:txbx>
                      <wps:bodyPr rot="0" vert="horz" wrap="square" lIns="91440" tIns="45720" rIns="91440" bIns="45720" anchor="t" anchorCtr="0">
                        <a:noAutofit/>
                      </wps:bodyPr>
                    </wps:wsp>
                  </a:graphicData>
                </a:graphic>
              </wp:inline>
            </w:drawing>
          </mc:Choice>
          <mc:Fallback>
            <w:pict>
              <v:shape w14:anchorId="12326281"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Dr5U+YXgIAAPgEAAAOAAAAAAAAAAAAAAAAAC4CAABkcnMvZTJv&#13;&#10;RG9jLnhtbFBLAQItABQABgAIAAAAIQBU9ysN4QAAAAoBAAAPAAAAAAAAAAAAAAAAALgEAABkcnMv&#13;&#10;ZG93bnJldi54bWxQSwUGAAAAAAQABADzAAAAxgUAAAAA&#13;&#10;" fillcolor="white [3201]" strokecolor="#d8d8d8 [2732]" strokeweight="1pt">
                <v:textbox>
                  <w:txbxContent>
                    <w:p w14:paraId="12326335" w14:textId="09079467" w:rsidR="007259CC" w:rsidRDefault="00707630" w:rsidP="00C35B88">
                      <w:r>
                        <w:t>No known construction sites along our local delivery rout.</w:t>
                      </w:r>
                    </w:p>
                  </w:txbxContent>
                </v:textbox>
                <w10:anchorlock/>
              </v:shape>
            </w:pict>
          </mc:Fallback>
        </mc:AlternateContent>
      </w:r>
    </w:p>
    <w:p w14:paraId="12326017" w14:textId="70998126" w:rsidR="00C35B88" w:rsidRDefault="00933288" w:rsidP="00C35B88">
      <w:pPr>
        <w:pStyle w:val="NoSpacing"/>
        <w:rPr>
          <w:rFonts w:ascii="Calibri" w:hAnsi="Calibri" w:cs="Tahoma"/>
          <w:sz w:val="24"/>
          <w:szCs w:val="24"/>
        </w:rPr>
      </w:pPr>
      <w:r>
        <w:rPr>
          <w:rFonts w:ascii="Calibri" w:hAnsi="Calibri" w:cs="Tahoma"/>
          <w:sz w:val="24"/>
          <w:szCs w:val="24"/>
        </w:rPr>
        <w:t>d</w:t>
      </w:r>
      <w:r w:rsidR="000A63CF">
        <w:rPr>
          <w:rFonts w:ascii="Calibri" w:hAnsi="Calibri" w:cs="Tahoma"/>
          <w:sz w:val="24"/>
          <w:szCs w:val="24"/>
        </w:rPr>
        <w:t xml:space="preserve">. </w:t>
      </w:r>
      <w:r w:rsidR="005136D7">
        <w:rPr>
          <w:rFonts w:ascii="Calibri" w:hAnsi="Calibri" w:cs="Tahoma"/>
          <w:sz w:val="24"/>
          <w:szCs w:val="24"/>
        </w:rPr>
        <w:t xml:space="preserve">Please provide swept path analyses for constrained manoeuvres along the proposed route. </w:t>
      </w:r>
    </w:p>
    <w:p w14:paraId="13221030" w14:textId="77777777" w:rsidR="00933288" w:rsidRPr="00BB5C68" w:rsidRDefault="009332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3CDA9CCD" w:rsidR="007259CC" w:rsidRDefault="00707630" w:rsidP="00C35B88">
                            <w:r>
                              <w:t>We have designed our route so that it is one way to unload at the entrance to the site without having to do any manoeuv</w:t>
                            </w:r>
                            <w:r w:rsidR="004D7F37">
                              <w:t>res j</w:t>
                            </w:r>
                            <w:r>
                              <w:t xml:space="preserve">ust pulling up at the </w:t>
                            </w:r>
                            <w:r w:rsidR="004D7F37">
                              <w:t>gate</w:t>
                            </w:r>
                            <w:r>
                              <w:t xml:space="preserve"> entrance. Then after </w:t>
                            </w:r>
                            <w:r w:rsidR="004D7F37">
                              <w:t>unloading</w:t>
                            </w:r>
                            <w:r>
                              <w:t xml:space="preserve"> driving </w:t>
                            </w:r>
                            <w:r w:rsidR="004D7F37">
                              <w:t xml:space="preserve">straight ahead only </w:t>
                            </w:r>
                            <w:proofErr w:type="spellStart"/>
                            <w:r>
                              <w:t xml:space="preserve">with </w:t>
                            </w:r>
                            <w:r w:rsidR="004D7F37">
                              <w:t>out</w:t>
                            </w:r>
                            <w:proofErr w:type="spellEnd"/>
                            <w:r w:rsidR="004D7F37">
                              <w:t xml:space="preserve"> </w:t>
                            </w:r>
                            <w:r>
                              <w:t>the need to do any manovering.</w:t>
                            </w:r>
                          </w:p>
                        </w:txbxContent>
                      </wps:txbx>
                      <wps:bodyPr rot="0" vert="horz" wrap="square" lIns="91440" tIns="45720" rIns="91440" bIns="45720" anchor="t" anchorCtr="0">
                        <a:noAutofit/>
                      </wps:bodyPr>
                    </wps:wsp>
                  </a:graphicData>
                </a:graphic>
              </wp:inline>
            </w:drawing>
          </mc:Choice>
          <mc:Fallback>
            <w:pict>
              <v:shape w14:anchorId="12326283"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TJzXA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" fillcolor="white [3201]" strokecolor="#d8d8d8 [2732]" strokeweight="1pt">
                <v:textbox>
                  <w:txbxContent>
                    <w:p w14:paraId="12326336" w14:textId="3CDA9CCD" w:rsidR="007259CC" w:rsidRDefault="00707630" w:rsidP="00C35B88">
                      <w:r>
                        <w:t>We have designed our route so that it is one way to unload at the entrance to the site without having to do any manoeuv</w:t>
                      </w:r>
                      <w:r w:rsidR="004D7F37">
                        <w:t>res j</w:t>
                      </w:r>
                      <w:r>
                        <w:t xml:space="preserve">ust pulling up at the </w:t>
                      </w:r>
                      <w:r w:rsidR="004D7F37">
                        <w:t>gate</w:t>
                      </w:r>
                      <w:r>
                        <w:t xml:space="preserve"> entrance. Then after </w:t>
                      </w:r>
                      <w:r w:rsidR="004D7F37">
                        <w:t>unloading</w:t>
                      </w:r>
                      <w:r>
                        <w:t xml:space="preserve"> driving </w:t>
                      </w:r>
                      <w:r w:rsidR="004D7F37">
                        <w:t xml:space="preserve">straight ahead only </w:t>
                      </w:r>
                      <w:proofErr w:type="spellStart"/>
                      <w:r>
                        <w:t xml:space="preserve">with </w:t>
                      </w:r>
                      <w:r w:rsidR="004D7F37">
                        <w:t>out</w:t>
                      </w:r>
                      <w:proofErr w:type="spellEnd"/>
                      <w:r w:rsidR="004D7F37">
                        <w:t xml:space="preserve"> </w:t>
                      </w:r>
                      <w:r>
                        <w:t>the need to do any manovering.</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31CADFB3" w:rsidR="00C6472D" w:rsidRDefault="00933288" w:rsidP="00AE4260">
      <w:pPr>
        <w:pStyle w:val="NoSpacing"/>
        <w:jc w:val="both"/>
        <w:rPr>
          <w:rFonts w:ascii="Calibri" w:hAnsi="Calibri" w:cs="Tahoma"/>
          <w:sz w:val="24"/>
          <w:szCs w:val="24"/>
        </w:rPr>
      </w:pPr>
      <w:r>
        <w:rPr>
          <w:rFonts w:ascii="Calibri" w:hAnsi="Calibri" w:cs="Tahoma"/>
          <w:sz w:val="24"/>
          <w:szCs w:val="24"/>
        </w:rPr>
        <w:t>e</w:t>
      </w:r>
      <w:r w:rsidR="00C35B88" w:rsidRPr="00BB5C68">
        <w:rPr>
          <w:rFonts w:ascii="Calibri" w:hAnsi="Calibri" w:cs="Tahoma"/>
          <w:sz w:val="24"/>
          <w:szCs w:val="24"/>
        </w:rPr>
        <w:t xml:space="preserve">.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3007D1E2">
                <wp:extent cx="5506720" cy="1097280"/>
                <wp:effectExtent l="0" t="0" r="17780" b="762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3A2DD158" w:rsidR="007259CC" w:rsidRDefault="00CA090D" w:rsidP="00C35B88">
                            <w:r>
                              <w:t xml:space="preserve">At this point in </w:t>
                            </w:r>
                            <w:proofErr w:type="gramStart"/>
                            <w:r>
                              <w:t>time</w:t>
                            </w:r>
                            <w:proofErr w:type="gramEnd"/>
                            <w:r>
                              <w:t xml:space="preserve"> we do not see the need for any holding areas as the vehicle deliveries are programmed. We are using Off site system building methods so has less </w:t>
                            </w:r>
                            <w:proofErr w:type="gramStart"/>
                            <w:r>
                              <w:t>delivery’s</w:t>
                            </w:r>
                            <w:proofErr w:type="gramEnd"/>
                            <w:r>
                              <w:t xml:space="preserve"> to a site and more controlled deliveries all programmed.</w:t>
                            </w:r>
                          </w:p>
                        </w:txbxContent>
                      </wps:txbx>
                      <wps:bodyPr rot="0" vert="horz" wrap="square" lIns="91440" tIns="45720" rIns="91440" bIns="45720" anchor="t" anchorCtr="0">
                        <a:noAutofit/>
                      </wps:bodyPr>
                    </wps:wsp>
                  </a:graphicData>
                </a:graphic>
              </wp:inline>
            </w:drawing>
          </mc:Choice>
          <mc:Fallback>
            <w:pict>
              <v:shape w14:anchorId="12326285"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NNWXIVdAgAA+AQAAA4AAAAAAAAAAAAAAAAALgIAAGRycy9lMm9E&#13;&#10;b2MueG1sUEsBAi0AFAAGAAgAAAAhAFT3Kw3hAAAACgEAAA8AAAAAAAAAAAAAAAAAtwQAAGRycy9k&#13;&#10;b3ducmV2LnhtbFBLBQYAAAAABAAEAPMAAADFBQAAAAA=&#13;&#10;" fillcolor="white [3201]" strokecolor="#d8d8d8 [2732]" strokeweight="1pt">
                <v:textbox>
                  <w:txbxContent>
                    <w:p w14:paraId="12326337" w14:textId="3A2DD158" w:rsidR="007259CC" w:rsidRDefault="00CA090D" w:rsidP="00C35B88">
                      <w:r>
                        <w:t xml:space="preserve">At this point in </w:t>
                      </w:r>
                      <w:proofErr w:type="gramStart"/>
                      <w:r>
                        <w:t>time</w:t>
                      </w:r>
                      <w:proofErr w:type="gramEnd"/>
                      <w:r>
                        <w:t xml:space="preserve"> we do not see the need for any holding areas as the vehicle deliveries are programmed. We are using Off site system building methods so has less </w:t>
                      </w:r>
                      <w:proofErr w:type="gramStart"/>
                      <w:r>
                        <w:t>delivery’s</w:t>
                      </w:r>
                      <w:proofErr w:type="gramEnd"/>
                      <w:r>
                        <w:t xml:space="preserve"> to a site and more controlled deliveries all programmed.</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BF78A3A" w:rsidR="00AA6919" w:rsidRPr="00BB5C68" w:rsidRDefault="00933288" w:rsidP="00AA6919">
      <w:pPr>
        <w:pStyle w:val="NoSpacing"/>
        <w:rPr>
          <w:rFonts w:ascii="Calibri" w:hAnsi="Calibri" w:cs="Tahoma"/>
          <w:color w:val="FF0000"/>
          <w:sz w:val="24"/>
          <w:szCs w:val="24"/>
        </w:rPr>
      </w:pPr>
      <w:r>
        <w:rPr>
          <w:rFonts w:ascii="Calibri" w:hAnsi="Calibri" w:cs="Tahoma"/>
          <w:sz w:val="24"/>
          <w:szCs w:val="24"/>
        </w:rPr>
        <w:t>f</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14892FC1" w:rsidR="007259CC" w:rsidRDefault="00CA090D" w:rsidP="00AA6919">
                            <w:r>
                              <w:t>We are using modern methods of construction to reduce the number of deliveries, walls floors, roofs are made in a factory in the midlands and delivered in flat pack form.</w:t>
                            </w:r>
                          </w:p>
                          <w:p w14:paraId="1EACC362" w14:textId="55F59497" w:rsidR="00CA090D" w:rsidRDefault="00CA090D" w:rsidP="00AA6919"/>
                        </w:txbxContent>
                      </wps:txbx>
                      <wps:bodyPr rot="0" vert="horz" wrap="square" lIns="91440" tIns="45720" rIns="91440" bIns="45720" anchor="t" anchorCtr="0">
                        <a:noAutofit/>
                      </wps:bodyPr>
                    </wps:wsp>
                  </a:graphicData>
                </a:graphic>
              </wp:inline>
            </w:drawing>
          </mc:Choice>
          <mc:Fallback>
            <w:pict>
              <v:shape w14:anchorId="12326287"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DkiJ5EXgIAAPgEAAAOAAAAAAAAAAAAAAAAAC4CAABkcnMvZTJv&#13;&#10;RG9jLnhtbFBLAQItABQABgAIAAAAIQBU9ysN4QAAAAoBAAAPAAAAAAAAAAAAAAAAALgEAABkcnMv&#13;&#10;ZG93bnJldi54bWxQSwUGAAAAAAQABADzAAAAxgUAAAAA&#13;&#10;" fillcolor="white [3201]" strokecolor="#d8d8d8 [2732]" strokeweight="1pt">
                <v:textbox>
                  <w:txbxContent>
                    <w:p w14:paraId="12326338" w14:textId="14892FC1" w:rsidR="007259CC" w:rsidRDefault="00CA090D" w:rsidP="00AA6919">
                      <w:r>
                        <w:t>We are using modern methods of construction to reduce the number of deliveries, walls floors, roofs are made in a factory in the midlands and delivered in flat pack form.</w:t>
                      </w:r>
                    </w:p>
                    <w:p w14:paraId="1EACC362" w14:textId="55F59497" w:rsidR="00CA090D" w:rsidRDefault="00CA090D" w:rsidP="00AA6919"/>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4F3DE984" w:rsidR="00C32B6A" w:rsidRPr="00BB5C68" w:rsidRDefault="00933288" w:rsidP="00C32B6A">
      <w:pPr>
        <w:pStyle w:val="NoSpacing"/>
        <w:rPr>
          <w:rFonts w:ascii="Calibri" w:hAnsi="Calibri" w:cs="Tahoma"/>
          <w:color w:val="FF0000"/>
          <w:sz w:val="24"/>
          <w:szCs w:val="24"/>
        </w:rPr>
      </w:pPr>
      <w:r>
        <w:rPr>
          <w:rFonts w:ascii="Calibri" w:hAnsi="Calibri" w:cs="Tahoma"/>
          <w:sz w:val="24"/>
          <w:szCs w:val="24"/>
        </w:rPr>
        <w:t>g</w:t>
      </w:r>
      <w:r w:rsidR="00C32B6A"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00C32B6A" w:rsidRPr="00BB5C68">
        <w:rPr>
          <w:rFonts w:ascii="Calibri" w:hAnsi="Calibri" w:cs="Tahoma"/>
          <w:sz w:val="24"/>
          <w:szCs w:val="24"/>
        </w:rPr>
        <w:t xml:space="preserve">Please </w:t>
      </w:r>
      <w:r w:rsidR="00C32B6A">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68B58FE9" w:rsidR="007259CC" w:rsidRDefault="00CA090D" w:rsidP="00C32B6A">
                            <w:r>
                              <w:t xml:space="preserve">Delivery </w:t>
                            </w:r>
                            <w:r w:rsidR="00537862">
                              <w:t>company’s</w:t>
                            </w:r>
                            <w:r>
                              <w:t xml:space="preserve"> and </w:t>
                            </w:r>
                            <w:r w:rsidR="00537862">
                              <w:t>contractors</w:t>
                            </w:r>
                            <w:r>
                              <w:t xml:space="preserve"> all </w:t>
                            </w:r>
                            <w:r w:rsidR="00537862">
                              <w:t>receive</w:t>
                            </w:r>
                            <w:r>
                              <w:t xml:space="preserve"> route maps with terms and conditions </w:t>
                            </w:r>
                            <w:r w:rsidR="00537862">
                              <w:t>applied to their contracts. These terms and conditions state that engine idling should be minimised. This is also controlled by the site staff on arrival on site.</w:t>
                            </w:r>
                          </w:p>
                        </w:txbxContent>
                      </wps:txbx>
                      <wps:bodyPr rot="0" vert="horz" wrap="square" lIns="91440" tIns="45720" rIns="91440" bIns="45720" anchor="t" anchorCtr="0">
                        <a:noAutofit/>
                      </wps:bodyPr>
                    </wps:wsp>
                  </a:graphicData>
                </a:graphic>
              </wp:inline>
            </w:drawing>
          </mc:Choice>
          <mc:Fallback>
            <w:pict>
              <v:shape w14:anchorId="2F6B134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A2P/CyXgIAAPgEAAAOAAAAAAAAAAAAAAAAAC4CAABkcnMvZTJv&#13;&#10;RG9jLnhtbFBLAQItABQABgAIAAAAIQBU9ysN4QAAAAoBAAAPAAAAAAAAAAAAAAAAALgEAABkcnMv&#13;&#10;ZG93bnJldi54bWxQSwUGAAAAAAQABADzAAAAxgUAAAAA&#13;&#10;" fillcolor="white [3201]" strokecolor="#d8d8d8 [2732]" strokeweight="1pt">
                <v:textbox>
                  <w:txbxContent>
                    <w:p w14:paraId="2547F205" w14:textId="68B58FE9" w:rsidR="007259CC" w:rsidRDefault="00CA090D" w:rsidP="00C32B6A">
                      <w:r>
                        <w:t xml:space="preserve">Delivery </w:t>
                      </w:r>
                      <w:r w:rsidR="00537862">
                        <w:t>company’s</w:t>
                      </w:r>
                      <w:r>
                        <w:t xml:space="preserve"> and </w:t>
                      </w:r>
                      <w:r w:rsidR="00537862">
                        <w:t>contractors</w:t>
                      </w:r>
                      <w:r>
                        <w:t xml:space="preserve"> all </w:t>
                      </w:r>
                      <w:r w:rsidR="00537862">
                        <w:t>receive</w:t>
                      </w:r>
                      <w:r>
                        <w:t xml:space="preserve"> route maps with terms and conditions </w:t>
                      </w:r>
                      <w:r w:rsidR="00537862">
                        <w:t>applied to their contracts. These terms and conditions state that engine idling should be minimised. This is also controlled by the site staff on arrival on site.</w:t>
                      </w:r>
                    </w:p>
                  </w:txbxContent>
                </v:textbox>
                <w10:anchorlock/>
              </v:shape>
            </w:pict>
          </mc:Fallback>
        </mc:AlternateContent>
      </w:r>
    </w:p>
    <w:p w14:paraId="12326022" w14:textId="4F399674"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w:t>
      </w:r>
      <w:r w:rsidR="0033245A">
        <w:rPr>
          <w:rFonts w:ascii="Calibri" w:hAnsi="Calibri" w:cs="Arial"/>
          <w:b/>
          <w:color w:val="0070C0"/>
          <w:sz w:val="24"/>
          <w:szCs w:val="24"/>
        </w:rPr>
        <w:t>entry</w:t>
      </w:r>
      <w:r w:rsidR="0016713B">
        <w:rPr>
          <w:rFonts w:ascii="Calibri" w:hAnsi="Calibri" w:cs="Arial"/>
          <w:b/>
          <w:color w:val="0070C0"/>
          <w:sz w:val="24"/>
          <w:szCs w:val="24"/>
        </w:rPr>
        <w:t>/exit</w:t>
      </w:r>
      <w:r w:rsidR="00F935B4" w:rsidRPr="00BB5C68">
        <w:rPr>
          <w:rFonts w:ascii="Calibri" w:hAnsi="Calibri" w:cs="Arial"/>
          <w:b/>
          <w:color w:val="0070C0"/>
          <w:sz w:val="24"/>
          <w:szCs w:val="24"/>
        </w:rPr>
        <w:t>:</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3372625F"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5F003F">
        <w:rPr>
          <w:rFonts w:ascii="Calibri" w:hAnsi="Calibri" w:cs="Arial"/>
          <w:sz w:val="24"/>
          <w:szCs w:val="24"/>
        </w:rPr>
        <w:t>leave this</w:t>
      </w:r>
      <w:r w:rsidR="00F71783">
        <w:rPr>
          <w:rFonts w:ascii="Calibri" w:hAnsi="Calibri" w:cs="Arial"/>
          <w:sz w:val="24"/>
          <w:szCs w:val="24"/>
        </w:rPr>
        <w:t xml:space="preserve"> section </w:t>
      </w:r>
      <w:r w:rsidR="005F003F">
        <w:rPr>
          <w:rFonts w:ascii="Calibri" w:hAnsi="Calibri" w:cs="Arial"/>
          <w:sz w:val="24"/>
          <w:szCs w:val="24"/>
        </w:rPr>
        <w:t xml:space="preserve">blank </w:t>
      </w:r>
      <w:r w:rsidR="00F71783">
        <w:rPr>
          <w:rFonts w:ascii="Calibri" w:hAnsi="Calibri" w:cs="Arial"/>
          <w:sz w:val="24"/>
          <w:szCs w:val="24"/>
        </w:rPr>
        <w:t xml:space="preserve">and </w:t>
      </w:r>
      <w:r>
        <w:rPr>
          <w:rFonts w:ascii="Calibri" w:hAnsi="Calibri" w:cs="Arial"/>
          <w:sz w:val="24"/>
          <w:szCs w:val="24"/>
        </w:rPr>
        <w:t>refer to Q2</w:t>
      </w:r>
      <w:r w:rsidR="00AC74A5">
        <w:rPr>
          <w:rFonts w:ascii="Calibri" w:hAnsi="Calibri" w:cs="Arial"/>
          <w:sz w:val="24"/>
          <w:szCs w:val="24"/>
        </w:rPr>
        <w:t>1</w:t>
      </w:r>
      <w:r>
        <w:rPr>
          <w:rFonts w:ascii="Calibri" w:hAnsi="Calibri" w:cs="Arial"/>
          <w:sz w:val="24"/>
          <w:szCs w:val="24"/>
        </w:rPr>
        <w:t>.</w:t>
      </w:r>
      <w:r w:rsidR="00651CC3">
        <w:rPr>
          <w:rFonts w:ascii="Calibri" w:hAnsi="Calibri" w:cs="Arial"/>
          <w:sz w:val="24"/>
          <w:szCs w:val="24"/>
        </w:rPr>
        <w:t xml:space="preserve"> Where loading is to take place from a dedicated pit lane</w:t>
      </w:r>
      <w:r w:rsidR="002C410B">
        <w:rPr>
          <w:rFonts w:ascii="Calibri" w:hAnsi="Calibri" w:cs="Arial"/>
          <w:sz w:val="24"/>
          <w:szCs w:val="24"/>
        </w:rPr>
        <w:t xml:space="preserve"> located on the public highway</w:t>
      </w:r>
      <w:r w:rsidR="00651CC3">
        <w:rPr>
          <w:rFonts w:ascii="Calibri" w:hAnsi="Calibri" w:cs="Arial"/>
          <w:sz w:val="24"/>
          <w:szCs w:val="24"/>
        </w:rPr>
        <w:t xml:space="preserve">, please use this section </w:t>
      </w:r>
      <w:r w:rsidR="002C410B">
        <w:rPr>
          <w:rFonts w:ascii="Calibri" w:hAnsi="Calibri" w:cs="Arial"/>
          <w:sz w:val="24"/>
          <w:szCs w:val="24"/>
        </w:rPr>
        <w:t xml:space="preserve">to describe how </w:t>
      </w:r>
      <w:r w:rsidR="002A75F4">
        <w:rPr>
          <w:rFonts w:ascii="Calibri" w:hAnsi="Calibri" w:cs="Arial"/>
          <w:sz w:val="24"/>
          <w:szCs w:val="24"/>
        </w:rPr>
        <w:t xml:space="preserve">vehicle </w:t>
      </w:r>
      <w:r w:rsidR="00CD1F2B">
        <w:rPr>
          <w:rFonts w:ascii="Calibri" w:hAnsi="Calibri" w:cs="Arial"/>
          <w:sz w:val="24"/>
          <w:szCs w:val="24"/>
        </w:rPr>
        <w:t>entry</w:t>
      </w:r>
      <w:r w:rsidR="002A75F4">
        <w:rPr>
          <w:rFonts w:ascii="Calibri" w:hAnsi="Calibri" w:cs="Arial"/>
          <w:sz w:val="24"/>
          <w:szCs w:val="24"/>
        </w:rPr>
        <w:t>/departure</w:t>
      </w:r>
      <w:r w:rsidR="002C410B">
        <w:rPr>
          <w:rFonts w:ascii="Calibri" w:hAnsi="Calibri" w:cs="Arial"/>
          <w:sz w:val="24"/>
          <w:szCs w:val="24"/>
        </w:rPr>
        <w:t xml:space="preserve"> will be managed.</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30812ABA"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25BBB">
        <w:rPr>
          <w:rFonts w:ascii="Calibri" w:hAnsi="Calibri" w:cs="Tahoma"/>
          <w:bCs/>
          <w:sz w:val="24"/>
          <w:szCs w:val="24"/>
        </w:rPr>
        <w:t>entry</w:t>
      </w:r>
      <w:r w:rsidR="00FB612B" w:rsidRPr="00BB5C68">
        <w:rPr>
          <w:rFonts w:ascii="Calibri" w:hAnsi="Calibri" w:cs="Tahoma"/>
          <w:bCs/>
          <w:sz w:val="24"/>
          <w:szCs w:val="24"/>
        </w:rPr>
        <w:t xml:space="preserve"> and e</w:t>
      </w:r>
      <w:r w:rsidR="00F25BBB">
        <w:rPr>
          <w:rFonts w:ascii="Calibri" w:hAnsi="Calibri" w:cs="Tahoma"/>
          <w:bCs/>
          <w:sz w:val="24"/>
          <w:szCs w:val="24"/>
        </w:rPr>
        <w:t>xit</w:t>
      </w:r>
      <w:r w:rsidR="00FB612B" w:rsidRPr="00BB5C68">
        <w:rPr>
          <w:rFonts w:ascii="Calibri" w:hAnsi="Calibri" w:cs="Tahoma"/>
          <w:bCs/>
          <w:sz w:val="24"/>
          <w:szCs w:val="24"/>
        </w:rPr>
        <w:t xml:space="preserve">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24FCF90C" w:rsidR="007259CC" w:rsidRDefault="00537862" w:rsidP="00A9356C">
                            <w:r>
                              <w:t>Vehicles will not enter the site.</w:t>
                            </w:r>
                          </w:p>
                        </w:txbxContent>
                      </wps:txbx>
                      <wps:bodyPr rot="0" vert="horz" wrap="square" lIns="91440" tIns="45720" rIns="91440" bIns="45720" anchor="t" anchorCtr="0">
                        <a:noAutofit/>
                      </wps:bodyPr>
                    </wps:wsp>
                  </a:graphicData>
                </a:graphic>
              </wp:inline>
            </w:drawing>
          </mc:Choice>
          <mc:Fallback>
            <w:pict>
              <v:shape w14:anchorId="12326289"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mocXg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JLO58HPsLWF6oijYiFdRXw6cFGD/UlJh9ewpO7HnllBif5g&#13;&#10;cNxupvN5uLfxZ76Ig2IvI9vLCDMcoUrqKUnLjY93PYgycIdjKVUcmDOTgTRer9jh4SkI9/fyP2ad&#13;&#10;H6z1L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DLMmocXgIAAPgEAAAOAAAAAAAAAAAAAAAAAC4CAABkcnMvZTJv&#13;&#10;RG9jLnhtbFBLAQItABQABgAIAAAAIQBU9ysN4QAAAAoBAAAPAAAAAAAAAAAAAAAAALgEAABkcnMv&#13;&#10;ZG93bnJldi54bWxQSwUGAAAAAAQABADzAAAAxgUAAAAA&#13;&#10;" fillcolor="white [3201]" strokecolor="#d8d8d8 [2732]" strokeweight="1pt">
                <v:textbox>
                  <w:txbxContent>
                    <w:p w14:paraId="12326339" w14:textId="24FCF90C" w:rsidR="007259CC" w:rsidRDefault="00537862" w:rsidP="00A9356C">
                      <w:r>
                        <w:t>Vehicles will not enter the site.</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253A68C9"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w:t>
      </w:r>
      <w:r w:rsidR="00F25BBB">
        <w:rPr>
          <w:rFonts w:ascii="Calibri" w:hAnsi="Calibri" w:cs="Tahoma"/>
          <w:sz w:val="24"/>
          <w:szCs w:val="24"/>
        </w:rPr>
        <w:t>entry</w:t>
      </w:r>
      <w:r w:rsidR="004E302B" w:rsidRPr="00BB5C68">
        <w:rPr>
          <w:rFonts w:ascii="Calibri" w:hAnsi="Calibri" w:cs="Tahoma"/>
          <w:sz w:val="24"/>
          <w:szCs w:val="24"/>
        </w:rPr>
        <w:t xml:space="preserve"> and e</w:t>
      </w:r>
      <w:r w:rsidR="00F25BBB">
        <w:rPr>
          <w:rFonts w:ascii="Calibri" w:hAnsi="Calibri" w:cs="Tahoma"/>
          <w:sz w:val="24"/>
          <w:szCs w:val="24"/>
        </w:rPr>
        <w:t>xit</w:t>
      </w:r>
      <w:r w:rsidR="004E302B" w:rsidRPr="00BB5C68">
        <w:rPr>
          <w:rFonts w:ascii="Calibri" w:hAnsi="Calibri" w:cs="Tahoma"/>
          <w:sz w:val="24"/>
          <w:szCs w:val="24"/>
        </w:rPr>
        <w:t xml:space="preserve">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2D0458CD">
                <wp:extent cx="5506720" cy="1097280"/>
                <wp:effectExtent l="0" t="0" r="17780" b="762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02F4D763" w:rsidR="007259CC" w:rsidRDefault="00537862" w:rsidP="00A9356C">
                            <w:r>
                              <w:t xml:space="preserve">Vehicles will not enter the </w:t>
                            </w:r>
                            <w:proofErr w:type="gramStart"/>
                            <w:r>
                              <w:t>site</w:t>
                            </w:r>
                            <w:proofErr w:type="gramEnd"/>
                          </w:p>
                        </w:txbxContent>
                      </wps:txbx>
                      <wps:bodyPr rot="0" vert="horz" wrap="square" lIns="91440" tIns="45720" rIns="91440" bIns="45720" anchor="t" anchorCtr="0">
                        <a:noAutofit/>
                      </wps:bodyPr>
                    </wps:wsp>
                  </a:graphicData>
                </a:graphic>
              </wp:inline>
            </w:drawing>
          </mc:Choice>
          <mc:Fallback>
            <w:pict>
              <v:shape w14:anchorId="1232628B"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QTqXg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JLOF8HPsLWF6oijYiFdRXw6cFGD/UlJh9ewpO7HnllBif5g&#13;&#10;cNxupvN5uLfxZ76Ig2IvI9vLCDMcoUrqKUnLjY93PYgycIdjKVUcmDOTgTRer9jh4SkI9/fyP2ad&#13;&#10;H6z1L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AZhQTqXgIAAPgEAAAOAAAAAAAAAAAAAAAAAC4CAABkcnMvZTJv&#13;&#10;RG9jLnhtbFBLAQItABQABgAIAAAAIQBU9ysN4QAAAAoBAAAPAAAAAAAAAAAAAAAAALgEAABkcnMv&#13;&#10;ZG93bnJldi54bWxQSwUGAAAAAAQABADzAAAAxgUAAAAA&#13;&#10;" fillcolor="white [3201]" strokecolor="#d8d8d8 [2732]" strokeweight="1pt">
                <v:textbox>
                  <w:txbxContent>
                    <w:p w14:paraId="1232633A" w14:textId="02F4D763" w:rsidR="007259CC" w:rsidRDefault="00537862" w:rsidP="00A9356C">
                      <w:r>
                        <w:t xml:space="preserve">Vehicles will not enter the </w:t>
                      </w:r>
                      <w:proofErr w:type="gramStart"/>
                      <w:r>
                        <w:t>site</w:t>
                      </w:r>
                      <w:proofErr w:type="gramEnd"/>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33C3005D"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w:t>
      </w:r>
      <w:r w:rsidR="00705BFA">
        <w:rPr>
          <w:rFonts w:ascii="Calibri" w:hAnsi="Calibri" w:cs="Tahoma"/>
          <w:bCs/>
          <w:sz w:val="24"/>
          <w:szCs w:val="24"/>
        </w:rPr>
        <w:t>tracking/</w:t>
      </w:r>
      <w:r w:rsidR="0016461B" w:rsidRPr="00BB5C68">
        <w:rPr>
          <w:rFonts w:ascii="Calibri" w:hAnsi="Calibri" w:cs="Tahoma"/>
          <w:bCs/>
          <w:sz w:val="24"/>
          <w:szCs w:val="24"/>
        </w:rPr>
        <w:t xml:space="preserve">swept path drawings for </w:t>
      </w:r>
      <w:r w:rsidR="00B9061D">
        <w:rPr>
          <w:rFonts w:ascii="Calibri" w:hAnsi="Calibri" w:cs="Tahoma"/>
          <w:bCs/>
          <w:sz w:val="24"/>
          <w:szCs w:val="24"/>
        </w:rPr>
        <w:t xml:space="preserve">vehicles </w:t>
      </w:r>
      <w:r w:rsidR="0002135A">
        <w:rPr>
          <w:rFonts w:ascii="Calibri" w:hAnsi="Calibri" w:cs="Tahoma"/>
          <w:bCs/>
          <w:sz w:val="24"/>
          <w:szCs w:val="24"/>
        </w:rPr>
        <w:t>entering/exiting</w:t>
      </w:r>
      <w:r w:rsidR="00B9061D">
        <w:rPr>
          <w:rFonts w:ascii="Calibri" w:hAnsi="Calibri" w:cs="Tahoma"/>
          <w:bCs/>
          <w:sz w:val="24"/>
          <w:szCs w:val="24"/>
        </w:rPr>
        <w:t xml:space="preserve">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071923FD">
                <wp:extent cx="5506720" cy="1097280"/>
                <wp:effectExtent l="0" t="0" r="17780" b="762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F1615DF" w:rsidR="007259CC" w:rsidRDefault="00537862" w:rsidP="00A9356C">
                            <w:r>
                              <w:t xml:space="preserve">Vehicles will not enter the </w:t>
                            </w:r>
                            <w:proofErr w:type="gramStart"/>
                            <w:r>
                              <w:t>site</w:t>
                            </w:r>
                            <w:proofErr w:type="gramEnd"/>
                          </w:p>
                        </w:txbxContent>
                      </wps:txbx>
                      <wps:bodyPr rot="0" vert="horz" wrap="square" lIns="91440" tIns="45720" rIns="91440" bIns="45720" anchor="t" anchorCtr="0">
                        <a:noAutofit/>
                      </wps:bodyPr>
                    </wps:wsp>
                  </a:graphicData>
                </a:graphic>
              </wp:inline>
            </w:drawing>
          </mc:Choice>
          <mc:Fallback>
            <w:pict>
              <v:shape w14:anchorId="1232628D"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C5bxitdAgAA+AQAAA4AAAAAAAAAAAAAAAAALgIAAGRycy9lMm9E&#13;&#10;b2MueG1sUEsBAi0AFAAGAAgAAAAhAFT3Kw3hAAAACgEAAA8AAAAAAAAAAAAAAAAAtwQAAGRycy9k&#13;&#10;b3ducmV2LnhtbFBLBQYAAAAABAAEAPMAAADFBQAAAAA=&#13;&#10;" fillcolor="white [3201]" strokecolor="#d8d8d8 [2732]" strokeweight="1pt">
                <v:textbox>
                  <w:txbxContent>
                    <w:p w14:paraId="1232633B" w14:textId="7F1615DF" w:rsidR="007259CC" w:rsidRDefault="00537862" w:rsidP="00A9356C">
                      <w:r>
                        <w:t xml:space="preserve">Vehicles will not enter the </w:t>
                      </w:r>
                      <w:proofErr w:type="gramStart"/>
                      <w:r>
                        <w:t>site</w:t>
                      </w:r>
                      <w:proofErr w:type="gramEnd"/>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FAE5710">
                <wp:extent cx="5506720" cy="1097280"/>
                <wp:effectExtent l="0" t="0" r="17780" b="762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084CC7EC" w:rsidR="007259CC" w:rsidRDefault="00537862" w:rsidP="001329C6">
                            <w:r>
                              <w:t xml:space="preserve">Not </w:t>
                            </w:r>
                            <w:proofErr w:type="gramStart"/>
                            <w:r>
                              <w:t>required :</w:t>
                            </w:r>
                            <w:proofErr w:type="gramEnd"/>
                            <w:r>
                              <w:t xml:space="preserve">  vehicles will not enter the site.</w:t>
                            </w:r>
                          </w:p>
                        </w:txbxContent>
                      </wps:txbx>
                      <wps:bodyPr rot="0" vert="horz" wrap="square" lIns="91440" tIns="45720" rIns="91440" bIns="45720" anchor="t" anchorCtr="0">
                        <a:noAutofit/>
                      </wps:bodyPr>
                    </wps:wsp>
                  </a:graphicData>
                </a:graphic>
              </wp:inline>
            </w:drawing>
          </mc:Choice>
          <mc:Fallback>
            <w:pict>
              <v:shape w14:anchorId="1232628F"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KjdXg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JLOl8HPsLWF6oijYiFdRXw6cFGD/UlJh9ewpO7HnllBif5g&#13;&#10;cNxupvN5uLfxZ76Ig2IvI9vLCDMcoUrqKUnLjY93PYgycIdjKVUcmDOTgTRer9jh4SkI9/fyP2ad&#13;&#10;H6z1L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D87KjdXgIAAPgEAAAOAAAAAAAAAAAAAAAAAC4CAABkcnMvZTJv&#13;&#10;RG9jLnhtbFBLAQItABQABgAIAAAAIQBU9ysN4QAAAAoBAAAPAAAAAAAAAAAAAAAAALgEAABkcnMv&#13;&#10;ZG93bnJldi54bWxQSwUGAAAAAAQABADzAAAAxgUAAAAA&#13;&#10;" fillcolor="white [3201]" strokecolor="#d8d8d8 [2732]" strokeweight="1pt">
                <v:textbox>
                  <w:txbxContent>
                    <w:p w14:paraId="1232633C" w14:textId="084CC7EC" w:rsidR="007259CC" w:rsidRDefault="00537862" w:rsidP="001329C6">
                      <w:r>
                        <w:t xml:space="preserve">Not </w:t>
                      </w:r>
                      <w:proofErr w:type="gramStart"/>
                      <w:r>
                        <w:t>required :</w:t>
                      </w:r>
                      <w:proofErr w:type="gramEnd"/>
                      <w:r>
                        <w:t xml:space="preserve">  vehicles will not enter the site.</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774BDE3F"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w:t>
      </w:r>
      <w:r w:rsidR="001C0160" w:rsidRPr="000A63CF">
        <w:rPr>
          <w:rFonts w:ascii="Calibri" w:hAnsi="Calibri" w:cs="Arial"/>
          <w:sz w:val="24"/>
          <w:szCs w:val="24"/>
        </w:rPr>
        <w:t xml:space="preserve"> on the public highway</w:t>
      </w:r>
      <w:r w:rsidR="001D654B">
        <w:rPr>
          <w:rFonts w:ascii="Calibri" w:hAnsi="Calibri" w:cs="Arial"/>
          <w:sz w:val="24"/>
          <w:szCs w:val="24"/>
        </w:rPr>
        <w:t xml:space="preserve"> and it has been agreed with </w:t>
      </w:r>
      <w:r w:rsidR="00492A48">
        <w:rPr>
          <w:rFonts w:ascii="Calibri" w:hAnsi="Calibri" w:cs="Arial"/>
          <w:sz w:val="24"/>
          <w:szCs w:val="24"/>
        </w:rPr>
        <w:t>Camden that a dedicated pit lane is not viable/necessary.</w:t>
      </w:r>
      <w:r w:rsidR="00F71783">
        <w:rPr>
          <w:rFonts w:ascii="Calibri" w:hAnsi="Calibri" w:cs="Arial"/>
          <w:sz w:val="24"/>
          <w:szCs w:val="24"/>
        </w:rPr>
        <w:t xml:space="preserve"> If loading is taking place on site, </w:t>
      </w:r>
      <w:r w:rsidR="00271D83">
        <w:rPr>
          <w:rFonts w:ascii="Calibri" w:hAnsi="Calibri" w:cs="Arial"/>
          <w:sz w:val="24"/>
          <w:szCs w:val="24"/>
        </w:rPr>
        <w:t xml:space="preserve">or in a dedicated pit lane, </w:t>
      </w:r>
      <w:r w:rsidR="00F71783">
        <w:rPr>
          <w:rFonts w:ascii="Calibri" w:hAnsi="Calibri" w:cs="Arial"/>
          <w:sz w:val="24"/>
          <w:szCs w:val="24"/>
        </w:rPr>
        <w:t>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2250BE4C"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9D5277">
        <w:rPr>
          <w:rFonts w:ascii="Calibri" w:hAnsi="Calibri" w:cs="Tahoma"/>
          <w:sz w:val="24"/>
          <w:szCs w:val="24"/>
        </w:rPr>
        <w:t>P</w:t>
      </w:r>
      <w:r w:rsidR="002D4E84" w:rsidRPr="004E56B1">
        <w:rPr>
          <w:rFonts w:ascii="Calibri" w:hAnsi="Calibri" w:cs="Tahoma"/>
          <w:sz w:val="24"/>
          <w:szCs w:val="24"/>
        </w:rPr>
        <w:t xml:space="preserve">lease provide </w:t>
      </w:r>
      <w:r w:rsidR="00AC0B46">
        <w:rPr>
          <w:rFonts w:ascii="Calibri" w:hAnsi="Calibri" w:cs="Tahoma"/>
          <w:sz w:val="24"/>
          <w:szCs w:val="24"/>
        </w:rPr>
        <w:t>the location where vehicles will stop to unload</w:t>
      </w:r>
      <w:r w:rsidR="009D5277">
        <w:rPr>
          <w:rFonts w:ascii="Calibri" w:hAnsi="Calibri" w:cs="Tahoma"/>
          <w:sz w:val="24"/>
          <w:szCs w:val="24"/>
        </w:rPr>
        <w:t>.</w:t>
      </w:r>
      <w:r w:rsidR="002D4E84" w:rsidRPr="004E56B1">
        <w:rPr>
          <w:rFonts w:ascii="Calibri" w:hAnsi="Calibri" w:cs="Tahoma"/>
          <w:sz w:val="24"/>
          <w:szCs w:val="24"/>
        </w:rPr>
        <w:t xml:space="preserv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1541139E" w:rsidR="007259CC" w:rsidRDefault="00537862" w:rsidP="00A9356C">
                            <w:r>
                              <w:t xml:space="preserve">This location is at the back of the main building keeping of the main </w:t>
                            </w:r>
                            <w:proofErr w:type="spellStart"/>
                            <w:r>
                              <w:t>Maygrove</w:t>
                            </w:r>
                            <w:proofErr w:type="spellEnd"/>
                            <w:r>
                              <w:t xml:space="preserve"> Road.</w:t>
                            </w:r>
                          </w:p>
                          <w:p w14:paraId="51779791" w14:textId="40D4B9D4" w:rsidR="00D83BC7" w:rsidRDefault="00D83BC7" w:rsidP="00A9356C">
                            <w:r>
                              <w:t xml:space="preserve">There is No public foot path. Therefore the vehicles can pull up without hindering the public and we can move </w:t>
                            </w:r>
                            <w:proofErr w:type="gramStart"/>
                            <w:r>
                              <w:t>the ,materials</w:t>
                            </w:r>
                            <w:proofErr w:type="gramEnd"/>
                            <w:r>
                              <w:t xml:space="preserve"> directly into the secured site compound.</w:t>
                            </w:r>
                          </w:p>
                        </w:txbxContent>
                      </wps:txbx>
                      <wps:bodyPr rot="0" vert="horz" wrap="square" lIns="91440" tIns="45720" rIns="91440" bIns="45720" anchor="t" anchorCtr="0">
                        <a:noAutofit/>
                      </wps:bodyPr>
                    </wps:wsp>
                  </a:graphicData>
                </a:graphic>
              </wp:inline>
            </w:drawing>
          </mc:Choice>
          <mc:Fallback>
            <w:pict>
              <v:shape w14:anchorId="12326291"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VRoOtXgIAAPgEAAAOAAAAAAAAAAAAAAAAAC4CAABkcnMvZTJv&#13;&#10;RG9jLnhtbFBLAQItABQABgAIAAAAIQBU9ysN4QAAAAoBAAAPAAAAAAAAAAAAAAAAALgEAABkcnMv&#13;&#10;ZG93bnJldi54bWxQSwUGAAAAAAQABADzAAAAxgUAAAAA&#13;&#10;" fillcolor="white [3201]" strokecolor="#d8d8d8 [2732]" strokeweight="1pt">
                <v:textbox>
                  <w:txbxContent>
                    <w:p w14:paraId="1232633D" w14:textId="1541139E" w:rsidR="007259CC" w:rsidRDefault="00537862" w:rsidP="00A9356C">
                      <w:r>
                        <w:t xml:space="preserve">This location is at the back of the main building keeping of the main </w:t>
                      </w:r>
                      <w:proofErr w:type="spellStart"/>
                      <w:r>
                        <w:t>Maygrove</w:t>
                      </w:r>
                      <w:proofErr w:type="spellEnd"/>
                      <w:r>
                        <w:t xml:space="preserve"> Road.</w:t>
                      </w:r>
                    </w:p>
                    <w:p w14:paraId="51779791" w14:textId="40D4B9D4" w:rsidR="00D83BC7" w:rsidRDefault="00D83BC7" w:rsidP="00A9356C">
                      <w:r>
                        <w:t xml:space="preserve">There is No public foot path. Therefore the vehicles can pull up without hindering the public and we can move </w:t>
                      </w:r>
                      <w:proofErr w:type="gramStart"/>
                      <w:r>
                        <w:t>the ,materials</w:t>
                      </w:r>
                      <w:proofErr w:type="gramEnd"/>
                      <w:r>
                        <w:t xml:space="preserve"> directly into the secured site compound.</w:t>
                      </w:r>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BA1D423"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w:t>
      </w:r>
      <w:r w:rsidR="009D5277">
        <w:rPr>
          <w:rFonts w:ascii="Calibri" w:hAnsi="Calibri" w:cs="Tahoma"/>
          <w:sz w:val="24"/>
          <w:szCs w:val="24"/>
        </w:rPr>
        <w:t xml:space="preserve">. Please note that deliveries should pause where possible to allow passage to pedestrians.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163A55AC">
                <wp:extent cx="5506720" cy="1097280"/>
                <wp:effectExtent l="0" t="0" r="17780" b="762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699E8FAE" w:rsidR="007259CC" w:rsidRDefault="00D83BC7" w:rsidP="000A63CF">
                            <w:r>
                              <w:t xml:space="preserve">The traffic marshal will assist in putting in place traffic high visibility barriers to the front and rear of the </w:t>
                            </w:r>
                            <w:proofErr w:type="gramStart"/>
                            <w:r>
                              <w:t>vehicle .</w:t>
                            </w:r>
                            <w:proofErr w:type="gramEnd"/>
                          </w:p>
                          <w:p w14:paraId="50DA96C5" w14:textId="11075F63" w:rsidR="00D83BC7" w:rsidRDefault="00D83BC7" w:rsidP="000A63CF">
                            <w:r>
                              <w:t>Note: There is no public footpath, materials can be moved from the side of the vehicles into the site compound.</w:t>
                            </w:r>
                          </w:p>
                        </w:txbxContent>
                      </wps:txbx>
                      <wps:bodyPr rot="0" vert="horz" wrap="square" lIns="91440" tIns="45720" rIns="91440" bIns="45720" anchor="t" anchorCtr="0">
                        <a:noAutofit/>
                      </wps:bodyPr>
                    </wps:wsp>
                  </a:graphicData>
                </a:graphic>
              </wp:inline>
            </w:drawing>
          </mc:Choice>
          <mc:Fallback>
            <w:pict>
              <v:shape w14:anchorId="3767EFCA"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H8e1bXgIAAPgEAAAOAAAAAAAAAAAAAAAAAC4CAABkcnMvZTJv&#13;&#10;RG9jLnhtbFBLAQItABQABgAIAAAAIQBU9ysN4QAAAAoBAAAPAAAAAAAAAAAAAAAAALgEAABkcnMv&#13;&#10;ZG93bnJldi54bWxQSwUGAAAAAAQABADzAAAAxgUAAAAA&#13;&#10;" fillcolor="white [3201]" strokecolor="#d8d8d8 [2732]" strokeweight="1pt">
                <v:textbox>
                  <w:txbxContent>
                    <w:p w14:paraId="40AB035E" w14:textId="699E8FAE" w:rsidR="007259CC" w:rsidRDefault="00D83BC7" w:rsidP="000A63CF">
                      <w:r>
                        <w:t xml:space="preserve">The traffic marshal will assist in putting in place traffic high visibility barriers to the front and rear of the </w:t>
                      </w:r>
                      <w:proofErr w:type="gramStart"/>
                      <w:r>
                        <w:t>vehicle .</w:t>
                      </w:r>
                      <w:proofErr w:type="gramEnd"/>
                    </w:p>
                    <w:p w14:paraId="50DA96C5" w14:textId="11075F63" w:rsidR="00D83BC7" w:rsidRDefault="00D83BC7" w:rsidP="000A63CF">
                      <w:r>
                        <w:t>Note: There is no public footpath, materials can be moved from the side of the vehicles into the site compound.</w:t>
                      </w:r>
                    </w:p>
                  </w:txbxContent>
                </v:textbox>
                <w10:anchorlock/>
              </v:shape>
            </w:pict>
          </mc:Fallback>
        </mc:AlternateContent>
      </w:r>
      <w:r w:rsidR="00416C8A">
        <w:rPr>
          <w:rFonts w:ascii="Calibri" w:hAnsi="Calibri" w:cs="Arial"/>
          <w:b/>
          <w:color w:val="808080" w:themeColor="background1" w:themeShade="80"/>
          <w:sz w:val="40"/>
          <w:szCs w:val="40"/>
        </w:rPr>
        <w:br w:type="page"/>
      </w:r>
    </w:p>
    <w:p w14:paraId="1C81B655" w14:textId="1D88285B" w:rsidR="005804A1" w:rsidRDefault="00346658" w:rsidP="008B0553">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w:t>
      </w:r>
      <w:r w:rsidR="008B0553">
        <w:rPr>
          <w:rFonts w:ascii="Calibri" w:hAnsi="Calibri" w:cs="Arial"/>
          <w:b/>
          <w:color w:val="808080" w:themeColor="background1" w:themeShade="80"/>
          <w:sz w:val="40"/>
          <w:szCs w:val="40"/>
        </w:rPr>
        <w:t xml:space="preserve">ite set </w:t>
      </w:r>
      <w:proofErr w:type="gramStart"/>
      <w:r w:rsidR="008B0553">
        <w:rPr>
          <w:rFonts w:ascii="Calibri" w:hAnsi="Calibri" w:cs="Arial"/>
          <w:b/>
          <w:color w:val="808080" w:themeColor="background1" w:themeShade="80"/>
          <w:sz w:val="40"/>
          <w:szCs w:val="40"/>
        </w:rPr>
        <w:t>up</w:t>
      </w:r>
      <w:proofErr w:type="gramEnd"/>
    </w:p>
    <w:p w14:paraId="6DA6143E" w14:textId="77777777" w:rsidR="008B0553" w:rsidRDefault="008B0553" w:rsidP="008B0553">
      <w:pPr>
        <w:autoSpaceDE w:val="0"/>
        <w:autoSpaceDN w:val="0"/>
        <w:adjustRightInd w:val="0"/>
        <w:spacing w:after="0" w:line="240" w:lineRule="auto"/>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08FEFD6"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8B0553">
        <w:rPr>
          <w:rFonts w:ascii="Calibri" w:hAnsi="Calibri" w:cs="Arial"/>
          <w:b/>
          <w:color w:val="000000" w:themeColor="text1"/>
          <w:sz w:val="24"/>
          <w:szCs w:val="24"/>
        </w:rPr>
        <w:t>Restrictions</w:t>
      </w:r>
      <w:r w:rsidRPr="00E647BC">
        <w:rPr>
          <w:rFonts w:ascii="Calibri" w:hAnsi="Calibri" w:cs="Arial"/>
          <w:b/>
          <w:color w:val="000000" w:themeColor="text1"/>
          <w:sz w:val="24"/>
          <w:szCs w:val="24"/>
        </w:rPr>
        <w:t xml:space="preserve"> (TT</w:t>
      </w:r>
      <w:r w:rsidR="00C63D63">
        <w:rPr>
          <w:rFonts w:ascii="Calibri" w:hAnsi="Calibri" w:cs="Arial"/>
          <w:b/>
          <w:color w:val="000000" w:themeColor="text1"/>
          <w:sz w:val="24"/>
          <w:szCs w:val="24"/>
        </w:rPr>
        <w:t>R</w:t>
      </w:r>
      <w:r w:rsidRPr="00E647BC">
        <w:rPr>
          <w:rFonts w:ascii="Calibri" w:hAnsi="Calibri" w:cs="Arial"/>
          <w:b/>
          <w:color w:val="000000" w:themeColor="text1"/>
          <w:sz w:val="24"/>
          <w:szCs w:val="24"/>
        </w:rPr>
        <w:t>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78DA2F0F"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005F2661">
        <w:rPr>
          <w:rFonts w:ascii="Calibri" w:hAnsi="Calibri" w:cs="Arial"/>
          <w:b/>
          <w:color w:val="000000" w:themeColor="text1"/>
          <w:sz w:val="24"/>
          <w:szCs w:val="24"/>
        </w:rPr>
        <w:t>four week</w:t>
      </w:r>
      <w:proofErr w:type="gramEnd"/>
      <w:r w:rsidR="005F2661">
        <w:rPr>
          <w:rFonts w:ascii="Calibri" w:hAnsi="Calibri" w:cs="Arial"/>
          <w:b/>
          <w:color w:val="000000" w:themeColor="text1"/>
          <w:sz w:val="24"/>
          <w:szCs w:val="24"/>
        </w:rPr>
        <w:t xml:space="preserve"> </w:t>
      </w:r>
      <w:r w:rsidR="00157BEF">
        <w:rPr>
          <w:rFonts w:ascii="Calibri" w:hAnsi="Calibri" w:cs="Arial"/>
          <w:b/>
          <w:color w:val="000000" w:themeColor="text1"/>
          <w:sz w:val="24"/>
          <w:szCs w:val="24"/>
        </w:rPr>
        <w:t xml:space="preserve">period </w:t>
      </w:r>
      <w:r w:rsidRPr="00E647BC">
        <w:rPr>
          <w:rFonts w:ascii="Calibri" w:hAnsi="Calibri" w:cs="Arial"/>
          <w:b/>
          <w:color w:val="000000" w:themeColor="text1"/>
          <w:sz w:val="24"/>
          <w:szCs w:val="24"/>
        </w:rPr>
        <w:t xml:space="preserve">required for the </w:t>
      </w:r>
      <w:r w:rsidR="00157BEF">
        <w:rPr>
          <w:rFonts w:ascii="Calibri" w:hAnsi="Calibri" w:cs="Arial"/>
          <w:b/>
          <w:color w:val="000000" w:themeColor="text1"/>
          <w:sz w:val="24"/>
          <w:szCs w:val="24"/>
        </w:rPr>
        <w:t xml:space="preserve">application processing and </w:t>
      </w:r>
      <w:r w:rsidRPr="00E647BC">
        <w:rPr>
          <w:rFonts w:ascii="Calibri" w:hAnsi="Calibri" w:cs="Arial"/>
          <w:b/>
          <w:color w:val="000000" w:themeColor="text1"/>
          <w:sz w:val="24"/>
          <w:szCs w:val="24"/>
        </w:rPr>
        <w:t xml:space="preserve">statutory consultation </w:t>
      </w:r>
      <w:r w:rsidR="00527A00">
        <w:rPr>
          <w:rFonts w:ascii="Calibri" w:hAnsi="Calibri" w:cs="Arial"/>
          <w:b/>
          <w:color w:val="000000" w:themeColor="text1"/>
          <w:sz w:val="24"/>
          <w:szCs w:val="24"/>
        </w:rPr>
        <w:t xml:space="preserve">as part of the TTR process. This is </w:t>
      </w:r>
      <w:r w:rsidR="00527A00" w:rsidRPr="00527A00">
        <w:rPr>
          <w:rFonts w:ascii="Calibri" w:hAnsi="Calibri" w:cs="Arial"/>
          <w:b/>
          <w:color w:val="000000" w:themeColor="text1"/>
          <w:sz w:val="24"/>
          <w:szCs w:val="24"/>
          <w:u w:val="single"/>
        </w:rPr>
        <w:t>in addition</w:t>
      </w:r>
      <w:r w:rsidR="00527A00">
        <w:rPr>
          <w:rFonts w:ascii="Calibri" w:hAnsi="Calibri" w:cs="Arial"/>
          <w:b/>
          <w:color w:val="000000" w:themeColor="text1"/>
          <w:sz w:val="24"/>
          <w:szCs w:val="24"/>
        </w:rPr>
        <w:t xml:space="preserve"> to the CMP review period.</w:t>
      </w:r>
      <w:r w:rsidR="00BE05F8">
        <w:rPr>
          <w:rFonts w:ascii="Calibri" w:hAnsi="Calibri" w:cs="Arial"/>
          <w:b/>
          <w:color w:val="000000" w:themeColor="text1"/>
          <w:sz w:val="24"/>
          <w:szCs w:val="24"/>
        </w:rPr>
        <w:t xml:space="preserve"> </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D7A8733"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w:t>
      </w:r>
      <w:r w:rsidR="00B87DE4">
        <w:rPr>
          <w:rFonts w:cs="Arial"/>
          <w:b/>
          <w:sz w:val="24"/>
          <w:szCs w:val="24"/>
        </w:rPr>
        <w:t xml:space="preserve"> (</w:t>
      </w:r>
      <w:r w:rsidR="00454747">
        <w:rPr>
          <w:rFonts w:cs="Arial"/>
          <w:b/>
          <w:sz w:val="24"/>
          <w:szCs w:val="24"/>
        </w:rPr>
        <w:t>red route</w:t>
      </w:r>
      <w:r w:rsidR="00B87DE4">
        <w:rPr>
          <w:rFonts w:cs="Arial"/>
          <w:b/>
          <w:sz w:val="24"/>
          <w:szCs w:val="24"/>
        </w:rPr>
        <w:t>)</w:t>
      </w:r>
      <w:r w:rsidR="009F0032" w:rsidRPr="00DA70A5">
        <w:rPr>
          <w:rFonts w:cs="Arial"/>
          <w:b/>
          <w:sz w:val="24"/>
          <w:szCs w:val="24"/>
        </w:rPr>
        <w:t>,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w:t>
      </w:r>
      <w:r w:rsidR="00454747">
        <w:rPr>
          <w:rFonts w:cs="Arial"/>
          <w:b/>
          <w:sz w:val="24"/>
          <w:szCs w:val="24"/>
        </w:rPr>
        <w:t xml:space="preserve">(TfL) </w:t>
      </w:r>
      <w:r w:rsidR="009F0032" w:rsidRPr="00DA70A5">
        <w:rPr>
          <w:rFonts w:cs="Arial"/>
          <w:b/>
          <w:sz w:val="24"/>
          <w:szCs w:val="24"/>
        </w:rPr>
        <w:t>in the relevant sections below.</w:t>
      </w:r>
      <w:r w:rsidRPr="00DA70A5">
        <w:rPr>
          <w:rFonts w:cs="Arial"/>
          <w:b/>
          <w:sz w:val="24"/>
          <w:szCs w:val="24"/>
        </w:rPr>
        <w:t xml:space="preserve"> </w:t>
      </w:r>
      <w:r w:rsidR="00102759">
        <w:rPr>
          <w:rFonts w:cs="Arial"/>
          <w:b/>
          <w:sz w:val="24"/>
          <w:szCs w:val="24"/>
        </w:rPr>
        <w:t xml:space="preserve">Please note that </w:t>
      </w:r>
      <w:r w:rsidR="00FF3C4C">
        <w:rPr>
          <w:rFonts w:cs="Arial"/>
          <w:b/>
          <w:sz w:val="24"/>
          <w:szCs w:val="24"/>
        </w:rPr>
        <w:t>TfL are the highways authority for such routes and all permits will be issued by them.</w:t>
      </w:r>
    </w:p>
    <w:p w14:paraId="5EA15E05" w14:textId="77777777" w:rsidR="00FF3C4C" w:rsidRDefault="00FF3C4C" w:rsidP="00E72864">
      <w:pPr>
        <w:autoSpaceDE w:val="0"/>
        <w:autoSpaceDN w:val="0"/>
        <w:adjustRightInd w:val="0"/>
        <w:spacing w:after="0" w:line="240" w:lineRule="auto"/>
        <w:jc w:val="both"/>
        <w:rPr>
          <w:rFonts w:cs="Arial"/>
          <w:b/>
          <w:sz w:val="24"/>
          <w:szCs w:val="24"/>
        </w:rPr>
      </w:pPr>
    </w:p>
    <w:p w14:paraId="067AAF79" w14:textId="6706BF29" w:rsidR="00FF3C4C" w:rsidRDefault="00467FC9" w:rsidP="00E72864">
      <w:pPr>
        <w:autoSpaceDE w:val="0"/>
        <w:autoSpaceDN w:val="0"/>
        <w:adjustRightInd w:val="0"/>
        <w:spacing w:after="0" w:line="240" w:lineRule="auto"/>
        <w:jc w:val="both"/>
        <w:rPr>
          <w:rFonts w:cs="Arial"/>
          <w:b/>
          <w:sz w:val="24"/>
          <w:szCs w:val="24"/>
        </w:rPr>
      </w:pPr>
      <w:r>
        <w:rPr>
          <w:rFonts w:cs="Arial"/>
          <w:b/>
          <w:sz w:val="24"/>
          <w:szCs w:val="24"/>
        </w:rPr>
        <w:t>Consultation with TfL will be necessary if the</w:t>
      </w:r>
      <w:r w:rsidR="002609A8">
        <w:rPr>
          <w:rFonts w:cs="Arial"/>
          <w:b/>
          <w:sz w:val="24"/>
          <w:szCs w:val="24"/>
        </w:rPr>
        <w:t xml:space="preserve"> site</w:t>
      </w:r>
      <w:r w:rsidR="000A2D47">
        <w:rPr>
          <w:rFonts w:cs="Arial"/>
          <w:b/>
          <w:sz w:val="24"/>
          <w:szCs w:val="24"/>
        </w:rPr>
        <w:t xml:space="preserve"> </w:t>
      </w:r>
      <w:r w:rsidR="002609A8">
        <w:rPr>
          <w:rFonts w:cs="Arial"/>
          <w:b/>
          <w:sz w:val="24"/>
          <w:szCs w:val="24"/>
        </w:rPr>
        <w:t>requires the use of temporary signals</w:t>
      </w:r>
      <w:r w:rsidR="000A2D47">
        <w:rPr>
          <w:rFonts w:cs="Arial"/>
          <w:b/>
          <w:sz w:val="24"/>
          <w:szCs w:val="24"/>
        </w:rPr>
        <w:t xml:space="preserve"> on the </w:t>
      </w:r>
      <w:r w:rsidR="00EC1C0E">
        <w:rPr>
          <w:rFonts w:cs="Arial"/>
          <w:b/>
          <w:sz w:val="24"/>
          <w:szCs w:val="24"/>
        </w:rPr>
        <w:t>Strategic Road Network (SRN)</w:t>
      </w:r>
      <w:r w:rsidR="002609A8">
        <w:rPr>
          <w:rFonts w:cs="Arial"/>
          <w:b/>
          <w:sz w:val="24"/>
          <w:szCs w:val="24"/>
        </w:rPr>
        <w:t xml:space="preserve">, or impacts on bus movement, then TfL will need to be consulted.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6879CA0" w:rsidR="005804A1" w:rsidRPr="00DA70A5" w:rsidRDefault="00467FC9"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Consultation with TfL will be necessary i</w:t>
      </w:r>
      <w:r w:rsidR="005804A1">
        <w:rPr>
          <w:rFonts w:cs="Arial"/>
          <w:b/>
          <w:sz w:val="24"/>
          <w:szCs w:val="24"/>
        </w:rPr>
        <w:t xml:space="preserve">f the site </w:t>
      </w:r>
      <w:r w:rsidR="002609A8">
        <w:rPr>
          <w:rFonts w:cs="Arial"/>
          <w:b/>
          <w:sz w:val="24"/>
          <w:szCs w:val="24"/>
        </w:rPr>
        <w:t xml:space="preserve">directly </w:t>
      </w:r>
      <w:r w:rsidR="005804A1">
        <w:rPr>
          <w:rFonts w:cs="Arial"/>
          <w:b/>
          <w:sz w:val="24"/>
          <w:szCs w:val="24"/>
        </w:rPr>
        <w:t>conflicts with a bus lane or bus stop</w:t>
      </w:r>
      <w:r>
        <w:rPr>
          <w:rFonts w:cs="Arial"/>
          <w:b/>
          <w:sz w:val="24"/>
          <w:szCs w:val="24"/>
        </w:rPr>
        <w:t>.</w:t>
      </w:r>
    </w:p>
    <w:p w14:paraId="1232603F" w14:textId="2CB46158" w:rsidR="00E72864" w:rsidRDefault="00E72864" w:rsidP="00DD7DE4">
      <w:pPr>
        <w:rPr>
          <w:rFonts w:ascii="Calibri" w:hAnsi="Calibri" w:cs="Arial"/>
        </w:rPr>
      </w:pPr>
    </w:p>
    <w:p w14:paraId="4EAA220C" w14:textId="13C8B233"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r w:rsidR="008F0C8E">
        <w:rPr>
          <w:rFonts w:ascii="Calibri" w:hAnsi="Calibri" w:cs="Arial"/>
          <w:b/>
          <w:sz w:val="24"/>
          <w:szCs w:val="24"/>
        </w:rPr>
        <w:t>and occupation of the public highway</w:t>
      </w:r>
    </w:p>
    <w:p w14:paraId="590482DC" w14:textId="03518A25" w:rsidR="006F3E86"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w:t>
      </w:r>
      <w:r w:rsidR="00953601">
        <w:rPr>
          <w:rFonts w:ascii="Calibri" w:hAnsi="Calibri" w:cs="Tahoma"/>
          <w:bCs/>
          <w:sz w:val="24"/>
          <w:szCs w:val="24"/>
        </w:rPr>
        <w:t xml:space="preserve">detail drawings of the site up </w:t>
      </w:r>
      <w:r w:rsidR="00AD574D">
        <w:rPr>
          <w:rFonts w:ascii="Calibri" w:hAnsi="Calibri" w:cs="Tahoma"/>
          <w:bCs/>
          <w:sz w:val="24"/>
          <w:szCs w:val="24"/>
        </w:rPr>
        <w:t xml:space="preserve">on the public highway. This should be presented as </w:t>
      </w:r>
      <w:r w:rsidRPr="00BB5C68">
        <w:rPr>
          <w:rFonts w:ascii="Calibri" w:hAnsi="Calibri" w:cs="Tahoma"/>
          <w:bCs/>
          <w:sz w:val="24"/>
          <w:szCs w:val="24"/>
        </w:rPr>
        <w:t xml:space="preserve">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007A3FEA">
        <w:rPr>
          <w:rFonts w:ascii="Calibri" w:hAnsi="Calibri" w:cs="Tahoma"/>
          <w:bCs/>
          <w:sz w:val="24"/>
          <w:szCs w:val="24"/>
        </w:rPr>
        <w:t>, and all relevant key dimensions.</w:t>
      </w:r>
      <w:r w:rsidR="00C46240">
        <w:rPr>
          <w:rFonts w:ascii="Calibri" w:hAnsi="Calibri" w:cs="Tahoma"/>
          <w:bCs/>
          <w:sz w:val="24"/>
          <w:szCs w:val="24"/>
        </w:rPr>
        <w:t xml:space="preserve"> </w:t>
      </w:r>
      <w:r w:rsidR="00C46240">
        <w:rPr>
          <w:rFonts w:ascii="Calibri" w:hAnsi="Calibri" w:cs="Tahoma"/>
          <w:sz w:val="24"/>
          <w:szCs w:val="24"/>
        </w:rPr>
        <w:t xml:space="preserve">Please note that lighting column removal/relocation may be subject to UKPN lead times and is outside of our control. </w:t>
      </w:r>
      <w:r w:rsidR="00C46240">
        <w:rPr>
          <w:rFonts w:ascii="Calibri" w:hAnsi="Calibri" w:cs="Tahoma"/>
          <w:color w:val="000000"/>
          <w:sz w:val="24"/>
          <w:szCs w:val="24"/>
        </w:rPr>
        <w:t xml:space="preserve">Any gantries will require a structural assessment and </w:t>
      </w:r>
      <w:r w:rsidR="00A475C9">
        <w:rPr>
          <w:rFonts w:ascii="Calibri" w:hAnsi="Calibri" w:cs="Tahoma"/>
          <w:color w:val="000000"/>
          <w:sz w:val="24"/>
          <w:szCs w:val="24"/>
        </w:rPr>
        <w:t xml:space="preserve">a </w:t>
      </w:r>
      <w:r w:rsidR="00C46240">
        <w:rPr>
          <w:rFonts w:ascii="Calibri" w:hAnsi="Calibri" w:cs="Tahoma"/>
          <w:color w:val="000000"/>
          <w:sz w:val="24"/>
          <w:szCs w:val="24"/>
        </w:rPr>
        <w:t xml:space="preserve">separate agreement with the structures team.  </w:t>
      </w:r>
    </w:p>
    <w:p w14:paraId="4D262C73" w14:textId="2BB47A2E" w:rsidR="008415D5" w:rsidRDefault="0031626F" w:rsidP="00AE4260">
      <w:pPr>
        <w:jc w:val="both"/>
        <w:rPr>
          <w:rFonts w:ascii="Calibri" w:hAnsi="Calibri" w:cs="Tahoma"/>
          <w:bCs/>
          <w:sz w:val="24"/>
          <w:szCs w:val="24"/>
        </w:rPr>
      </w:pPr>
      <w:r>
        <w:rPr>
          <w:rFonts w:ascii="Calibri" w:hAnsi="Calibri" w:cs="Tahoma"/>
          <w:bCs/>
          <w:sz w:val="24"/>
          <w:szCs w:val="24"/>
        </w:rPr>
        <w:t xml:space="preserve">a. </w:t>
      </w:r>
      <w:r w:rsidR="006F3E86">
        <w:rPr>
          <w:rFonts w:ascii="Calibri" w:hAnsi="Calibri" w:cs="Tahoma"/>
          <w:bCs/>
          <w:sz w:val="24"/>
          <w:szCs w:val="24"/>
        </w:rPr>
        <w:t xml:space="preserve">Please provide details of any measures and/or structures that need to be placed on the highway. This includes </w:t>
      </w:r>
      <w:r w:rsidR="00F95017">
        <w:rPr>
          <w:rFonts w:ascii="Calibri" w:hAnsi="Calibri" w:cs="Tahoma"/>
          <w:bCs/>
          <w:sz w:val="24"/>
          <w:szCs w:val="24"/>
        </w:rPr>
        <w:t xml:space="preserve">dedicated pit lanes, </w:t>
      </w:r>
      <w:r w:rsidR="00B135F2">
        <w:rPr>
          <w:rFonts w:ascii="Calibri" w:hAnsi="Calibri" w:cs="Tahoma"/>
          <w:bCs/>
          <w:sz w:val="24"/>
          <w:szCs w:val="24"/>
        </w:rPr>
        <w:t xml:space="preserve">temporary vehicle access points/temporary enlargement of existing crossovers, </w:t>
      </w:r>
      <w:r w:rsidR="005B3453">
        <w:rPr>
          <w:rFonts w:ascii="Calibri" w:hAnsi="Calibri" w:cs="Tahoma"/>
          <w:bCs/>
          <w:sz w:val="24"/>
          <w:szCs w:val="24"/>
        </w:rPr>
        <w:t xml:space="preserve">occupied parking bays, </w:t>
      </w:r>
      <w:r w:rsidR="00DE242B" w:rsidRPr="00BB5C68">
        <w:rPr>
          <w:rFonts w:ascii="Calibri" w:hAnsi="Calibri" w:cs="Tahoma"/>
          <w:bCs/>
          <w:sz w:val="24"/>
          <w:szCs w:val="24"/>
        </w:rPr>
        <w:t>hoarding</w:t>
      </w:r>
      <w:r w:rsidR="00DE242B">
        <w:rPr>
          <w:rFonts w:ascii="Calibri" w:hAnsi="Calibri" w:cs="Tahoma"/>
          <w:bCs/>
          <w:sz w:val="24"/>
          <w:szCs w:val="24"/>
        </w:rPr>
        <w:t xml:space="preserve"> lines</w:t>
      </w:r>
      <w:r w:rsidR="00DE242B" w:rsidRPr="00BB5C68">
        <w:rPr>
          <w:rFonts w:ascii="Calibri" w:hAnsi="Calibri" w:cs="Tahoma"/>
          <w:bCs/>
          <w:sz w:val="24"/>
          <w:szCs w:val="24"/>
        </w:rPr>
        <w:t xml:space="preserve">, </w:t>
      </w:r>
      <w:r w:rsidR="00DE242B">
        <w:rPr>
          <w:rFonts w:ascii="Calibri" w:hAnsi="Calibri" w:cs="Tahoma"/>
          <w:bCs/>
          <w:sz w:val="24"/>
          <w:szCs w:val="24"/>
        </w:rPr>
        <w:t xml:space="preserve">gantries, crane locations, </w:t>
      </w:r>
      <w:r w:rsidR="00EA35F8">
        <w:rPr>
          <w:rFonts w:ascii="Calibri" w:hAnsi="Calibri" w:cs="Tahoma"/>
          <w:bCs/>
          <w:sz w:val="24"/>
          <w:szCs w:val="24"/>
        </w:rPr>
        <w:t xml:space="preserve">crane </w:t>
      </w:r>
      <w:proofErr w:type="spellStart"/>
      <w:r w:rsidR="00A475C9">
        <w:rPr>
          <w:rFonts w:ascii="Calibri" w:hAnsi="Calibri" w:cs="Tahoma"/>
          <w:bCs/>
          <w:sz w:val="24"/>
          <w:szCs w:val="24"/>
        </w:rPr>
        <w:t>oversail</w:t>
      </w:r>
      <w:proofErr w:type="spellEnd"/>
      <w:r w:rsidR="00EA35F8">
        <w:rPr>
          <w:rFonts w:ascii="Calibri" w:hAnsi="Calibri" w:cs="Tahoma"/>
          <w:bCs/>
          <w:sz w:val="24"/>
          <w:szCs w:val="24"/>
        </w:rPr>
        <w:t xml:space="preserve">, </w:t>
      </w:r>
      <w:r w:rsidR="00DE242B">
        <w:rPr>
          <w:rFonts w:ascii="Calibri" w:hAnsi="Calibri" w:cs="Tahoma"/>
          <w:bCs/>
          <w:sz w:val="24"/>
          <w:szCs w:val="24"/>
        </w:rPr>
        <w:t xml:space="preserve">scaffolding, </w:t>
      </w:r>
      <w:r w:rsidR="007A3FEA">
        <w:rPr>
          <w:rFonts w:ascii="Calibri" w:hAnsi="Calibri" w:cs="Tahoma"/>
          <w:bCs/>
          <w:sz w:val="24"/>
          <w:szCs w:val="24"/>
        </w:rPr>
        <w:t xml:space="preserve">scaffolding </w:t>
      </w:r>
      <w:proofErr w:type="spellStart"/>
      <w:r w:rsidR="0085471A">
        <w:rPr>
          <w:rFonts w:ascii="Calibri" w:hAnsi="Calibri" w:cs="Tahoma"/>
          <w:bCs/>
          <w:sz w:val="24"/>
          <w:szCs w:val="24"/>
        </w:rPr>
        <w:t>oversail</w:t>
      </w:r>
      <w:proofErr w:type="spellEnd"/>
      <w:r w:rsidR="007A3FEA">
        <w:rPr>
          <w:rFonts w:ascii="Calibri" w:hAnsi="Calibri" w:cs="Tahoma"/>
          <w:bCs/>
          <w:sz w:val="24"/>
          <w:szCs w:val="24"/>
        </w:rPr>
        <w:t xml:space="preserve">, </w:t>
      </w:r>
      <w:r w:rsidR="00DE242B">
        <w:rPr>
          <w:rFonts w:ascii="Calibri" w:hAnsi="Calibri" w:cs="Tahoma"/>
          <w:sz w:val="24"/>
          <w:szCs w:val="24"/>
        </w:rPr>
        <w:t xml:space="preserve">ramps, barriers etc. </w:t>
      </w:r>
      <w:r w:rsidR="008D6DC0">
        <w:rPr>
          <w:rFonts w:ascii="Calibri" w:hAnsi="Calibri" w:cs="Tahoma"/>
          <w:bCs/>
          <w:sz w:val="24"/>
          <w:szCs w:val="24"/>
        </w:rPr>
        <w:t>Please use this space to justify the use of the highway, and to state how the impacts have been minimised</w:t>
      </w:r>
      <w:r w:rsidR="008415D5">
        <w:rPr>
          <w:rFonts w:ascii="Calibri" w:hAnsi="Calibri" w:cs="Tahoma"/>
          <w:bCs/>
          <w:sz w:val="24"/>
          <w:szCs w:val="24"/>
        </w:rPr>
        <w:t xml:space="preserve">. </w:t>
      </w:r>
      <w:r w:rsidR="008415D5">
        <w:rPr>
          <w:rFonts w:ascii="Calibri" w:hAnsi="Calibri" w:cs="Tahoma"/>
          <w:sz w:val="24"/>
          <w:szCs w:val="24"/>
        </w:rPr>
        <w:lastRenderedPageBreak/>
        <w:t>Please provide drawings separately in the appendices and reference their location below.</w:t>
      </w:r>
      <w:r w:rsidR="008415D5" w:rsidRPr="00BB5C68">
        <w:rPr>
          <w:rFonts w:ascii="Calibri" w:hAnsi="Calibri" w:cs="Tahoma"/>
          <w:bCs/>
          <w:sz w:val="24"/>
          <w:szCs w:val="24"/>
        </w:rPr>
        <w:t xml:space="preserve"> </w:t>
      </w:r>
      <w:r w:rsidR="00192EC1">
        <w:rPr>
          <w:rFonts w:ascii="Calibri" w:hAnsi="Calibri" w:cs="Tahoma"/>
          <w:bCs/>
          <w:sz w:val="24"/>
          <w:szCs w:val="24"/>
        </w:rPr>
        <w:t>Please provide further details of any changes to parking and loading in section 23.</w:t>
      </w:r>
      <w:r w:rsidR="008415D5"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0D082C52" w:rsidR="007259CC" w:rsidRDefault="00D83BC7" w:rsidP="008428E7">
                            <w:r>
                              <w:t>There will be no site set up on any public road or path.</w:t>
                            </w:r>
                          </w:p>
                        </w:txbxContent>
                      </wps:txbx>
                      <wps:bodyPr rot="0" vert="horz" wrap="square" lIns="91440" tIns="45720" rIns="91440" bIns="45720" anchor="t" anchorCtr="0">
                        <a:noAutofit/>
                      </wps:bodyPr>
                    </wps:wsp>
                  </a:graphicData>
                </a:graphic>
              </wp:inline>
            </w:drawing>
          </mc:Choice>
          <mc:Fallback>
            <w:pict>
              <v:shape w14:anchorId="4E51762C"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BkbXA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" fillcolor="white [3201]" strokecolor="#d8d8d8 [2732]" strokeweight="1pt">
                <v:textbox>
                  <w:txbxContent>
                    <w:p w14:paraId="668CFC68" w14:textId="0D082C52" w:rsidR="007259CC" w:rsidRDefault="00D83BC7" w:rsidP="008428E7">
                      <w:r>
                        <w:t>There will be no site set up on any public road or path.</w:t>
                      </w:r>
                    </w:p>
                  </w:txbxContent>
                </v:textbox>
                <w10:anchorlock/>
              </v:shape>
            </w:pict>
          </mc:Fallback>
        </mc:AlternateContent>
      </w:r>
    </w:p>
    <w:p w14:paraId="69D2A365" w14:textId="62F4B49E" w:rsidR="0031626F" w:rsidRPr="00C02856" w:rsidRDefault="0031626F" w:rsidP="00305FBC">
      <w:pPr>
        <w:rPr>
          <w:rFonts w:ascii="Calibri" w:hAnsi="Calibri" w:cs="Tahoma"/>
          <w:bCs/>
          <w:sz w:val="24"/>
          <w:szCs w:val="24"/>
        </w:rPr>
      </w:pPr>
      <w:r w:rsidRPr="00C02856">
        <w:rPr>
          <w:rFonts w:ascii="Calibri" w:hAnsi="Calibri" w:cs="Tahoma"/>
          <w:bCs/>
          <w:sz w:val="24"/>
          <w:szCs w:val="24"/>
        </w:rPr>
        <w:t xml:space="preserve">b. Please provide details </w:t>
      </w:r>
      <w:r w:rsidR="00342F0C" w:rsidRPr="00C02856">
        <w:rPr>
          <w:rFonts w:ascii="Calibri" w:hAnsi="Calibri" w:cs="Tahoma"/>
          <w:bCs/>
          <w:sz w:val="24"/>
          <w:szCs w:val="24"/>
        </w:rPr>
        <w:t>and associated drawings/diagrams showing any temporary traffic management</w:t>
      </w:r>
      <w:r w:rsidR="004D1455">
        <w:rPr>
          <w:rFonts w:ascii="Calibri" w:hAnsi="Calibri" w:cs="Tahoma"/>
          <w:bCs/>
          <w:sz w:val="24"/>
          <w:szCs w:val="24"/>
        </w:rPr>
        <w:t xml:space="preserve"> </w:t>
      </w:r>
      <w:r w:rsidR="00342F0C" w:rsidRPr="00C02856">
        <w:rPr>
          <w:rFonts w:ascii="Calibri" w:hAnsi="Calibri" w:cs="Tahoma"/>
          <w:bCs/>
          <w:sz w:val="24"/>
          <w:szCs w:val="24"/>
        </w:rPr>
        <w:t>measures needed as part of the above site set up</w:t>
      </w:r>
      <w:r w:rsidR="00E433B7" w:rsidRPr="00C02856">
        <w:rPr>
          <w:rFonts w:ascii="Calibri" w:hAnsi="Calibri" w:cs="Tahoma"/>
          <w:bCs/>
          <w:sz w:val="24"/>
          <w:szCs w:val="24"/>
        </w:rPr>
        <w:t xml:space="preserve">. </w:t>
      </w:r>
      <w:proofErr w:type="gramStart"/>
      <w:r w:rsidR="00E433B7" w:rsidRPr="00C02856">
        <w:rPr>
          <w:rFonts w:ascii="Calibri" w:hAnsi="Calibri" w:cs="Tahoma"/>
          <w:bCs/>
          <w:sz w:val="24"/>
          <w:szCs w:val="24"/>
        </w:rPr>
        <w:t>Alternatively</w:t>
      </w:r>
      <w:proofErr w:type="gramEnd"/>
      <w:r w:rsidR="00E433B7" w:rsidRPr="00C02856">
        <w:rPr>
          <w:rFonts w:ascii="Calibri" w:hAnsi="Calibri" w:cs="Tahoma"/>
          <w:bCs/>
          <w:sz w:val="24"/>
          <w:szCs w:val="24"/>
        </w:rPr>
        <w:t xml:space="preserve"> this can be shown as part of the above drawings if preferred. Please note that this must conform to the </w:t>
      </w:r>
      <w:hyperlink r:id="rId27" w:history="1">
        <w:r w:rsidR="00FF62D8" w:rsidRPr="00C02856">
          <w:rPr>
            <w:rStyle w:val="Hyperlink"/>
            <w:rFonts w:ascii="Calibri" w:hAnsi="Calibri" w:cs="Tahoma"/>
            <w:bCs/>
            <w:sz w:val="24"/>
            <w:szCs w:val="24"/>
          </w:rPr>
          <w:t xml:space="preserve">Safety at Street Works and Road Works </w:t>
        </w:r>
        <w:r w:rsidR="00D20564" w:rsidRPr="00C02856">
          <w:rPr>
            <w:rStyle w:val="Hyperlink"/>
            <w:rFonts w:ascii="Calibri" w:hAnsi="Calibri" w:cs="Tahoma"/>
            <w:bCs/>
            <w:sz w:val="24"/>
            <w:szCs w:val="24"/>
          </w:rPr>
          <w:t>Code of Practice.</w:t>
        </w:r>
      </w:hyperlink>
      <w:r w:rsidR="00E433B7" w:rsidRPr="00C02856">
        <w:rPr>
          <w:rFonts w:ascii="Calibri" w:hAnsi="Calibri" w:cs="Tahoma"/>
          <w:bCs/>
          <w:sz w:val="24"/>
          <w:szCs w:val="24"/>
        </w:rPr>
        <w:t xml:space="preserve"> </w:t>
      </w:r>
    </w:p>
    <w:p w14:paraId="25A8EF20" w14:textId="5FD2CD14" w:rsidR="00D20564" w:rsidRDefault="00D20564" w:rsidP="00305FBC">
      <w:pPr>
        <w:rPr>
          <w:rFonts w:ascii="Calibri" w:hAnsi="Calibri" w:cs="Tahoma"/>
          <w:b/>
          <w:sz w:val="24"/>
          <w:szCs w:val="24"/>
        </w:rPr>
      </w:pPr>
      <w:r w:rsidRPr="00BB5C68">
        <w:rPr>
          <w:noProof/>
          <w:sz w:val="24"/>
          <w:szCs w:val="24"/>
          <w:lang w:eastAsia="en-GB"/>
        </w:rPr>
        <mc:AlternateContent>
          <mc:Choice Requires="wps">
            <w:drawing>
              <wp:inline distT="0" distB="0" distL="0" distR="0" wp14:anchorId="35126B48" wp14:editId="43235A68">
                <wp:extent cx="5506720" cy="1097280"/>
                <wp:effectExtent l="0" t="0" r="17780" b="762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F241CA" w14:textId="367717FA" w:rsidR="00D20564" w:rsidRDefault="00D83BC7" w:rsidP="00D20564">
                            <w:r>
                              <w:t xml:space="preserve">None </w:t>
                            </w:r>
                            <w:proofErr w:type="gramStart"/>
                            <w:r>
                              <w:t>required</w:t>
                            </w:r>
                            <w:proofErr w:type="gramEnd"/>
                          </w:p>
                        </w:txbxContent>
                      </wps:txbx>
                      <wps:bodyPr rot="0" vert="horz" wrap="square" lIns="91440" tIns="45720" rIns="91440" bIns="45720" anchor="t" anchorCtr="0">
                        <a:noAutofit/>
                      </wps:bodyPr>
                    </wps:wsp>
                  </a:graphicData>
                </a:graphic>
              </wp:inline>
            </w:drawing>
          </mc:Choice>
          <mc:Fallback>
            <w:pict>
              <v:shape w14:anchorId="35126B48"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" fillcolor="white [3201]" strokecolor="#d8d8d8 [2732]" strokeweight="1pt">
                <v:textbox>
                  <w:txbxContent>
                    <w:p w14:paraId="63F241CA" w14:textId="367717FA" w:rsidR="00D20564" w:rsidRDefault="00D83BC7" w:rsidP="00D20564">
                      <w:r>
                        <w:t xml:space="preserve">None </w:t>
                      </w:r>
                      <w:proofErr w:type="gramStart"/>
                      <w:r>
                        <w:t>required</w:t>
                      </w:r>
                      <w:proofErr w:type="gramEnd"/>
                    </w:p>
                  </w:txbxContent>
                </v:textbox>
                <w10:anchorlock/>
              </v:shape>
            </w:pict>
          </mc:Fallback>
        </mc:AlternateContent>
      </w:r>
    </w:p>
    <w:p w14:paraId="12326040" w14:textId="4D4BA3AB"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proofErr w:type="gramStart"/>
      <w:r w:rsidR="005D549A" w:rsidRPr="00BB5C68">
        <w:rPr>
          <w:rFonts w:ascii="Calibri" w:hAnsi="Calibri" w:cs="Tahoma"/>
          <w:b/>
          <w:sz w:val="24"/>
          <w:szCs w:val="24"/>
        </w:rPr>
        <w:t>P</w:t>
      </w:r>
      <w:r w:rsidR="00305FBC" w:rsidRPr="00BB5C68">
        <w:rPr>
          <w:rFonts w:ascii="Calibri" w:hAnsi="Calibri" w:cs="Tahoma"/>
          <w:b/>
          <w:sz w:val="24"/>
          <w:szCs w:val="24"/>
        </w:rPr>
        <w:t>arking bay</w:t>
      </w:r>
      <w:proofErr w:type="gramEnd"/>
      <w:r w:rsidR="00305FBC" w:rsidRPr="00BB5C68">
        <w:rPr>
          <w:rFonts w:ascii="Calibri" w:hAnsi="Calibri" w:cs="Tahoma"/>
          <w:b/>
          <w:sz w:val="24"/>
          <w:szCs w:val="24"/>
        </w:rPr>
        <w:t xml:space="preserve"> suspensions and temporary traffic orders </w:t>
      </w:r>
    </w:p>
    <w:p w14:paraId="2C7062BD" w14:textId="3E74D391" w:rsidR="000949A6" w:rsidRPr="000257D4" w:rsidRDefault="000949A6" w:rsidP="000949A6">
      <w:pPr>
        <w:jc w:val="both"/>
        <w:rPr>
          <w:rFonts w:ascii="Calibri" w:hAnsi="Calibri" w:cs="Calibri"/>
          <w:sz w:val="24"/>
          <w:szCs w:val="24"/>
        </w:rPr>
      </w:pPr>
      <w:r w:rsidRPr="000257D4">
        <w:rPr>
          <w:rFonts w:ascii="Calibri" w:hAnsi="Calibri" w:cs="Calibri"/>
          <w:sz w:val="24"/>
          <w:szCs w:val="24"/>
        </w:rPr>
        <w:t xml:space="preserve">Parking bay suspensions should only be requested where </w:t>
      </w:r>
      <w:proofErr w:type="gramStart"/>
      <w:r w:rsidRPr="000257D4">
        <w:rPr>
          <w:rFonts w:ascii="Calibri" w:hAnsi="Calibri" w:cs="Calibri"/>
          <w:sz w:val="24"/>
          <w:szCs w:val="24"/>
        </w:rPr>
        <w:t>absolutely necessary</w:t>
      </w:r>
      <w:proofErr w:type="gramEnd"/>
      <w:r w:rsidRPr="000257D4">
        <w:rPr>
          <w:rFonts w:ascii="Calibri" w:hAnsi="Calibri" w:cs="Calibri"/>
          <w:sz w:val="24"/>
          <w:szCs w:val="24"/>
        </w:rPr>
        <w:t xml:space="preserve"> and these are allowed for a maximum period of 6 months only</w:t>
      </w:r>
      <w:r w:rsidR="00C74A80">
        <w:rPr>
          <w:rFonts w:ascii="Calibri" w:hAnsi="Calibri" w:cs="Calibri"/>
          <w:sz w:val="24"/>
          <w:szCs w:val="24"/>
        </w:rPr>
        <w:t>. I</w:t>
      </w:r>
      <w:r w:rsidRPr="000257D4">
        <w:rPr>
          <w:rFonts w:ascii="Calibri" w:hAnsi="Calibri" w:cs="Calibri"/>
          <w:sz w:val="24"/>
          <w:szCs w:val="24"/>
        </w:rPr>
        <w:t xml:space="preserve">nformation regarding parking suspensions can be found </w:t>
      </w:r>
      <w:hyperlink r:id="rId28" w:history="1">
        <w:r w:rsidRPr="000257D4">
          <w:rPr>
            <w:rStyle w:val="Hyperlink"/>
            <w:rFonts w:ascii="Calibri" w:hAnsi="Calibri" w:cs="Calibri"/>
            <w:sz w:val="24"/>
            <w:szCs w:val="24"/>
          </w:rPr>
          <w:t>here</w:t>
        </w:r>
      </w:hyperlink>
      <w:r w:rsidRPr="000257D4">
        <w:rPr>
          <w:rFonts w:ascii="Calibri" w:hAnsi="Calibri" w:cs="Calibri"/>
          <w:sz w:val="24"/>
          <w:szCs w:val="24"/>
        </w:rPr>
        <w:t xml:space="preserve">. For </w:t>
      </w:r>
      <w:r w:rsidR="00C74A80">
        <w:rPr>
          <w:rFonts w:ascii="Calibri" w:hAnsi="Calibri" w:cs="Calibri"/>
          <w:sz w:val="24"/>
          <w:szCs w:val="24"/>
        </w:rPr>
        <w:t xml:space="preserve">periods greater </w:t>
      </w:r>
      <w:r w:rsidRPr="000257D4">
        <w:rPr>
          <w:rFonts w:ascii="Calibri" w:hAnsi="Calibri" w:cs="Calibri"/>
          <w:sz w:val="24"/>
          <w:szCs w:val="24"/>
        </w:rPr>
        <w:t>than 6 months,</w:t>
      </w:r>
      <w:r w:rsidR="007617EC">
        <w:rPr>
          <w:rFonts w:ascii="Calibri" w:hAnsi="Calibri" w:cs="Calibri"/>
          <w:sz w:val="24"/>
          <w:szCs w:val="24"/>
        </w:rPr>
        <w:t xml:space="preserve"> or for any other changes to the parking/loading/restrictions on the highway,</w:t>
      </w:r>
      <w:r w:rsidRPr="000257D4">
        <w:rPr>
          <w:rFonts w:ascii="Calibri" w:hAnsi="Calibri" w:cs="Calibri"/>
          <w:sz w:val="24"/>
          <w:szCs w:val="24"/>
        </w:rPr>
        <w:t xml:space="preserve"> a </w:t>
      </w:r>
      <w:hyperlink r:id="rId29" w:history="1">
        <w:r w:rsidRPr="000257D4">
          <w:rPr>
            <w:rStyle w:val="Hyperlink"/>
            <w:rFonts w:ascii="Calibri" w:hAnsi="Calibri" w:cs="Calibri"/>
            <w:sz w:val="24"/>
            <w:szCs w:val="24"/>
          </w:rPr>
          <w:t>Temporary Traffic Restriction (TTR)</w:t>
        </w:r>
      </w:hyperlink>
      <w:r w:rsidRPr="000257D4">
        <w:rPr>
          <w:rFonts w:ascii="Calibri" w:hAnsi="Calibri" w:cs="Calibri"/>
          <w:sz w:val="24"/>
          <w:szCs w:val="24"/>
        </w:rPr>
        <w:t xml:space="preserve"> </w:t>
      </w:r>
      <w:r w:rsidR="007617EC">
        <w:rPr>
          <w:rFonts w:ascii="Calibri" w:hAnsi="Calibri" w:cs="Calibri"/>
          <w:sz w:val="24"/>
          <w:szCs w:val="24"/>
        </w:rPr>
        <w:t xml:space="preserve">will be required </w:t>
      </w:r>
      <w:r w:rsidRPr="000257D4">
        <w:rPr>
          <w:rFonts w:ascii="Calibri" w:hAnsi="Calibri" w:cs="Calibri"/>
          <w:sz w:val="24"/>
          <w:szCs w:val="24"/>
        </w:rPr>
        <w:t xml:space="preserve">for which there is a separate cost. Please note that </w:t>
      </w:r>
      <w:r w:rsidR="007617EC">
        <w:rPr>
          <w:rFonts w:ascii="Calibri" w:hAnsi="Calibri" w:cs="Calibri"/>
          <w:sz w:val="24"/>
          <w:szCs w:val="24"/>
        </w:rPr>
        <w:t xml:space="preserve">any </w:t>
      </w:r>
      <w:r w:rsidRPr="000257D4">
        <w:rPr>
          <w:rFonts w:ascii="Calibri" w:hAnsi="Calibri" w:cs="Calibri"/>
          <w:sz w:val="24"/>
          <w:szCs w:val="24"/>
        </w:rPr>
        <w:t xml:space="preserve">temporary changes to parking and loading to be delivered using a TTR need to be consulted upon as part of our legal obligations as a </w:t>
      </w:r>
      <w:proofErr w:type="gramStart"/>
      <w:r w:rsidRPr="000257D4">
        <w:rPr>
          <w:rFonts w:ascii="Calibri" w:hAnsi="Calibri" w:cs="Calibri"/>
          <w:sz w:val="24"/>
          <w:szCs w:val="24"/>
        </w:rPr>
        <w:t>highways</w:t>
      </w:r>
      <w:proofErr w:type="gramEnd"/>
      <w:r w:rsidRPr="000257D4">
        <w:rPr>
          <w:rFonts w:ascii="Calibri" w:hAnsi="Calibri" w:cs="Calibri"/>
          <w:sz w:val="24"/>
          <w:szCs w:val="24"/>
        </w:rPr>
        <w:t xml:space="preserve"> authority. Camden may require separate consultation to take place specifically around</w:t>
      </w:r>
      <w:r w:rsidR="009F29D5">
        <w:rPr>
          <w:rFonts w:ascii="Calibri" w:hAnsi="Calibri" w:cs="Calibri"/>
          <w:sz w:val="24"/>
          <w:szCs w:val="24"/>
        </w:rPr>
        <w:t xml:space="preserve"> such</w:t>
      </w:r>
      <w:r w:rsidRPr="000257D4">
        <w:rPr>
          <w:rFonts w:ascii="Calibri" w:hAnsi="Calibri" w:cs="Calibri"/>
          <w:sz w:val="24"/>
          <w:szCs w:val="24"/>
        </w:rPr>
        <w:t xml:space="preserve"> changes if </w:t>
      </w:r>
      <w:r w:rsidR="009F29D5">
        <w:rPr>
          <w:rFonts w:ascii="Calibri" w:hAnsi="Calibri" w:cs="Calibri"/>
          <w:sz w:val="24"/>
          <w:szCs w:val="24"/>
        </w:rPr>
        <w:t xml:space="preserve">these have </w:t>
      </w:r>
      <w:r w:rsidRPr="000257D4">
        <w:rPr>
          <w:rFonts w:ascii="Calibri" w:hAnsi="Calibri" w:cs="Calibri"/>
          <w:sz w:val="24"/>
          <w:szCs w:val="24"/>
        </w:rPr>
        <w:t xml:space="preserve">not </w:t>
      </w:r>
      <w:r w:rsidR="009F29D5">
        <w:rPr>
          <w:rFonts w:ascii="Calibri" w:hAnsi="Calibri" w:cs="Calibri"/>
          <w:sz w:val="24"/>
          <w:szCs w:val="24"/>
        </w:rPr>
        <w:t xml:space="preserve">been </w:t>
      </w:r>
      <w:r w:rsidRPr="000257D4">
        <w:rPr>
          <w:rFonts w:ascii="Calibri" w:hAnsi="Calibri" w:cs="Calibri"/>
          <w:sz w:val="24"/>
          <w:szCs w:val="24"/>
        </w:rPr>
        <w:t xml:space="preserve">adequately reflected in any prior consultation as part of the CMP process. </w:t>
      </w:r>
    </w:p>
    <w:p w14:paraId="0FD51271" w14:textId="1286A2A7" w:rsidR="000949A6" w:rsidRPr="000257D4" w:rsidRDefault="000949A6" w:rsidP="000949A6">
      <w:pPr>
        <w:jc w:val="both"/>
        <w:rPr>
          <w:rFonts w:ascii="Calibri" w:hAnsi="Calibri" w:cs="Calibri"/>
          <w:sz w:val="24"/>
          <w:szCs w:val="24"/>
        </w:rPr>
      </w:pPr>
      <w:r w:rsidRPr="000257D4">
        <w:rPr>
          <w:rFonts w:ascii="Calibri" w:hAnsi="Calibri" w:cs="Calibri"/>
          <w:sz w:val="24"/>
          <w:szCs w:val="24"/>
        </w:rPr>
        <w:t xml:space="preserve">A space cannot be suspended for convenience parking, a </w:t>
      </w:r>
      <w:hyperlink r:id="rId30" w:history="1">
        <w:r w:rsidRPr="000257D4">
          <w:rPr>
            <w:rStyle w:val="Hyperlink"/>
            <w:rFonts w:ascii="Calibri" w:hAnsi="Calibri" w:cs="Calibri"/>
            <w:sz w:val="24"/>
            <w:szCs w:val="24"/>
          </w:rPr>
          <w:t>trade permit</w:t>
        </w:r>
      </w:hyperlink>
      <w:r w:rsidRPr="000257D4">
        <w:rPr>
          <w:rFonts w:ascii="Calibri" w:hAnsi="Calibri" w:cs="Calibri"/>
          <w:sz w:val="24"/>
          <w:szCs w:val="24"/>
        </w:rPr>
        <w:t xml:space="preserve"> is available for trade vehicle parking. Building materials and equipment must not cause obstructions on the highway. Building materials may only be stored on the public highway if permitted by the Street Works team. </w:t>
      </w:r>
    </w:p>
    <w:p w14:paraId="7C31410E" w14:textId="60ACEB01" w:rsidR="000949A6" w:rsidRPr="000257D4" w:rsidRDefault="000949A6" w:rsidP="000949A6">
      <w:pPr>
        <w:jc w:val="both"/>
        <w:rPr>
          <w:rFonts w:ascii="Calibri" w:hAnsi="Calibri" w:cs="Calibri"/>
          <w:sz w:val="24"/>
          <w:szCs w:val="24"/>
        </w:rPr>
      </w:pPr>
      <w:r w:rsidRPr="000257D4">
        <w:rPr>
          <w:rFonts w:ascii="Calibri" w:hAnsi="Calibri" w:cs="Calibri"/>
          <w:sz w:val="24"/>
          <w:szCs w:val="24"/>
        </w:rPr>
        <w:t>Please provide details of any pr</w:t>
      </w:r>
      <w:r w:rsidR="007617EC">
        <w:rPr>
          <w:rFonts w:ascii="Calibri" w:hAnsi="Calibri" w:cs="Calibri"/>
          <w:sz w:val="24"/>
          <w:szCs w:val="24"/>
        </w:rPr>
        <w:t>oposed such changes</w:t>
      </w:r>
      <w:r w:rsidRPr="000257D4">
        <w:rPr>
          <w:rFonts w:ascii="Calibri" w:hAnsi="Calibri" w:cs="Calibri"/>
          <w:sz w:val="24"/>
          <w:szCs w:val="24"/>
        </w:rPr>
        <w:t xml:space="preserve"> </w:t>
      </w:r>
      <w:r w:rsidR="007617EC">
        <w:rPr>
          <w:rFonts w:ascii="Calibri" w:hAnsi="Calibri" w:cs="Calibri"/>
          <w:sz w:val="24"/>
          <w:szCs w:val="24"/>
        </w:rPr>
        <w:t xml:space="preserve">on the public highway </w:t>
      </w:r>
      <w:r w:rsidRPr="000257D4">
        <w:rPr>
          <w:rFonts w:ascii="Calibri" w:hAnsi="Calibri" w:cs="Calibri"/>
          <w:sz w:val="24"/>
          <w:szCs w:val="24"/>
        </w:rPr>
        <w:t>which</w:t>
      </w:r>
      <w:r w:rsidR="007617EC">
        <w:rPr>
          <w:rFonts w:ascii="Calibri" w:hAnsi="Calibri" w:cs="Calibri"/>
          <w:sz w:val="24"/>
          <w:szCs w:val="24"/>
        </w:rPr>
        <w:t xml:space="preserve"> are necessary</w:t>
      </w:r>
      <w:r w:rsidRPr="000257D4">
        <w:rPr>
          <w:rFonts w:ascii="Calibri" w:hAnsi="Calibri" w:cs="Calibri"/>
          <w:sz w:val="24"/>
          <w:szCs w:val="24"/>
        </w:rPr>
        <w:t xml:space="preserve"> to facilitate the construction works</w:t>
      </w:r>
      <w:r w:rsidR="007617EC">
        <w:rPr>
          <w:rFonts w:ascii="Calibri" w:hAnsi="Calibri" w:cs="Calibri"/>
          <w:sz w:val="24"/>
          <w:szCs w:val="24"/>
        </w:rPr>
        <w:t xml:space="preserve">. </w:t>
      </w:r>
      <w:r w:rsidR="005E3270">
        <w:rPr>
          <w:rFonts w:ascii="Calibri" w:hAnsi="Calibri" w:cs="Calibri"/>
          <w:sz w:val="24"/>
          <w:szCs w:val="24"/>
        </w:rPr>
        <w:t>Where these changes apply to parking bays, please specify the</w:t>
      </w:r>
      <w:r w:rsidRPr="000257D4">
        <w:rPr>
          <w:rFonts w:ascii="Calibri" w:hAnsi="Calibri" w:cs="Calibri"/>
          <w:sz w:val="24"/>
          <w:szCs w:val="24"/>
        </w:rPr>
        <w:t xml:space="preserve"> type of bay</w:t>
      </w:r>
      <w:r w:rsidR="005E3270">
        <w:rPr>
          <w:rFonts w:ascii="Calibri" w:hAnsi="Calibri" w:cs="Calibri"/>
          <w:sz w:val="24"/>
          <w:szCs w:val="24"/>
        </w:rPr>
        <w:t>s</w:t>
      </w:r>
      <w:r w:rsidRPr="000257D4">
        <w:rPr>
          <w:rFonts w:ascii="Calibri" w:hAnsi="Calibri" w:cs="Calibri"/>
          <w:sz w:val="24"/>
          <w:szCs w:val="24"/>
        </w:rPr>
        <w:t xml:space="preserve"> </w:t>
      </w:r>
      <w:r w:rsidR="005E3270">
        <w:rPr>
          <w:rFonts w:ascii="Calibri" w:hAnsi="Calibri" w:cs="Calibri"/>
          <w:sz w:val="24"/>
          <w:szCs w:val="24"/>
        </w:rPr>
        <w:t xml:space="preserve">that are to be impacted </w:t>
      </w:r>
      <w:r w:rsidRPr="000257D4">
        <w:rPr>
          <w:rFonts w:ascii="Calibri" w:hAnsi="Calibri" w:cs="Calibri"/>
          <w:sz w:val="24"/>
          <w:szCs w:val="24"/>
        </w:rPr>
        <w:t xml:space="preserve">and </w:t>
      </w:r>
      <w:r w:rsidR="005E3270">
        <w:rPr>
          <w:rFonts w:ascii="Calibri" w:hAnsi="Calibri" w:cs="Calibri"/>
          <w:sz w:val="24"/>
          <w:szCs w:val="24"/>
        </w:rPr>
        <w:t>the anticipated timeframes</w:t>
      </w:r>
      <w:r w:rsidRPr="000257D4">
        <w:rPr>
          <w:rFonts w:ascii="Calibri" w:hAnsi="Calibri" w:cs="Calibri"/>
          <w:sz w:val="24"/>
          <w:szCs w:val="24"/>
        </w:rPr>
        <w:t>.  </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w:lastRenderedPageBreak/>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CE04DD4" w:rsidR="007259CC" w:rsidRDefault="00D83BC7" w:rsidP="00970F27">
                            <w:r>
                              <w:t xml:space="preserve">None </w:t>
                            </w:r>
                            <w:proofErr w:type="gramStart"/>
                            <w:r>
                              <w:t>required</w:t>
                            </w:r>
                            <w:proofErr w:type="gramEnd"/>
                          </w:p>
                        </w:txbxContent>
                      </wps:txbx>
                      <wps:bodyPr rot="0" vert="horz" wrap="square" lIns="91440" tIns="45720" rIns="91440" bIns="45720" anchor="t" anchorCtr="0">
                        <a:noAutofit/>
                      </wps:bodyPr>
                    </wps:wsp>
                  </a:graphicData>
                </a:graphic>
              </wp:inline>
            </w:drawing>
          </mc:Choice>
          <mc:Fallback>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KtVtSxdAgAA+AQAAA4AAAAAAAAAAAAAAAAALgIAAGRycy9lMm9E&#13;&#10;b2MueG1sUEsBAi0AFAAGAAgAAAAhAFT3Kw3hAAAACgEAAA8AAAAAAAAAAAAAAAAAtwQAAGRycy9k&#13;&#10;b3ducmV2LnhtbFBLBQYAAAAABAAEAPMAAADFBQAAAAA=&#13;&#10;" fillcolor="white [3201]" strokecolor="#d8d8d8 [2732]" strokeweight="1pt">
                <v:textbox>
                  <w:txbxContent>
                    <w:p w14:paraId="12326340" w14:textId="4CE04DD4" w:rsidR="007259CC" w:rsidRDefault="00D83BC7" w:rsidP="00970F27">
                      <w:r>
                        <w:t xml:space="preserve">None </w:t>
                      </w:r>
                      <w:proofErr w:type="gramStart"/>
                      <w:r>
                        <w:t>required</w:t>
                      </w:r>
                      <w:proofErr w:type="gramEnd"/>
                    </w:p>
                  </w:txbxContent>
                </v:textbox>
                <w10:anchorlock/>
              </v:shape>
            </w:pict>
          </mc:Fallback>
        </mc:AlternateContent>
      </w:r>
    </w:p>
    <w:p w14:paraId="1232604C" w14:textId="4D98C9A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7A3FEA">
        <w:rPr>
          <w:rFonts w:ascii="Calibri" w:hAnsi="Calibri" w:cs="Tahoma"/>
          <w:b/>
          <w:bCs/>
          <w:sz w:val="24"/>
          <w:szCs w:val="24"/>
        </w:rPr>
        <w:t>4</w:t>
      </w:r>
      <w:r w:rsidR="007F4706" w:rsidRPr="00BB5C68">
        <w:rPr>
          <w:rFonts w:ascii="Calibri" w:hAnsi="Calibri" w:cs="Tahoma"/>
          <w:b/>
          <w:bCs/>
          <w:sz w:val="24"/>
          <w:szCs w:val="24"/>
        </w:rPr>
        <w:t xml:space="preserve">. </w:t>
      </w:r>
      <w:r w:rsidR="00C557C4">
        <w:rPr>
          <w:rFonts w:ascii="Calibri" w:hAnsi="Calibri" w:cs="Tahoma"/>
          <w:b/>
          <w:bCs/>
          <w:sz w:val="24"/>
          <w:szCs w:val="24"/>
        </w:rPr>
        <w:t>Motor vehicle</w:t>
      </w:r>
      <w:r w:rsidR="00315862">
        <w:rPr>
          <w:rFonts w:ascii="Calibri" w:hAnsi="Calibri" w:cs="Tahoma"/>
          <w:b/>
          <w:bCs/>
          <w:sz w:val="24"/>
          <w:szCs w:val="24"/>
        </w:rPr>
        <w:t>/</w:t>
      </w:r>
      <w:r w:rsidR="008428E7">
        <w:rPr>
          <w:rFonts w:ascii="Calibri" w:hAnsi="Calibri" w:cs="Tahoma"/>
          <w:b/>
          <w:bCs/>
          <w:sz w:val="24"/>
          <w:szCs w:val="24"/>
        </w:rPr>
        <w:t xml:space="preserve">cyclist </w:t>
      </w:r>
      <w:r w:rsidR="00C557C4">
        <w:rPr>
          <w:rFonts w:ascii="Calibri" w:hAnsi="Calibri" w:cs="Tahoma"/>
          <w:b/>
          <w:bCs/>
          <w:sz w:val="24"/>
          <w:szCs w:val="24"/>
        </w:rPr>
        <w:t>d</w:t>
      </w:r>
      <w:r w:rsidR="001176D5" w:rsidRPr="00BB5C68">
        <w:rPr>
          <w:rFonts w:ascii="Calibri" w:hAnsi="Calibri" w:cs="Tahoma"/>
          <w:b/>
          <w:bCs/>
          <w:sz w:val="24"/>
          <w:szCs w:val="24"/>
        </w:rPr>
        <w:t>iversions</w:t>
      </w:r>
      <w:r w:rsidR="00315862">
        <w:rPr>
          <w:rFonts w:ascii="Calibri" w:hAnsi="Calibri" w:cs="Tahoma"/>
          <w:b/>
          <w:bCs/>
          <w:sz w:val="24"/>
          <w:szCs w:val="24"/>
        </w:rPr>
        <w:t>/pedestrian diversions</w:t>
      </w:r>
    </w:p>
    <w:p w14:paraId="247C5996" w14:textId="13F9D81E" w:rsidR="00DA1403" w:rsidRPr="00BB5C68" w:rsidRDefault="00DA1403" w:rsidP="00DA1403">
      <w:pPr>
        <w:jc w:val="both"/>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Pr="00BB5C68">
        <w:rPr>
          <w:rFonts w:ascii="Calibri" w:hAnsi="Calibri" w:cs="Tahoma"/>
          <w:bCs/>
          <w:sz w:val="24"/>
          <w:szCs w:val="24"/>
        </w:rPr>
        <w:t xml:space="preserve"> safety must be maintained if diversions are put in place. </w:t>
      </w:r>
      <w:r w:rsidRPr="00BB5C68">
        <w:rPr>
          <w:rFonts w:ascii="Calibri" w:eastAsia="Calibri" w:hAnsi="Calibri" w:cs="Tahoma"/>
          <w:color w:val="000000"/>
          <w:sz w:val="24"/>
          <w:szCs w:val="24"/>
        </w:rPr>
        <w:t xml:space="preserve">Vulnerable footway users </w:t>
      </w:r>
      <w:r w:rsidR="003E2BF6">
        <w:rPr>
          <w:rFonts w:ascii="Calibri" w:eastAsia="Calibri" w:hAnsi="Calibri" w:cs="Tahoma"/>
          <w:color w:val="000000"/>
          <w:sz w:val="24"/>
          <w:szCs w:val="24"/>
        </w:rPr>
        <w:t>must</w:t>
      </w:r>
      <w:r w:rsidRPr="00BB5C68">
        <w:rPr>
          <w:rFonts w:ascii="Calibri" w:eastAsia="Calibri" w:hAnsi="Calibri" w:cs="Tahoma"/>
          <w:color w:val="000000"/>
          <w:sz w:val="24"/>
          <w:szCs w:val="24"/>
        </w:rPr>
        <w:t xml:space="preserve"> </w:t>
      </w:r>
      <w:r w:rsidR="00D52988">
        <w:rPr>
          <w:rFonts w:ascii="Calibri" w:eastAsia="Calibri" w:hAnsi="Calibri" w:cs="Tahoma"/>
          <w:color w:val="000000"/>
          <w:sz w:val="24"/>
          <w:szCs w:val="24"/>
        </w:rPr>
        <w:t>be considered as part of this</w:t>
      </w:r>
      <w:r w:rsidRPr="00BB5C68">
        <w:rPr>
          <w:rFonts w:ascii="Calibri" w:eastAsia="Calibri" w:hAnsi="Calibri" w:cs="Tahoma"/>
          <w:color w:val="000000"/>
          <w:sz w:val="24"/>
          <w:szCs w:val="24"/>
        </w:rPr>
        <w:t>. These include wheelchair users, the elderly, those with walking difficulties, young children, those with prams, the blind</w:t>
      </w:r>
      <w:r>
        <w:rPr>
          <w:rFonts w:ascii="Calibri" w:eastAsia="Calibri" w:hAnsi="Calibri" w:cs="Tahoma"/>
          <w:color w:val="000000"/>
          <w:sz w:val="24"/>
          <w:szCs w:val="24"/>
        </w:rPr>
        <w:t>/</w:t>
      </w:r>
      <w:r w:rsidRPr="00BB5C68">
        <w:rPr>
          <w:rFonts w:ascii="Calibri" w:eastAsia="Calibri" w:hAnsi="Calibri" w:cs="Tahoma"/>
          <w:color w:val="000000"/>
          <w:sz w:val="24"/>
          <w:szCs w:val="24"/>
        </w:rPr>
        <w:t>partially sighted.</w:t>
      </w:r>
      <w:r w:rsidRPr="00BB5C68">
        <w:rPr>
          <w:rFonts w:ascii="Calibri" w:hAnsi="Calibri" w:cs="Tahoma"/>
          <w:color w:val="000000"/>
          <w:sz w:val="24"/>
          <w:szCs w:val="24"/>
        </w:rPr>
        <w:t xml:space="preserve">  </w:t>
      </w:r>
      <w:r w:rsidRPr="00BB5C68">
        <w:rPr>
          <w:rFonts w:ascii="Calibri" w:eastAsia="Calibri" w:hAnsi="Calibri" w:cs="Tahoma"/>
          <w:color w:val="000000"/>
          <w:sz w:val="24"/>
          <w:szCs w:val="24"/>
        </w:rPr>
        <w:t>Appropriate ramp</w:t>
      </w:r>
      <w:r>
        <w:rPr>
          <w:rFonts w:ascii="Calibri" w:eastAsia="Calibri" w:hAnsi="Calibri" w:cs="Tahoma"/>
          <w:color w:val="000000"/>
          <w:sz w:val="24"/>
          <w:szCs w:val="24"/>
        </w:rPr>
        <w:t>s</w:t>
      </w:r>
      <w:r w:rsidRPr="00BB5C68">
        <w:rPr>
          <w:rFonts w:ascii="Calibri" w:eastAsia="Calibri" w:hAnsi="Calibri" w:cs="Tahoma"/>
          <w:color w:val="000000"/>
          <w:sz w:val="24"/>
          <w:szCs w:val="24"/>
        </w:rPr>
        <w:t xml:space="preserve"> must be used if cables, hoses, etc. are run across the footway.</w:t>
      </w:r>
    </w:p>
    <w:p w14:paraId="179E06EC" w14:textId="02175FE4" w:rsidR="00DA1403" w:rsidRDefault="0071775B" w:rsidP="001176D5">
      <w:pPr>
        <w:rPr>
          <w:rFonts w:ascii="Calibri" w:hAnsi="Calibri" w:cs="Tahoma"/>
          <w:bCs/>
          <w:color w:val="000000"/>
          <w:sz w:val="24"/>
          <w:szCs w:val="24"/>
        </w:rPr>
      </w:pPr>
      <w:r>
        <w:rPr>
          <w:rFonts w:ascii="Calibri" w:hAnsi="Calibri" w:cs="Tahoma"/>
          <w:bCs/>
          <w:color w:val="000000"/>
          <w:sz w:val="24"/>
          <w:szCs w:val="24"/>
        </w:rPr>
        <w:t xml:space="preserve">Please note that </w:t>
      </w:r>
      <w:r w:rsidR="00966B5B">
        <w:rPr>
          <w:rFonts w:ascii="Calibri" w:hAnsi="Calibri" w:cs="Tahoma"/>
          <w:bCs/>
          <w:color w:val="000000"/>
          <w:sz w:val="24"/>
          <w:szCs w:val="24"/>
        </w:rPr>
        <w:t xml:space="preserve">footway closures are not permitted unless there is no alternative. Footway access </w:t>
      </w:r>
      <w:r w:rsidR="00D52988">
        <w:rPr>
          <w:rFonts w:ascii="Calibri" w:hAnsi="Calibri" w:cs="Tahoma"/>
          <w:bCs/>
          <w:color w:val="000000"/>
          <w:sz w:val="24"/>
          <w:szCs w:val="24"/>
        </w:rPr>
        <w:t xml:space="preserve">must be maintained </w:t>
      </w:r>
      <w:r w:rsidR="00EA49C2">
        <w:rPr>
          <w:rFonts w:ascii="Calibri" w:hAnsi="Calibri" w:cs="Tahoma"/>
          <w:bCs/>
          <w:color w:val="000000"/>
          <w:sz w:val="24"/>
          <w:szCs w:val="24"/>
        </w:rPr>
        <w:t>using a gantry or t</w:t>
      </w:r>
      <w:r w:rsidR="00966B5B">
        <w:rPr>
          <w:rFonts w:ascii="Calibri" w:hAnsi="Calibri" w:cs="Tahoma"/>
          <w:bCs/>
          <w:color w:val="000000"/>
          <w:sz w:val="24"/>
          <w:szCs w:val="24"/>
        </w:rPr>
        <w:t>emporary walkway</w:t>
      </w:r>
      <w:r w:rsidR="00EA49C2">
        <w:rPr>
          <w:rFonts w:ascii="Calibri" w:hAnsi="Calibri" w:cs="Tahoma"/>
          <w:bCs/>
          <w:color w:val="000000"/>
          <w:sz w:val="24"/>
          <w:szCs w:val="24"/>
        </w:rPr>
        <w:t xml:space="preserve"> in the carriageway unless this is not possible. Where this is not possible, safe crossing points must be provided </w:t>
      </w:r>
      <w:r w:rsidR="007066E3">
        <w:rPr>
          <w:rFonts w:ascii="Calibri" w:hAnsi="Calibri" w:cs="Tahoma"/>
          <w:bCs/>
          <w:color w:val="000000"/>
          <w:sz w:val="24"/>
          <w:szCs w:val="24"/>
        </w:rPr>
        <w:t xml:space="preserve">to ensure that pedestrian access is maintained. Where formal or controlled crossing points are to be suspended, similar temporary facilities must be provided. Camden reserves the right to require </w:t>
      </w:r>
      <w:r w:rsidR="00EA35F8">
        <w:rPr>
          <w:rFonts w:ascii="Calibri" w:hAnsi="Calibri" w:cs="Tahoma"/>
          <w:bCs/>
          <w:color w:val="000000"/>
          <w:sz w:val="24"/>
          <w:szCs w:val="24"/>
        </w:rPr>
        <w:t>temporary controlled crossing points in the event of a</w:t>
      </w:r>
      <w:r w:rsidR="00D52988">
        <w:rPr>
          <w:rFonts w:ascii="Calibri" w:hAnsi="Calibri" w:cs="Tahoma"/>
          <w:bCs/>
          <w:color w:val="000000"/>
          <w:sz w:val="24"/>
          <w:szCs w:val="24"/>
        </w:rPr>
        <w:t>ny</w:t>
      </w:r>
      <w:r w:rsidR="00EA35F8">
        <w:rPr>
          <w:rFonts w:ascii="Calibri" w:hAnsi="Calibri" w:cs="Tahoma"/>
          <w:bCs/>
          <w:color w:val="000000"/>
          <w:sz w:val="24"/>
          <w:szCs w:val="24"/>
        </w:rPr>
        <w:t xml:space="preserve"> footway closure</w:t>
      </w:r>
      <w:r w:rsidR="00D52988">
        <w:rPr>
          <w:rFonts w:ascii="Calibri" w:hAnsi="Calibri" w:cs="Tahoma"/>
          <w:bCs/>
          <w:color w:val="000000"/>
          <w:sz w:val="24"/>
          <w:szCs w:val="24"/>
        </w:rPr>
        <w:t>s</w:t>
      </w:r>
      <w:r w:rsidR="00EA35F8">
        <w:rPr>
          <w:rFonts w:ascii="Calibri" w:hAnsi="Calibri" w:cs="Tahoma"/>
          <w:bCs/>
          <w:color w:val="000000"/>
          <w:sz w:val="24"/>
          <w:szCs w:val="24"/>
        </w:rPr>
        <w:t xml:space="preserve">. </w:t>
      </w:r>
      <w:r w:rsidR="00966B5B">
        <w:rPr>
          <w:rFonts w:ascii="Calibri" w:hAnsi="Calibri" w:cs="Tahoma"/>
          <w:bCs/>
          <w:color w:val="000000"/>
          <w:sz w:val="24"/>
          <w:szCs w:val="24"/>
        </w:rPr>
        <w:t xml:space="preserve"> </w:t>
      </w:r>
    </w:p>
    <w:p w14:paraId="70C4F26B" w14:textId="1C605387" w:rsidR="00C46240" w:rsidRPr="00C46240" w:rsidRDefault="00C46240" w:rsidP="001176D5">
      <w:pPr>
        <w:rPr>
          <w:rFonts w:ascii="Calibri" w:hAnsi="Calibri" w:cs="Tahoma"/>
          <w:sz w:val="24"/>
          <w:szCs w:val="24"/>
        </w:rPr>
      </w:pPr>
      <w:r>
        <w:rPr>
          <w:rFonts w:ascii="Calibri" w:hAnsi="Calibri" w:cs="Tahoma"/>
          <w:bCs/>
          <w:color w:val="000000"/>
          <w:sz w:val="24"/>
          <w:szCs w:val="24"/>
        </w:rPr>
        <w:t>P</w:t>
      </w:r>
      <w:r w:rsidRPr="00BB5C68">
        <w:rPr>
          <w:rFonts w:ascii="Calibri" w:hAnsi="Calibri" w:cs="Tahoma"/>
          <w:bCs/>
          <w:color w:val="000000"/>
          <w:sz w:val="24"/>
          <w:szCs w:val="24"/>
        </w:rPr>
        <w:t xml:space="preserve">lease </w:t>
      </w:r>
      <w:r>
        <w:rPr>
          <w:rFonts w:ascii="Calibri" w:hAnsi="Calibri" w:cs="Tahoma"/>
          <w:bCs/>
          <w:color w:val="000000"/>
          <w:sz w:val="24"/>
          <w:szCs w:val="24"/>
        </w:rPr>
        <w:t>provide</w:t>
      </w:r>
      <w:r w:rsidRPr="00BB5C68">
        <w:rPr>
          <w:rFonts w:ascii="Calibri" w:hAnsi="Calibri" w:cs="Tahoma"/>
          <w:bCs/>
          <w:color w:val="000000"/>
          <w:sz w:val="24"/>
          <w:szCs w:val="24"/>
        </w:rPr>
        <w:t xml:space="preserve"> details of any diversion, disruption or other anticipated use of the public highway during the construction period</w:t>
      </w:r>
      <w:r>
        <w:rPr>
          <w:rFonts w:ascii="Calibri" w:hAnsi="Calibri" w:cs="Tahoma"/>
          <w:bCs/>
          <w:color w:val="000000"/>
          <w:sz w:val="24"/>
          <w:szCs w:val="24"/>
        </w:rPr>
        <w:t xml:space="preserve">. Please </w:t>
      </w:r>
      <w:r w:rsidR="0082390D">
        <w:rPr>
          <w:rFonts w:ascii="Calibri" w:hAnsi="Calibri" w:cs="Tahoma"/>
          <w:bCs/>
          <w:color w:val="000000"/>
          <w:sz w:val="24"/>
          <w:szCs w:val="24"/>
        </w:rPr>
        <w:t>show</w:t>
      </w:r>
      <w:r>
        <w:rPr>
          <w:rFonts w:ascii="Calibri" w:hAnsi="Calibri" w:cs="Tahoma"/>
          <w:bCs/>
          <w:color w:val="000000"/>
          <w:sz w:val="24"/>
          <w:szCs w:val="24"/>
        </w:rPr>
        <w:t xml:space="preserve"> locations of diversion signs on drawings or diagrams</w:t>
      </w:r>
      <w:r w:rsidR="0082390D">
        <w:rPr>
          <w:rFonts w:ascii="Calibri" w:hAnsi="Calibri" w:cs="Tahoma"/>
          <w:bCs/>
          <w:color w:val="000000"/>
          <w:sz w:val="24"/>
          <w:szCs w:val="24"/>
        </w:rPr>
        <w:t xml:space="preserve"> and provide these in the appendices</w:t>
      </w:r>
      <w:r w:rsidR="0082390D">
        <w:rPr>
          <w:rFonts w:ascii="Calibri" w:hAnsi="Calibri" w:cs="Tahoma"/>
          <w:sz w:val="24"/>
          <w:szCs w:val="24"/>
        </w:rPr>
        <w:t>.</w:t>
      </w:r>
      <w:r>
        <w:rPr>
          <w:rFonts w:ascii="Calibri" w:hAnsi="Calibri" w:cs="Tahoma"/>
          <w:sz w:val="24"/>
          <w:szCs w:val="24"/>
        </w:rPr>
        <w:t xml:space="preserve"> </w:t>
      </w:r>
      <w:r w:rsidR="0082390D">
        <w:rPr>
          <w:rFonts w:ascii="Calibri" w:hAnsi="Calibri" w:cs="Tahoma"/>
          <w:sz w:val="24"/>
          <w:szCs w:val="24"/>
        </w:rPr>
        <w:t xml:space="preserve">Please </w:t>
      </w:r>
      <w:r>
        <w:rPr>
          <w:rFonts w:ascii="Calibri" w:hAnsi="Calibri" w:cs="Tahoma"/>
          <w:sz w:val="24"/>
          <w:szCs w:val="24"/>
        </w:rPr>
        <w:t xml:space="preserve">use the following space to </w:t>
      </w:r>
      <w:r w:rsidR="0082390D">
        <w:rPr>
          <w:rFonts w:ascii="Calibri" w:hAnsi="Calibri" w:cs="Tahoma"/>
          <w:sz w:val="24"/>
          <w:szCs w:val="24"/>
        </w:rPr>
        <w:t xml:space="preserve">outline these changes to and to </w:t>
      </w:r>
      <w:r>
        <w:rPr>
          <w:rFonts w:ascii="Calibri" w:hAnsi="Calibri" w:cs="Tahoma"/>
          <w:sz w:val="24"/>
          <w:szCs w:val="24"/>
        </w:rPr>
        <w:t xml:space="preserve">reference the location </w:t>
      </w:r>
      <w:r w:rsidR="0082390D">
        <w:rPr>
          <w:rFonts w:ascii="Calibri" w:hAnsi="Calibri" w:cs="Tahoma"/>
          <w:sz w:val="24"/>
          <w:szCs w:val="24"/>
        </w:rPr>
        <w:t xml:space="preserve">of any associated drawings </w:t>
      </w:r>
      <w:r>
        <w:rPr>
          <w:rFonts w:ascii="Calibri" w:hAnsi="Calibri" w:cs="Tahoma"/>
          <w:sz w:val="24"/>
          <w:szCs w:val="24"/>
        </w:rPr>
        <w:t>in the appendices.</w:t>
      </w:r>
      <w:r w:rsidR="0082390D">
        <w:rPr>
          <w:rFonts w:ascii="Calibri" w:hAnsi="Calibri" w:cs="Tahoma"/>
          <w:sz w:val="24"/>
          <w:szCs w:val="24"/>
        </w:rPr>
        <w:t xml:space="preserve"> Please show diversions and associated signage separately for pedestrians/cyclists/motor traffic.</w:t>
      </w:r>
    </w:p>
    <w:p w14:paraId="1232605A" w14:textId="62357D9A" w:rsidR="00782971" w:rsidRPr="000F06BF" w:rsidRDefault="001176D5" w:rsidP="00782971">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00904C76">
                <wp:extent cx="5506720" cy="1097280"/>
                <wp:effectExtent l="0" t="0" r="17780" b="76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50FE6E80" w:rsidR="007259CC" w:rsidRDefault="00D83BC7" w:rsidP="001176D5">
                            <w:r>
                              <w:t>There is no public foot path for pedestrians / cyclist.</w:t>
                            </w:r>
                          </w:p>
                          <w:p w14:paraId="3720CA34" w14:textId="77777777" w:rsidR="00D83BC7" w:rsidRDefault="00D83BC7" w:rsidP="001176D5"/>
                          <w:p w14:paraId="326E8D4F" w14:textId="3B5A97B6" w:rsidR="00D83BC7" w:rsidRDefault="00D83BC7" w:rsidP="001176D5">
                            <w:r>
                              <w:t>Not applicable</w:t>
                            </w:r>
                          </w:p>
                          <w:p w14:paraId="1011B0AA" w14:textId="77777777" w:rsidR="00D83BC7" w:rsidRDefault="00D83BC7" w:rsidP="001176D5"/>
                        </w:txbxContent>
                      </wps:txbx>
                      <wps:bodyPr rot="0" vert="horz" wrap="square" lIns="91440" tIns="45720" rIns="91440" bIns="45720" anchor="t" anchorCtr="0">
                        <a:noAutofit/>
                      </wps:bodyPr>
                    </wps:wsp>
                  </a:graphicData>
                </a:graphic>
              </wp:inline>
            </w:drawing>
          </mc:Choice>
          <mc:Fallback>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54tvaXgIAAPgEAAAOAAAAAAAAAAAAAAAAAC4CAABkcnMvZTJv&#13;&#10;RG9jLnhtbFBLAQItABQABgAIAAAAIQBU9ysN4QAAAAoBAAAPAAAAAAAAAAAAAAAAALgEAABkcnMv&#13;&#10;ZG93bnJldi54bWxQSwUGAAAAAAQABADzAAAAxgUAAAAA&#13;&#10;" fillcolor="white [3201]" strokecolor="#d8d8d8 [2732]" strokeweight="1pt">
                <v:textbox>
                  <w:txbxContent>
                    <w:p w14:paraId="12326341" w14:textId="50FE6E80" w:rsidR="007259CC" w:rsidRDefault="00D83BC7" w:rsidP="001176D5">
                      <w:r>
                        <w:t>There is no public foot path for pedestrians / cyclist.</w:t>
                      </w:r>
                    </w:p>
                    <w:p w14:paraId="3720CA34" w14:textId="77777777" w:rsidR="00D83BC7" w:rsidRDefault="00D83BC7" w:rsidP="001176D5"/>
                    <w:p w14:paraId="326E8D4F" w14:textId="3B5A97B6" w:rsidR="00D83BC7" w:rsidRDefault="00D83BC7" w:rsidP="001176D5">
                      <w:r>
                        <w:t>Not applicable</w:t>
                      </w:r>
                    </w:p>
                    <w:p w14:paraId="1011B0AA" w14:textId="77777777" w:rsidR="00D83BC7" w:rsidRDefault="00D83BC7" w:rsidP="001176D5"/>
                  </w:txbxContent>
                </v:textbox>
                <w10:anchorlock/>
              </v:shape>
            </w:pict>
          </mc:Fallback>
        </mc:AlternateContent>
      </w:r>
    </w:p>
    <w:p w14:paraId="289F360E" w14:textId="53A5C8DC"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w:t>
      </w:r>
      <w:r w:rsidR="00C02856">
        <w:rPr>
          <w:rFonts w:ascii="Calibri" w:hAnsi="Calibri" w:cs="Tahoma"/>
          <w:b/>
          <w:bCs/>
          <w:sz w:val="24"/>
          <w:szCs w:val="24"/>
        </w:rPr>
        <w:t>5</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Please indicate if any changes to services are proposed to be carried out that would be linked to the site during the works (</w:t>
      </w:r>
      <w:proofErr w:type="gramStart"/>
      <w:r w:rsidRPr="00BB5C68">
        <w:rPr>
          <w:rFonts w:ascii="Calibri" w:hAnsi="Calibri" w:cs="Tahoma"/>
          <w:bCs/>
          <w:sz w:val="24"/>
          <w:szCs w:val="24"/>
        </w:rPr>
        <w:t>i.e.</w:t>
      </w:r>
      <w:proofErr w:type="gramEnd"/>
      <w:r w:rsidRPr="00BB5C68">
        <w:rPr>
          <w:rFonts w:ascii="Calibri" w:hAnsi="Calibri" w:cs="Tahoma"/>
          <w:bCs/>
          <w:sz w:val="24"/>
          <w:szCs w:val="24"/>
        </w:rPr>
        <w:t xml:space="preserv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w:t>
      </w:r>
      <w:proofErr w:type="gramStart"/>
      <w:r w:rsidRPr="00BB5C68">
        <w:rPr>
          <w:rFonts w:ascii="Calibri" w:hAnsi="Calibri" w:cs="Tahoma"/>
          <w:color w:val="000000"/>
          <w:sz w:val="24"/>
          <w:szCs w:val="24"/>
        </w:rPr>
        <w:t>e.g.</w:t>
      </w:r>
      <w:proofErr w:type="gramEnd"/>
      <w:r w:rsidRPr="00BB5C68">
        <w:rPr>
          <w:rFonts w:ascii="Calibri" w:hAnsi="Calibri" w:cs="Tahoma"/>
          <w:color w:val="000000"/>
          <w:sz w:val="24"/>
          <w:szCs w:val="24"/>
        </w:rPr>
        <w:t xml:space="preserve"> Thames Water, National Grid, EDF Energy, BT etc.) You must explore options for the utility </w:t>
      </w:r>
      <w:r w:rsidRPr="00BB5C68">
        <w:rPr>
          <w:rFonts w:ascii="Calibri" w:hAnsi="Calibri" w:cs="Tahoma"/>
          <w:color w:val="000000"/>
          <w:sz w:val="24"/>
          <w:szCs w:val="24"/>
        </w:rPr>
        <w:lastRenderedPageBreak/>
        <w:t>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20E547EB">
                <wp:extent cx="5506720" cy="1097280"/>
                <wp:effectExtent l="0" t="0" r="17780" b="762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3B91E889" w:rsidR="007259CC" w:rsidRDefault="00D83BC7" w:rsidP="00346FB2">
                            <w:r>
                              <w:t xml:space="preserve">None </w:t>
                            </w:r>
                            <w:proofErr w:type="gramStart"/>
                            <w:r>
                              <w:t>required</w:t>
                            </w:r>
                            <w:proofErr w:type="gramEnd"/>
                          </w:p>
                        </w:txbxContent>
                      </wps:txbx>
                      <wps:bodyPr rot="0" vert="horz" wrap="square" lIns="91440" tIns="45720" rIns="91440" bIns="45720" anchor="t" anchorCtr="0">
                        <a:noAutofit/>
                      </wps:bodyPr>
                    </wps:wsp>
                  </a:graphicData>
                </a:graphic>
              </wp:inline>
            </w:drawing>
          </mc:Choice>
          <mc:Fallback>
            <w:pict>
              <v:shape w14:anchorId="31363971"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0F0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WGzyPPgZtrZQHXFULKSriE8HLmqwPynp8BqW1P3YMyso0R8M&#13;&#10;jtvNdD4P9zb+zBdxUOxlZHsZYYYjVEk9JWm58fGuB1EG7nAspYoDc2YykMbrFTs8PAXh/l7+x6zz&#13;&#10;g7X+B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ITvQXRdAgAA+AQAAA4AAAAAAAAAAAAAAAAALgIAAGRycy9lMm9E&#13;&#10;b2MueG1sUEsBAi0AFAAGAAgAAAAhAFT3Kw3hAAAACgEAAA8AAAAAAAAAAAAAAAAAtwQAAGRycy9k&#13;&#10;b3ducmV2LnhtbFBLBQYAAAAABAAEAPMAAADFBQAAAAA=&#13;&#10;" fillcolor="white [3201]" strokecolor="#d8d8d8 [2732]" strokeweight="1pt">
                <v:textbox>
                  <w:txbxContent>
                    <w:p w14:paraId="30FA2ED9" w14:textId="3B91E889" w:rsidR="007259CC" w:rsidRDefault="00D83BC7" w:rsidP="00346FB2">
                      <w:r>
                        <w:t xml:space="preserve">None </w:t>
                      </w:r>
                      <w:proofErr w:type="gramStart"/>
                      <w:r>
                        <w:t>required</w:t>
                      </w:r>
                      <w:proofErr w:type="gramEnd"/>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60282752" w14:textId="77777777" w:rsidR="004150F8" w:rsidRDefault="004150F8">
      <w:pPr>
        <w:rPr>
          <w:color w:val="244061" w:themeColor="accent1" w:themeShade="80"/>
          <w:sz w:val="56"/>
          <w:szCs w:val="56"/>
        </w:rPr>
      </w:pPr>
      <w:bookmarkStart w:id="7" w:name="_Environment"/>
      <w:bookmarkEnd w:id="7"/>
      <w:r>
        <w:rPr>
          <w:color w:val="244061" w:themeColor="accent1" w:themeShade="80"/>
          <w:sz w:val="56"/>
          <w:szCs w:val="56"/>
        </w:rPr>
        <w:br w:type="page"/>
      </w:r>
    </w:p>
    <w:p w14:paraId="2FA4A181" w14:textId="521A908C" w:rsidR="00836D0A" w:rsidRPr="000F06BF" w:rsidRDefault="00836D0A" w:rsidP="000F06BF">
      <w:pPr>
        <w:rPr>
          <w:b/>
          <w:color w:val="92D050"/>
          <w:sz w:val="96"/>
          <w:szCs w:val="96"/>
        </w:rPr>
      </w:pPr>
      <w:r w:rsidRPr="00836D0A">
        <w:rPr>
          <w:color w:val="244061" w:themeColor="accent1" w:themeShade="80"/>
          <w:sz w:val="56"/>
          <w:szCs w:val="56"/>
        </w:rPr>
        <w:lastRenderedPageBreak/>
        <w:t>Environment</w:t>
      </w:r>
      <w:r w:rsidRPr="00836D0A">
        <w:rPr>
          <w:rFonts w:ascii="Calibri" w:hAnsi="Calibri" w:cs="Tahoma"/>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1"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5D8199C8" w14:textId="77777777" w:rsidR="004E6E4F" w:rsidRPr="00BB5C68" w:rsidRDefault="004E6E4F" w:rsidP="004E6E4F">
      <w:pPr>
        <w:pStyle w:val="ListParagraph"/>
        <w:ind w:left="0"/>
        <w:rPr>
          <w:sz w:val="24"/>
          <w:szCs w:val="24"/>
        </w:rPr>
      </w:pPr>
      <w:r w:rsidRPr="00BB5C68">
        <w:rPr>
          <w:sz w:val="24"/>
          <w:szCs w:val="24"/>
        </w:rPr>
        <w:t xml:space="preserve">28. Please list all </w:t>
      </w:r>
      <w:r w:rsidRPr="00265BA5">
        <w:t xml:space="preserve">noisy </w:t>
      </w:r>
      <w:proofErr w:type="gramStart"/>
      <w:r w:rsidRPr="00265BA5">
        <w:t>operation</w:t>
      </w:r>
      <w:r w:rsidRPr="00BB5C68">
        <w:rPr>
          <w:rStyle w:val="Hyperlink"/>
          <w:sz w:val="24"/>
          <w:szCs w:val="24"/>
        </w:rPr>
        <w:t xml:space="preserve"> </w:t>
      </w:r>
      <w:r w:rsidRPr="00BB5C68">
        <w:rPr>
          <w:sz w:val="24"/>
          <w:szCs w:val="24"/>
        </w:rPr>
        <w:t> and</w:t>
      </w:r>
      <w:proofErr w:type="gramEnd"/>
      <w:r w:rsidRPr="00BB5C68">
        <w:rPr>
          <w:sz w:val="24"/>
          <w:szCs w:val="24"/>
        </w:rPr>
        <w:t xml:space="preserve"> the construction met</w:t>
      </w:r>
      <w:r w:rsidRPr="004E6E4F">
        <w:rPr>
          <w:sz w:val="24"/>
          <w:szCs w:val="24"/>
        </w:rPr>
        <w:t>hods</w:t>
      </w:r>
      <w:r w:rsidRPr="00BB5C68">
        <w:rPr>
          <w:sz w:val="24"/>
          <w:szCs w:val="24"/>
        </w:rPr>
        <w:t xml:space="preserve">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19F82744" w:rsidR="007259CC" w:rsidRDefault="00D83BC7" w:rsidP="00836D0A">
                            <w:r>
                              <w:t xml:space="preserve">We are using modern methods of construction. </w:t>
                            </w:r>
                            <w:r w:rsidR="00B52E0E">
                              <w:t>Therefore,</w:t>
                            </w:r>
                            <w:r>
                              <w:t xml:space="preserve"> the walls, floors and roofs are all made in a factory in the midlands. They are flat packed. </w:t>
                            </w:r>
                            <w:r w:rsidR="00B52E0E">
                              <w:t xml:space="preserve">There </w:t>
                            </w:r>
                            <w:proofErr w:type="gramStart"/>
                            <w:r w:rsidR="00B52E0E">
                              <w:t>is</w:t>
                            </w:r>
                            <w:proofErr w:type="gramEnd"/>
                            <w:r w:rsidR="00B52E0E">
                              <w:t xml:space="preserve"> no noisy operations, There is no demolition works or heavy machinery.</w:t>
                            </w:r>
                          </w:p>
                        </w:txbxContent>
                      </wps:txbx>
                      <wps:bodyPr rot="0" vert="horz" wrap="square" lIns="91440" tIns="45720" rIns="91440" bIns="45720" anchor="t" anchorCtr="0">
                        <a:noAutofit/>
                      </wps:bodyPr>
                    </wps:wsp>
                  </a:graphicData>
                </a:graphic>
              </wp:inline>
            </w:drawing>
          </mc:Choice>
          <mc:Fallback>
            <w:pict>
              <v:shape w14:anchorId="01BEF0DC"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C+C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NDk4GfY2kJ1xFGxkK4iPh24qMH+pKTDa1hS92PPrKBEfzA4&#13;&#10;bjfT+Tzc2/gzX8RBsZeR7WWEGY5QJfWUpOXGx7seRBm4w7GUKg7MmclAGq9X7PDwFIT7e/kfs84P&#13;&#10;1voXAA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FZYL4JdAgAA+AQAAA4AAAAAAAAAAAAAAAAALgIAAGRycy9lMm9E&#13;&#10;b2MueG1sUEsBAi0AFAAGAAgAAAAhAFT3Kw3hAAAACgEAAA8AAAAAAAAAAAAAAAAAtwQAAGRycy9k&#13;&#10;b3ducmV2LnhtbFBLBQYAAAAABAAEAPMAAADFBQAAAAA=&#13;&#10;" fillcolor="white [3201]" strokecolor="#d8d8d8 [2732]" strokeweight="1pt">
                <v:textbox>
                  <w:txbxContent>
                    <w:p w14:paraId="3BC6F60C" w14:textId="19F82744" w:rsidR="007259CC" w:rsidRDefault="00D83BC7" w:rsidP="00836D0A">
                      <w:r>
                        <w:t xml:space="preserve">We are using modern methods of construction. </w:t>
                      </w:r>
                      <w:r w:rsidR="00B52E0E">
                        <w:t>Therefore,</w:t>
                      </w:r>
                      <w:r>
                        <w:t xml:space="preserve"> the walls, floors and roofs are all made in a factory in the midlands. They are flat packed. </w:t>
                      </w:r>
                      <w:r w:rsidR="00B52E0E">
                        <w:t xml:space="preserve">There </w:t>
                      </w:r>
                      <w:proofErr w:type="gramStart"/>
                      <w:r w:rsidR="00B52E0E">
                        <w:t>is</w:t>
                      </w:r>
                      <w:proofErr w:type="gramEnd"/>
                      <w:r w:rsidR="00B52E0E">
                        <w:t xml:space="preserve"> no noisy operations, There is no demolition works or heavy machinery.</w:t>
                      </w:r>
                    </w:p>
                  </w:txbxContent>
                </v:textbox>
                <w10:anchorlock/>
              </v:shape>
            </w:pict>
          </mc:Fallback>
        </mc:AlternateContent>
      </w:r>
    </w:p>
    <w:p w14:paraId="0A7EFD06" w14:textId="77777777" w:rsidR="004E6E4F" w:rsidRPr="00BB5C68" w:rsidRDefault="004E6E4F" w:rsidP="004E6E4F">
      <w:pPr>
        <w:jc w:val="both"/>
        <w:rPr>
          <w:rFonts w:ascii="Calibri" w:hAnsi="Calibri" w:cs="Tahoma"/>
          <w:sz w:val="24"/>
          <w:szCs w:val="24"/>
        </w:rPr>
      </w:pPr>
      <w:r w:rsidRPr="004E6E4F">
        <w:rPr>
          <w:rFonts w:ascii="Calibri" w:hAnsi="Calibri" w:cs="Tahoma"/>
          <w:sz w:val="24"/>
          <w:szCs w:val="24"/>
        </w:rPr>
        <w:t xml:space="preserve">29. Please confirm when the most recent pre-construction noise survey was carried out and provide a copy. If a noise survey has not taken place, and it has been requested by the local authority, please indicate the date (before any works are being carried out) that the noise survey will be taking </w:t>
      </w:r>
      <w:proofErr w:type="gramStart"/>
      <w:r w:rsidRPr="004E6E4F">
        <w:rPr>
          <w:rFonts w:ascii="Calibri" w:hAnsi="Calibri" w:cs="Tahoma"/>
          <w:sz w:val="24"/>
          <w:szCs w:val="24"/>
        </w:rPr>
        <w:t>place, and</w:t>
      </w:r>
      <w:proofErr w:type="gramEnd"/>
      <w:r w:rsidRPr="004E6E4F">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0C1FEF64">
                <wp:extent cx="5506720" cy="1097280"/>
                <wp:effectExtent l="0" t="0" r="17780" b="762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569C0DE3" w:rsidR="007259CC" w:rsidRDefault="00B52E0E" w:rsidP="00836D0A">
                            <w:r>
                              <w:t xml:space="preserve">We will be taking a nose survey in December 2023 when we start. </w:t>
                            </w:r>
                            <w:proofErr w:type="gramStart"/>
                            <w:r>
                              <w:t>However</w:t>
                            </w:r>
                            <w:proofErr w:type="gramEnd"/>
                            <w:r>
                              <w:t xml:space="preserve"> this site will not make any noise due to the system of construction that we are using. OFF-SITE construction and fabrication.</w:t>
                            </w:r>
                          </w:p>
                        </w:txbxContent>
                      </wps:txbx>
                      <wps:bodyPr rot="0" vert="horz" wrap="square" lIns="91440" tIns="45720" rIns="91440" bIns="45720" anchor="t" anchorCtr="0">
                        <a:noAutofit/>
                      </wps:bodyPr>
                    </wps:wsp>
                  </a:graphicData>
                </a:graphic>
              </wp:inline>
            </w:drawing>
          </mc:Choice>
          <mc:Fallback>
            <w:pict>
              <v:shape w14:anchorId="292C9E5A"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GGG7UNdAgAA+AQAAA4AAAAAAAAAAAAAAAAALgIAAGRycy9lMm9E&#13;&#10;b2MueG1sUEsBAi0AFAAGAAgAAAAhAFT3Kw3hAAAACgEAAA8AAAAAAAAAAAAAAAAAtwQAAGRycy9k&#13;&#10;b3ducmV2LnhtbFBLBQYAAAAABAAEAPMAAADFBQAAAAA=&#13;&#10;" fillcolor="white [3201]" strokecolor="#d8d8d8 [2732]" strokeweight="1pt">
                <v:textbox>
                  <w:txbxContent>
                    <w:p w14:paraId="5AD9F7E9" w14:textId="569C0DE3" w:rsidR="007259CC" w:rsidRDefault="00B52E0E" w:rsidP="00836D0A">
                      <w:r>
                        <w:t xml:space="preserve">We will be taking a nose survey in December 2023 when we start. </w:t>
                      </w:r>
                      <w:proofErr w:type="gramStart"/>
                      <w:r>
                        <w:t>However</w:t>
                      </w:r>
                      <w:proofErr w:type="gramEnd"/>
                      <w:r>
                        <w:t xml:space="preserve"> this site will not make any noise due to the system of construction that we are using. OFF-SITE construction and fabrication.</w:t>
                      </w:r>
                    </w:p>
                  </w:txbxContent>
                </v:textbox>
                <w10:anchorlock/>
              </v:shape>
            </w:pict>
          </mc:Fallback>
        </mc:AlternateContent>
      </w:r>
    </w:p>
    <w:p w14:paraId="377A9B36" w14:textId="3742328F" w:rsidR="004E6E4F" w:rsidRPr="004E6E4F" w:rsidRDefault="004E6E4F" w:rsidP="004E6E4F">
      <w:pPr>
        <w:rPr>
          <w:rFonts w:ascii="Calibri" w:hAnsi="Calibri" w:cs="Tahoma"/>
          <w:sz w:val="24"/>
          <w:szCs w:val="24"/>
        </w:rPr>
      </w:pPr>
      <w:r w:rsidRPr="004E6E4F">
        <w:rPr>
          <w:rFonts w:ascii="Calibri" w:hAnsi="Calibri" w:cs="Tahoma"/>
          <w:sz w:val="24"/>
          <w:szCs w:val="24"/>
        </w:rPr>
        <w:t xml:space="preserve">30. Please provide predictions for </w:t>
      </w:r>
      <w:r w:rsidRPr="004E6E4F">
        <w:rPr>
          <w:sz w:val="24"/>
          <w:szCs w:val="24"/>
        </w:rPr>
        <w:t>noise</w:t>
      </w:r>
      <w:r w:rsidRPr="004E6E4F">
        <w:rPr>
          <w:rFonts w:ascii="Calibri" w:hAnsi="Calibri" w:cs="Tahoma"/>
          <w:sz w:val="24"/>
          <w:szCs w:val="24"/>
        </w:rPr>
        <w:t xml:space="preserve">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B79E2C1">
                <wp:extent cx="5506720" cy="1097280"/>
                <wp:effectExtent l="0" t="0" r="17780" b="762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0CB748CD" w:rsidR="007259CC" w:rsidRDefault="00B52E0E" w:rsidP="00836D0A">
                            <w:r>
                              <w:t>Almost no noise.</w:t>
                            </w:r>
                          </w:p>
                        </w:txbxContent>
                      </wps:txbx>
                      <wps:bodyPr rot="0" vert="horz" wrap="square" lIns="91440" tIns="45720" rIns="91440" bIns="45720" anchor="t" anchorCtr="0">
                        <a:noAutofit/>
                      </wps:bodyPr>
                    </wps:wsp>
                  </a:graphicData>
                </a:graphic>
              </wp:inline>
            </w:drawing>
          </mc:Choice>
          <mc:Fallback>
            <w:pict>
              <v:shape w14:anchorId="7E2B3EBB"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YO1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WGzyMvgZtrZQHXFULKSriE8HLmqwPynp8BqW1P3YMyso0R8M&#13;&#10;jtvNdD4P9zb+zBdxUOxlZHsZYYYjVEk9JWm58fGuB1EG7nAspYoDc2YykMbrFTs8PAXh/l7+x6zz&#13;&#10;g7X+B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LMxg7VdAgAA+AQAAA4AAAAAAAAAAAAAAAAALgIAAGRycy9lMm9E&#13;&#10;b2MueG1sUEsBAi0AFAAGAAgAAAAhAFT3Kw3hAAAACgEAAA8AAAAAAAAAAAAAAAAAtwQAAGRycy9k&#13;&#10;b3ducmV2LnhtbFBLBQYAAAAABAAEAPMAAADFBQAAAAA=&#13;&#10;" fillcolor="white [3201]" strokecolor="#d8d8d8 [2732]" strokeweight="1pt">
                <v:textbox>
                  <w:txbxContent>
                    <w:p w14:paraId="77087F68" w14:textId="0CB748CD" w:rsidR="007259CC" w:rsidRDefault="00B52E0E" w:rsidP="00836D0A">
                      <w:r>
                        <w:t>Almost no noise.</w:t>
                      </w:r>
                    </w:p>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2"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6FF9E22C">
                <wp:extent cx="5506720" cy="1097280"/>
                <wp:effectExtent l="0" t="0" r="17780" b="762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460EB4FB" w:rsidR="007259CC" w:rsidRDefault="00B52E0E" w:rsidP="00836D0A">
                            <w:r>
                              <w:t xml:space="preserve">There is No demolition </w:t>
                            </w:r>
                            <w:proofErr w:type="gramStart"/>
                            <w:r>
                              <w:t>works</w:t>
                            </w:r>
                            <w:proofErr w:type="gramEnd"/>
                          </w:p>
                        </w:txbxContent>
                      </wps:txbx>
                      <wps:bodyPr rot="0" vert="horz" wrap="square" lIns="91440" tIns="45720" rIns="91440" bIns="45720" anchor="t" anchorCtr="0">
                        <a:noAutofit/>
                      </wps:bodyPr>
                    </wps:wsp>
                  </a:graphicData>
                </a:graphic>
              </wp:inline>
            </w:drawing>
          </mc:Choice>
          <mc:Fallback>
            <w:pict>
              <v:shape w14:anchorId="4C27289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NqbqMVdAgAA+AQAAA4AAAAAAAAAAAAAAAAALgIAAGRycy9lMm9E&#13;&#10;b2MueG1sUEsBAi0AFAAGAAgAAAAhAFT3Kw3hAAAACgEAAA8AAAAAAAAAAAAAAAAAtwQAAGRycy9k&#13;&#10;b3ducmV2LnhtbFBLBQYAAAAABAAEAPMAAADFBQAAAAA=&#13;&#10;" fillcolor="white [3201]" strokecolor="#d8d8d8 [2732]" strokeweight="1pt">
                <v:textbox>
                  <w:txbxContent>
                    <w:p w14:paraId="1C0CA9DA" w14:textId="460EB4FB" w:rsidR="007259CC" w:rsidRDefault="00B52E0E" w:rsidP="00836D0A">
                      <w:r>
                        <w:t xml:space="preserve">There is No demolition </w:t>
                      </w:r>
                      <w:proofErr w:type="gramStart"/>
                      <w:r>
                        <w:t>works</w:t>
                      </w:r>
                      <w:proofErr w:type="gramEnd"/>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385CD7D">
                <wp:extent cx="5506720" cy="1097280"/>
                <wp:effectExtent l="0" t="0" r="17780" b="762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3988AE5B" w:rsidR="007259CC" w:rsidRDefault="00B52E0E" w:rsidP="00836D0A">
                            <w:r>
                              <w:t>Not applicable</w:t>
                            </w:r>
                          </w:p>
                        </w:txbxContent>
                      </wps:txbx>
                      <wps:bodyPr rot="0" vert="horz" wrap="square" lIns="91440" tIns="45720" rIns="91440" bIns="45720" anchor="t" anchorCtr="0">
                        <a:noAutofit/>
                      </wps:bodyPr>
                    </wps:wsp>
                  </a:graphicData>
                </a:graphic>
              </wp:inline>
            </w:drawing>
          </mc:Choice>
          <mc:Fallback>
            <w:pict>
              <v:shape w14:anchorId="55BB2810"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AgsxjNdAgAA+AQAAA4AAAAAAAAAAAAAAAAALgIAAGRycy9lMm9E&#13;&#10;b2MueG1sUEsBAi0AFAAGAAgAAAAhAFT3Kw3hAAAACgEAAA8AAAAAAAAAAAAAAAAAtwQAAGRycy9k&#13;&#10;b3ducmV2LnhtbFBLBQYAAAAABAAEAPMAAADFBQAAAAA=&#13;&#10;" fillcolor="white [3201]" strokecolor="#d8d8d8 [2732]" strokeweight="1pt">
                <v:textbox>
                  <w:txbxContent>
                    <w:p w14:paraId="2CDCC76B" w14:textId="3988AE5B" w:rsidR="007259CC" w:rsidRDefault="00B52E0E" w:rsidP="00836D0A">
                      <w:r>
                        <w:t>Not applicable</w:t>
                      </w:r>
                    </w:p>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22A1A52C">
                <wp:extent cx="5506720" cy="914400"/>
                <wp:effectExtent l="0" t="0" r="17780" b="1270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16FA03C3" w:rsidR="007259CC" w:rsidRDefault="00B52E0E" w:rsidP="00836D0A">
                            <w:r>
                              <w:t xml:space="preserve">Due to the modern methods of construction that we are using. Building the walls floors and roofs being made in a factory in the midlands then delivered to site, in a flat pack form. There is no </w:t>
                            </w:r>
                            <w:proofErr w:type="gramStart"/>
                            <w:r>
                              <w:t>dust, or</w:t>
                            </w:r>
                            <w:proofErr w:type="gramEnd"/>
                            <w:r>
                              <w:t xml:space="preserve"> cutting on site.</w:t>
                            </w:r>
                          </w:p>
                        </w:txbxContent>
                      </wps:txbx>
                      <wps:bodyPr rot="0" vert="horz" wrap="square" lIns="91440" tIns="45720" rIns="91440" bIns="45720" anchor="t" anchorCtr="0">
                        <a:noAutofit/>
                      </wps:bodyPr>
                    </wps:wsp>
                  </a:graphicData>
                </a:graphic>
              </wp:inline>
            </w:drawing>
          </mc:Choice>
          <mc:Fallback>
            <w:pict>
              <v:shape w14:anchorId="0ACE5D73" id="_x0000_s1104"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" fillcolor="white [3201]" strokecolor="#d8d8d8 [2732]" strokeweight="1pt">
                <v:textbox>
                  <w:txbxContent>
                    <w:p w14:paraId="2CDB28B1" w14:textId="16FA03C3" w:rsidR="007259CC" w:rsidRDefault="00B52E0E" w:rsidP="00836D0A">
                      <w:r>
                        <w:t xml:space="preserve">Due to the modern methods of construction that we are using. Building the walls floors and roofs being made in a factory in the midlands then delivered to site, in a flat pack form. There is no </w:t>
                      </w:r>
                      <w:proofErr w:type="gramStart"/>
                      <w:r>
                        <w:t>dust, or</w:t>
                      </w:r>
                      <w:proofErr w:type="gramEnd"/>
                      <w:r>
                        <w:t xml:space="preserve"> cutting on site.</w:t>
                      </w:r>
                    </w:p>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0EA5632D">
                <wp:extent cx="5506720" cy="999461"/>
                <wp:effectExtent l="0" t="0" r="17780" b="1714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94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4353F0E2" w:rsidR="007259CC" w:rsidRDefault="00B52E0E" w:rsidP="00836D0A">
                            <w:r>
                              <w:t>There will be no dirt or dust coming from our site. This is a rooftop development on a clean open roof.</w:t>
                            </w:r>
                          </w:p>
                        </w:txbxContent>
                      </wps:txbx>
                      <wps:bodyPr rot="0" vert="horz" wrap="square" lIns="91440" tIns="45720" rIns="91440" bIns="45720" anchor="t" anchorCtr="0">
                        <a:noAutofit/>
                      </wps:bodyPr>
                    </wps:wsp>
                  </a:graphicData>
                </a:graphic>
              </wp:inline>
            </w:drawing>
          </mc:Choice>
          <mc:Fallback>
            <w:pict>
              <v:shape w14:anchorId="23146546" id="_x0000_s1105" type="#_x0000_t202" style="width:433.6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" fillcolor="white [3201]" strokecolor="#d8d8d8 [2732]" strokeweight="1pt">
                <v:textbox>
                  <w:txbxContent>
                    <w:p w14:paraId="6EB4D974" w14:textId="4353F0E2" w:rsidR="007259CC" w:rsidRDefault="00B52E0E" w:rsidP="00836D0A">
                      <w:r>
                        <w:t>There will be no dirt or dust coming from our site. This is a rooftop development on a clean open roof.</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FBAD4A9" w14:textId="355D683A" w:rsidR="004E6E4F" w:rsidRPr="004E6E4F" w:rsidRDefault="004E6E4F" w:rsidP="004E6E4F">
      <w:pPr>
        <w:pStyle w:val="NoSpacing"/>
        <w:jc w:val="both"/>
        <w:rPr>
          <w:rFonts w:ascii="Calibri" w:hAnsi="Calibri" w:cs="Tahoma"/>
          <w:sz w:val="24"/>
          <w:szCs w:val="24"/>
        </w:rPr>
      </w:pPr>
      <w:r w:rsidRPr="004E6E4F">
        <w:rPr>
          <w:sz w:val="24"/>
          <w:szCs w:val="24"/>
        </w:rPr>
        <w:t xml:space="preserve">35. For medium or high impact risk level sites, </w:t>
      </w:r>
      <w:r w:rsidRPr="004E6E4F">
        <w:rPr>
          <w:rFonts w:ascii="Calibri" w:hAnsi="Calibri" w:cs="Tahoma"/>
          <w:sz w:val="24"/>
          <w:szCs w:val="24"/>
        </w:rPr>
        <w:t xml:space="preserve">please provide details describing arrangements for monitoring of </w:t>
      </w:r>
      <w:r w:rsidRPr="004E6E4F">
        <w:rPr>
          <w:sz w:val="24"/>
          <w:szCs w:val="24"/>
        </w:rPr>
        <w:t>noise</w:t>
      </w:r>
      <w:r w:rsidRPr="004E6E4F">
        <w:rPr>
          <w:rFonts w:ascii="Calibri" w:hAnsi="Calibri" w:cs="Tahoma"/>
          <w:sz w:val="24"/>
          <w:szCs w:val="24"/>
        </w:rPr>
        <w:t>, vibration and dust levels,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4E84E491">
                <wp:extent cx="5506720" cy="1097280"/>
                <wp:effectExtent l="0" t="0" r="17780" b="762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0BF2D8D0" w:rsidR="007259CC" w:rsidRDefault="00B52E0E" w:rsidP="00836D0A">
                            <w:r>
                              <w:t>This is not a high impact risk level site. Due the location and the Modern Methods of Construction system building that we are using.</w:t>
                            </w:r>
                          </w:p>
                        </w:txbxContent>
                      </wps:txbx>
                      <wps:bodyPr rot="0" vert="horz" wrap="square" lIns="91440" tIns="45720" rIns="91440" bIns="45720" anchor="t" anchorCtr="0">
                        <a:noAutofit/>
                      </wps:bodyPr>
                    </wps:wsp>
                  </a:graphicData>
                </a:graphic>
              </wp:inline>
            </w:drawing>
          </mc:Choice>
          <mc:Fallback>
            <w:pict>
              <v:shape w14:anchorId="5C8C0232"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HoyyZRdAgAA+AQAAA4AAAAAAAAAAAAAAAAALgIAAGRycy9lMm9E&#13;&#10;b2MueG1sUEsBAi0AFAAGAAgAAAAhAFT3Kw3hAAAACgEAAA8AAAAAAAAAAAAAAAAAtwQAAGRycy9k&#13;&#10;b3ducmV2LnhtbFBLBQYAAAAABAAEAPMAAADFBQAAAAA=&#13;&#10;" fillcolor="white [3201]" strokecolor="#d8d8d8 [2732]" strokeweight="1pt">
                <v:textbox>
                  <w:txbxContent>
                    <w:p w14:paraId="2B071819" w14:textId="0BF2D8D0" w:rsidR="007259CC" w:rsidRDefault="00B52E0E" w:rsidP="00836D0A">
                      <w:r>
                        <w:t>This is not a high impact risk level site. Due the location and the Modern Methods of Construction system building that we are using.</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lastRenderedPageBreak/>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3"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4"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EDA5C36">
                <wp:extent cx="5506720" cy="1097280"/>
                <wp:effectExtent l="0" t="0" r="17780" b="762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099EA54D" w:rsidR="007259CC" w:rsidRDefault="00B52E0E" w:rsidP="00836D0A">
                            <w:r>
                              <w:t>There are no demolition works.</w:t>
                            </w:r>
                          </w:p>
                          <w:p w14:paraId="7274D110" w14:textId="1B74B19A" w:rsidR="00B52E0E" w:rsidRDefault="00B52E0E" w:rsidP="00836D0A">
                            <w:r>
                              <w:t xml:space="preserve">Modern methods of construction using </w:t>
                            </w:r>
                            <w:proofErr w:type="gramStart"/>
                            <w:r>
                              <w:t>pre made</w:t>
                            </w:r>
                            <w:proofErr w:type="gramEnd"/>
                            <w:r>
                              <w:t xml:space="preserve"> factory roofs walls and floors, </w:t>
                            </w:r>
                          </w:p>
                        </w:txbxContent>
                      </wps:txbx>
                      <wps:bodyPr rot="0" vert="horz" wrap="square" lIns="91440" tIns="45720" rIns="91440" bIns="45720" anchor="t" anchorCtr="0">
                        <a:noAutofit/>
                      </wps:bodyPr>
                    </wps:wsp>
                  </a:graphicData>
                </a:graphic>
              </wp:inline>
            </w:drawing>
          </mc:Choice>
          <mc:Fallback>
            <w:pict>
              <v:shape w14:anchorId="7EBA0192"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ohadiXgIAAPgEAAAOAAAAAAAAAAAAAAAAAC4CAABkcnMvZTJv&#13;&#10;RG9jLnhtbFBLAQItABQABgAIAAAAIQBU9ysN4QAAAAoBAAAPAAAAAAAAAAAAAAAAALgEAABkcnMv&#13;&#10;ZG93bnJldi54bWxQSwUGAAAAAAQABADzAAAAxgUAAAAA&#13;&#10;" fillcolor="white [3201]" strokecolor="#d8d8d8 [2732]" strokeweight="1pt">
                <v:textbox>
                  <w:txbxContent>
                    <w:p w14:paraId="4A3452B8" w14:textId="099EA54D" w:rsidR="007259CC" w:rsidRDefault="00B52E0E" w:rsidP="00836D0A">
                      <w:r>
                        <w:t>There are no demolition works.</w:t>
                      </w:r>
                    </w:p>
                    <w:p w14:paraId="7274D110" w14:textId="1B74B19A" w:rsidR="00B52E0E" w:rsidRDefault="00B52E0E" w:rsidP="00836D0A">
                      <w:r>
                        <w:t xml:space="preserve">Modern methods of construction using </w:t>
                      </w:r>
                      <w:proofErr w:type="gramStart"/>
                      <w:r>
                        <w:t>pre made</w:t>
                      </w:r>
                      <w:proofErr w:type="gramEnd"/>
                      <w:r>
                        <w:t xml:space="preserve"> factory roofs walls and floors, </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w:t>
      </w:r>
      <w:proofErr w:type="gramStart"/>
      <w:r w:rsidRPr="00BB5C68">
        <w:rPr>
          <w:rFonts w:cs="Tahoma"/>
          <w:sz w:val="24"/>
          <w:szCs w:val="24"/>
        </w:rPr>
        <w:t>all of</w:t>
      </w:r>
      <w:proofErr w:type="gramEnd"/>
      <w:r w:rsidRPr="00BB5C68">
        <w:rPr>
          <w:rFonts w:cs="Tahoma"/>
          <w:sz w:val="24"/>
          <w:szCs w:val="24"/>
        </w:rPr>
        <w:t xml:space="preserve">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522FFC69">
                <wp:extent cx="5506720" cy="1097280"/>
                <wp:effectExtent l="0" t="0" r="17780" b="762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214719D9" w:rsidR="007259CC" w:rsidRDefault="00B52E0E" w:rsidP="00836D0A">
                            <w:r>
                              <w:t xml:space="preserve">We have address all the GLAS measures from the SPG </w:t>
                            </w:r>
                            <w:r w:rsidR="001F3AB2">
                              <w:t>document relating to the level of dust, impact. Identified in question 36. By compiling the GLM mitigation measures checklist.</w:t>
                            </w:r>
                          </w:p>
                          <w:p w14:paraId="4DA8C29D" w14:textId="5F100F7F" w:rsidR="001F3AB2" w:rsidRDefault="001F3AB2" w:rsidP="00836D0A">
                            <w:r>
                              <w:t>We have used modern methods of construction to address All the concerns. Building in factory conditions in the midlands.</w:t>
                            </w:r>
                          </w:p>
                        </w:txbxContent>
                      </wps:txbx>
                      <wps:bodyPr rot="0" vert="horz" wrap="square" lIns="91440" tIns="45720" rIns="91440" bIns="45720" anchor="t" anchorCtr="0">
                        <a:noAutofit/>
                      </wps:bodyPr>
                    </wps:wsp>
                  </a:graphicData>
                </a:graphic>
              </wp:inline>
            </w:drawing>
          </mc:Choice>
          <mc:Fallback>
            <w:pict>
              <v:shape w14:anchorId="36151798"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FWIPcxdAgAA+AQAAA4AAAAAAAAAAAAAAAAALgIAAGRycy9lMm9E&#13;&#10;b2MueG1sUEsBAi0AFAAGAAgAAAAhAFT3Kw3hAAAACgEAAA8AAAAAAAAAAAAAAAAAtwQAAGRycy9k&#13;&#10;b3ducmV2LnhtbFBLBQYAAAAABAAEAPMAAADFBQAAAAA=&#13;&#10;" fillcolor="white [3201]" strokecolor="#d8d8d8 [2732]" strokeweight="1pt">
                <v:textbox>
                  <w:txbxContent>
                    <w:p w14:paraId="54563C4D" w14:textId="214719D9" w:rsidR="007259CC" w:rsidRDefault="00B52E0E" w:rsidP="00836D0A">
                      <w:r>
                        <w:t xml:space="preserve">We have address all the GLAS measures from the SPG </w:t>
                      </w:r>
                      <w:r w:rsidR="001F3AB2">
                        <w:t>document relating to the level of dust, impact. Identified in question 36. By compiling the GLM mitigation measures checklist.</w:t>
                      </w:r>
                    </w:p>
                    <w:p w14:paraId="4DA8C29D" w14:textId="5F100F7F" w:rsidR="001F3AB2" w:rsidRDefault="001F3AB2" w:rsidP="00836D0A">
                      <w:r>
                        <w:t>We have used modern methods of construction to address All the concerns. Building in factory conditions in the midlands.</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lastRenderedPageBreak/>
        <w:t xml:space="preserve">explanation on the causes of </w:t>
      </w:r>
      <w:proofErr w:type="gramStart"/>
      <w:r>
        <w:rPr>
          <w:rFonts w:ascii="Calibri" w:hAnsi="Calibri" w:cs="Tahoma"/>
          <w:sz w:val="24"/>
          <w:szCs w:val="24"/>
        </w:rPr>
        <w:t>any and all</w:t>
      </w:r>
      <w:proofErr w:type="gramEnd"/>
      <w:r>
        <w:rPr>
          <w:rFonts w:ascii="Calibri" w:hAnsi="Calibri" w:cs="Tahoma"/>
          <w:sz w:val="24"/>
          <w:szCs w:val="24"/>
        </w:rPr>
        <w:t xml:space="preserve">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w:t>
      </w:r>
      <w:proofErr w:type="gramStart"/>
      <w:r w:rsidRPr="00F40BA1">
        <w:rPr>
          <w:rFonts w:ascii="Calibri" w:hAnsi="Calibri" w:cs="Tahoma"/>
          <w:sz w:val="24"/>
          <w:szCs w:val="24"/>
        </w:rPr>
        <w:t>e.g.</w:t>
      </w:r>
      <w:proofErr w:type="gramEnd"/>
      <w:r w:rsidRPr="00F40BA1">
        <w:rPr>
          <w:rFonts w:ascii="Calibri" w:hAnsi="Calibri" w:cs="Tahoma"/>
          <w:sz w:val="24"/>
          <w:szCs w:val="24"/>
        </w:rPr>
        <w:t xml:space="preserve">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0F1BC059" w:rsidR="007259CC" w:rsidRDefault="00B4269C" w:rsidP="00836D0A">
                            <w:r>
                              <w:t xml:space="preserve">None </w:t>
                            </w:r>
                            <w:proofErr w:type="gramStart"/>
                            <w:r>
                              <w:t>required</w:t>
                            </w:r>
                            <w:proofErr w:type="gramEnd"/>
                          </w:p>
                        </w:txbxContent>
                      </wps:txbx>
                      <wps:bodyPr rot="0" vert="horz" wrap="square" lIns="91440" tIns="45720" rIns="91440" bIns="45720" anchor="t" anchorCtr="0">
                        <a:noAutofit/>
                      </wps:bodyPr>
                    </wps:wsp>
                  </a:graphicData>
                </a:graphic>
              </wp:inline>
            </w:drawing>
          </mc:Choice>
          <mc:Fallback>
            <w:pict>
              <v:shape w14:anchorId="1CE29FD7"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HP1M6XgIAAPgEAAAOAAAAAAAAAAAAAAAAAC4CAABkcnMvZTJv&#13;&#10;RG9jLnhtbFBLAQItABQABgAIAAAAIQBU9ysN4QAAAAoBAAAPAAAAAAAAAAAAAAAAALgEAABkcnMv&#13;&#10;ZG93bnJldi54bWxQSwUGAAAAAAQABADzAAAAxgUAAAAA&#13;&#10;" fillcolor="white [3201]" strokecolor="#d8d8d8 [2732]" strokeweight="1pt">
                <v:textbox>
                  <w:txbxContent>
                    <w:p w14:paraId="0B543F8D" w14:textId="0F1BC059" w:rsidR="007259CC" w:rsidRDefault="00B4269C" w:rsidP="00836D0A">
                      <w:r>
                        <w:t xml:space="preserve">None </w:t>
                      </w:r>
                      <w:proofErr w:type="gramStart"/>
                      <w:r>
                        <w:t>required</w:t>
                      </w:r>
                      <w:proofErr w:type="gramEnd"/>
                    </w:p>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8" w:name="_Hlt401316351"/>
      <w:bookmarkStart w:id="9" w:name="_Hlt401316352"/>
      <w:r w:rsidRPr="00256A94">
        <w:rPr>
          <w:rFonts w:ascii="Calibri" w:hAnsi="Calibri" w:cs="Arial"/>
          <w:sz w:val="24"/>
          <w:szCs w:val="24"/>
        </w:rPr>
        <w:t>t</w:t>
      </w:r>
      <w:bookmarkEnd w:id="8"/>
      <w:bookmarkEnd w:id="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1500C84B" w:rsidR="007259CC" w:rsidRDefault="00B4269C" w:rsidP="00836D0A">
                            <w:r>
                              <w:t>We do not expect rates to be located on top of the flat roof of the building. No other structures are on. The roof the building is only 7 years old with no demolition works required.</w:t>
                            </w:r>
                          </w:p>
                        </w:txbxContent>
                      </wps:txbx>
                      <wps:bodyPr rot="0" vert="horz" wrap="square" lIns="91440" tIns="45720" rIns="91440" bIns="45720" anchor="t" anchorCtr="0">
                        <a:noAutofit/>
                      </wps:bodyPr>
                    </wps:wsp>
                  </a:graphicData>
                </a:graphic>
              </wp:inline>
            </w:drawing>
          </mc:Choice>
          <mc:Fallback>
            <w:pict>
              <v:shape w14:anchorId="45E46211"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Cw4ZH7XgIAAPgEAAAOAAAAAAAAAAAAAAAAAC4CAABkcnMvZTJv&#13;&#10;RG9jLnhtbFBLAQItABQABgAIAAAAIQBU9ysN4QAAAAoBAAAPAAAAAAAAAAAAAAAAALgEAABkcnMv&#13;&#10;ZG93bnJldi54bWxQSwUGAAAAAAQABADzAAAAxgUAAAAA&#13;&#10;" fillcolor="white [3201]" strokecolor="#d8d8d8 [2732]" strokeweight="1pt">
                <v:textbox>
                  <w:txbxContent>
                    <w:p w14:paraId="3A16B514" w14:textId="1500C84B" w:rsidR="007259CC" w:rsidRDefault="00B4269C" w:rsidP="00836D0A">
                      <w:r>
                        <w:t>We do not expect rates to be located on top of the flat roof of the building. No other structures are on. The roof the building is only 7 years old with no demolition works required.</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488670FA">
                <wp:extent cx="5506720" cy="1097280"/>
                <wp:effectExtent l="0" t="0" r="17780" b="762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791DA6A6" w:rsidR="007259CC" w:rsidRDefault="00B4269C" w:rsidP="00836D0A">
                            <w:r>
                              <w:t xml:space="preserve">The building is only 7 years old a full asbestos survey has been carried out by the managing </w:t>
                            </w:r>
                            <w:proofErr w:type="gramStart"/>
                            <w:r>
                              <w:t>agents .Zero</w:t>
                            </w:r>
                            <w:proofErr w:type="gramEnd"/>
                            <w:r>
                              <w:t xml:space="preserve"> asbestos was found.</w:t>
                            </w:r>
                          </w:p>
                        </w:txbxContent>
                      </wps:txbx>
                      <wps:bodyPr rot="0" vert="horz" wrap="square" lIns="91440" tIns="45720" rIns="91440" bIns="45720" anchor="t" anchorCtr="0">
                        <a:noAutofit/>
                      </wps:bodyPr>
                    </wps:wsp>
                  </a:graphicData>
                </a:graphic>
              </wp:inline>
            </w:drawing>
          </mc:Choice>
          <mc:Fallback>
            <w:pict>
              <v:shape w14:anchorId="513864DC"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BiVv8NXgIAAPgEAAAOAAAAAAAAAAAAAAAAAC4CAABkcnMvZTJv&#13;&#10;RG9jLnhtbFBLAQItABQABgAIAAAAIQBU9ysN4QAAAAoBAAAPAAAAAAAAAAAAAAAAALgEAABkcnMv&#13;&#10;ZG93bnJldi54bWxQSwUGAAAAAAQABADzAAAAxgUAAAAA&#13;&#10;" fillcolor="white [3201]" strokecolor="#d8d8d8 [2732]" strokeweight="1pt">
                <v:textbox>
                  <w:txbxContent>
                    <w:p w14:paraId="142D843B" w14:textId="791DA6A6" w:rsidR="007259CC" w:rsidRDefault="00B4269C" w:rsidP="00836D0A">
                      <w:r>
                        <w:t xml:space="preserve">The building is only 7 years old a full asbestos survey has been carried out by the managing </w:t>
                      </w:r>
                      <w:proofErr w:type="gramStart"/>
                      <w:r>
                        <w:t>agents .Zero</w:t>
                      </w:r>
                      <w:proofErr w:type="gramEnd"/>
                      <w:r>
                        <w:t xml:space="preserve"> asbestos was found.</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 xml:space="preserve">41. Complaints often arise from the conduct of builders in an area. Please confirm steps being taken to minimise this </w:t>
      </w:r>
      <w:proofErr w:type="gramStart"/>
      <w:r w:rsidRPr="00BB5C68">
        <w:rPr>
          <w:rFonts w:ascii="Calibri" w:hAnsi="Calibri" w:cs="Tahoma"/>
          <w:sz w:val="24"/>
          <w:szCs w:val="24"/>
        </w:rPr>
        <w:t>e.g.</w:t>
      </w:r>
      <w:proofErr w:type="gramEnd"/>
      <w:r w:rsidRPr="00BB5C68">
        <w:rPr>
          <w:rFonts w:ascii="Calibri" w:hAnsi="Calibri" w:cs="Tahoma"/>
          <w:sz w:val="24"/>
          <w:szCs w:val="24"/>
        </w:rPr>
        <w:t xml:space="preserve">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A90DEA6">
                <wp:extent cx="5506720" cy="1097280"/>
                <wp:effectExtent l="0" t="0" r="17780" b="762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0E899C22" w:rsidR="007259CC" w:rsidRDefault="00B4269C" w:rsidP="00836D0A">
                            <w:proofErr w:type="spellStart"/>
                            <w:r>
                              <w:t>Dekra</w:t>
                            </w:r>
                            <w:proofErr w:type="spellEnd"/>
                            <w:r>
                              <w:t xml:space="preserve"> has a zero-tolerance concerning smoking, Radios, Bad language and shouting. We have built a reputation for building extra floors on top of existing occupied buildings. We have induction interviews and </w:t>
                            </w:r>
                            <w:proofErr w:type="gramStart"/>
                            <w:r>
                              <w:t>tool box</w:t>
                            </w:r>
                            <w:proofErr w:type="gramEnd"/>
                            <w:r>
                              <w:t xml:space="preserve"> talks. </w:t>
                            </w:r>
                          </w:p>
                          <w:p w14:paraId="7B5E8D49" w14:textId="01A203E6" w:rsidR="00B4269C" w:rsidRDefault="00B4269C" w:rsidP="00836D0A">
                            <w:r>
                              <w:t xml:space="preserve">We have a </w:t>
                            </w:r>
                            <w:proofErr w:type="gramStart"/>
                            <w:r>
                              <w:t>2 stroke</w:t>
                            </w:r>
                            <w:proofErr w:type="gramEnd"/>
                            <w:r>
                              <w:t xml:space="preserve"> rule and you are removed from site.</w:t>
                            </w:r>
                          </w:p>
                        </w:txbxContent>
                      </wps:txbx>
                      <wps:bodyPr rot="0" vert="horz" wrap="square" lIns="91440" tIns="45720" rIns="91440" bIns="45720" anchor="t" anchorCtr="0">
                        <a:noAutofit/>
                      </wps:bodyPr>
                    </wps:wsp>
                  </a:graphicData>
                </a:graphic>
              </wp:inline>
            </w:drawing>
          </mc:Choice>
          <mc:Fallback>
            <w:pict>
              <v:shape w14:anchorId="4D090354"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" fillcolor="white [3201]" strokecolor="#d8d8d8 [2732]" strokeweight="1pt">
                <v:textbox>
                  <w:txbxContent>
                    <w:p w14:paraId="3136753F" w14:textId="0E899C22" w:rsidR="007259CC" w:rsidRDefault="00B4269C" w:rsidP="00836D0A">
                      <w:proofErr w:type="spellStart"/>
                      <w:r>
                        <w:t>Dekra</w:t>
                      </w:r>
                      <w:proofErr w:type="spellEnd"/>
                      <w:r>
                        <w:t xml:space="preserve"> has a zero-tolerance concerning smoking, Radios, Bad language and shouting. We have built a reputation for building extra floors on top of existing occupied buildings. We have induction interviews and </w:t>
                      </w:r>
                      <w:proofErr w:type="gramStart"/>
                      <w:r>
                        <w:t>tool box</w:t>
                      </w:r>
                      <w:proofErr w:type="gramEnd"/>
                      <w:r>
                        <w:t xml:space="preserve"> talks. </w:t>
                      </w:r>
                    </w:p>
                    <w:p w14:paraId="7B5E8D49" w14:textId="01A203E6" w:rsidR="00B4269C" w:rsidRDefault="00B4269C" w:rsidP="00836D0A">
                      <w:r>
                        <w:t xml:space="preserve">We have a </w:t>
                      </w:r>
                      <w:proofErr w:type="gramStart"/>
                      <w:r>
                        <w:t>2 stroke</w:t>
                      </w:r>
                      <w:proofErr w:type="gramEnd"/>
                      <w:r>
                        <w:t xml:space="preserve"> rule and you are removed from site.</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000000" w:rsidP="00AE4260">
      <w:pPr>
        <w:autoSpaceDE w:val="0"/>
        <w:autoSpaceDN w:val="0"/>
        <w:adjustRightInd w:val="0"/>
        <w:spacing w:before="40" w:after="160" w:line="241" w:lineRule="atLeast"/>
        <w:jc w:val="both"/>
        <w:rPr>
          <w:rFonts w:ascii="Calibri" w:hAnsi="Calibri" w:cs="Tahoma"/>
          <w:sz w:val="24"/>
          <w:szCs w:val="24"/>
        </w:rPr>
      </w:pPr>
      <w:hyperlink r:id="rId35"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000000" w:rsidP="00AE4260">
      <w:pPr>
        <w:autoSpaceDE w:val="0"/>
        <w:autoSpaceDN w:val="0"/>
        <w:adjustRightInd w:val="0"/>
        <w:spacing w:before="40" w:after="160" w:line="241" w:lineRule="atLeast"/>
        <w:jc w:val="both"/>
        <w:rPr>
          <w:rFonts w:ascii="Calibri" w:hAnsi="Calibri" w:cs="Tahoma"/>
          <w:sz w:val="24"/>
          <w:szCs w:val="24"/>
        </w:rPr>
      </w:pPr>
      <w:hyperlink r:id="rId36"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06595F85" w14:textId="77777777" w:rsidR="00172174" w:rsidRDefault="00836D0A" w:rsidP="00172174">
      <w:pPr>
        <w:rPr>
          <w:color w:val="17365D" w:themeColor="text2" w:themeShade="BF"/>
          <w:sz w:val="72"/>
          <w:szCs w:val="72"/>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6548FA1F" w:rsidR="007259CC" w:rsidRDefault="007259CC" w:rsidP="00AE4260">
                            <w:pPr>
                              <w:pStyle w:val="ListParagraph"/>
                              <w:numPr>
                                <w:ilvl w:val="0"/>
                                <w:numId w:val="34"/>
                              </w:numPr>
                              <w:ind w:left="284" w:hanging="284"/>
                              <w:jc w:val="both"/>
                            </w:pPr>
                            <w:r>
                              <w:t xml:space="preserve">Construction </w:t>
                            </w:r>
                            <w:proofErr w:type="gramStart"/>
                            <w:r>
                              <w:t>time period</w:t>
                            </w:r>
                            <w:proofErr w:type="gramEnd"/>
                            <w:r>
                              <w:t xml:space="preserve"> </w:t>
                            </w:r>
                            <w:r w:rsidR="00B4269C">
                              <w:t>1</w:t>
                            </w:r>
                            <w:r w:rsidR="00B4269C" w:rsidRPr="00B4269C">
                              <w:rPr>
                                <w:vertAlign w:val="superscript"/>
                              </w:rPr>
                              <w:t>st</w:t>
                            </w:r>
                            <w:r w:rsidR="00B4269C">
                              <w:t xml:space="preserve"> December 2023</w:t>
                            </w:r>
                          </w:p>
                          <w:p w14:paraId="60ABDAEB" w14:textId="77777777" w:rsidR="007259CC" w:rsidRDefault="007259CC" w:rsidP="00AE4260">
                            <w:pPr>
                              <w:pStyle w:val="ListParagraph"/>
                              <w:ind w:left="284"/>
                              <w:jc w:val="both"/>
                            </w:pPr>
                          </w:p>
                          <w:p w14:paraId="3BFA53FF" w14:textId="0385151C" w:rsidR="007259CC" w:rsidRDefault="007259CC" w:rsidP="00AE4260">
                            <w:pPr>
                              <w:pStyle w:val="ListParagraph"/>
                              <w:numPr>
                                <w:ilvl w:val="0"/>
                                <w:numId w:val="34"/>
                              </w:numPr>
                              <w:ind w:left="284" w:hanging="284"/>
                              <w:jc w:val="both"/>
                            </w:pPr>
                            <w:r>
                              <w:t xml:space="preserve">Is the development within the CAZ? </w:t>
                            </w:r>
                            <w:r w:rsidR="00B4269C">
                              <w:t>No</w:t>
                            </w:r>
                            <w:r>
                              <w:t>:</w:t>
                            </w:r>
                          </w:p>
                          <w:p w14:paraId="0D752353" w14:textId="77777777" w:rsidR="007259CC" w:rsidRDefault="007259CC" w:rsidP="00AE4260">
                            <w:pPr>
                              <w:pStyle w:val="ListParagraph"/>
                              <w:ind w:left="284"/>
                              <w:jc w:val="both"/>
                            </w:pPr>
                          </w:p>
                          <w:p w14:paraId="61D8D7C7" w14:textId="59DB8379" w:rsidR="007259CC" w:rsidRDefault="007259C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w:t>
                            </w:r>
                            <w:r w:rsidR="00B4269C">
                              <w:t>Not applicable</w:t>
                            </w:r>
                          </w:p>
                          <w:p w14:paraId="56DAE913" w14:textId="77777777" w:rsidR="007259CC" w:rsidRDefault="007259CC" w:rsidP="00AE4260">
                            <w:pPr>
                              <w:pStyle w:val="ListParagraph"/>
                              <w:ind w:left="284"/>
                              <w:jc w:val="both"/>
                            </w:pPr>
                          </w:p>
                          <w:p w14:paraId="272C5A71" w14:textId="348434E1" w:rsidR="007259CC" w:rsidRDefault="007259C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EC42DC">
                              <w:t xml:space="preserve"> If required Yes</w:t>
                            </w:r>
                          </w:p>
                          <w:p w14:paraId="6B96610A" w14:textId="77777777" w:rsidR="007259CC" w:rsidRPr="00A6617C" w:rsidRDefault="007259CC" w:rsidP="00AE4260">
                            <w:pPr>
                              <w:pStyle w:val="ListParagraph"/>
                              <w:ind w:left="284"/>
                              <w:jc w:val="both"/>
                            </w:pPr>
                          </w:p>
                          <w:p w14:paraId="03159B1F" w14:textId="77CA86B6" w:rsidR="007259CC" w:rsidRDefault="007259C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EC42DC">
                              <w:rPr>
                                <w:sz w:val="23"/>
                                <w:szCs w:val="23"/>
                              </w:rPr>
                              <w:t xml:space="preserve"> If required Yes</w:t>
                            </w:r>
                          </w:p>
                          <w:p w14:paraId="6EECA9AF" w14:textId="77777777" w:rsidR="007259CC" w:rsidRPr="0097452E" w:rsidRDefault="007259CC" w:rsidP="00AE4260">
                            <w:pPr>
                              <w:pStyle w:val="ListParagraph"/>
                              <w:ind w:left="284"/>
                              <w:jc w:val="both"/>
                              <w:rPr>
                                <w:sz w:val="23"/>
                                <w:szCs w:val="23"/>
                              </w:rPr>
                            </w:pPr>
                          </w:p>
                          <w:p w14:paraId="08368BFA" w14:textId="7279BB08" w:rsidR="007259CC" w:rsidRPr="00EC42DC" w:rsidRDefault="007259C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EC42DC">
                              <w:rPr>
                                <w:sz w:val="23"/>
                                <w:szCs w:val="23"/>
                              </w:rPr>
                              <w:t xml:space="preserve"> We will not be using any such machinery but should the circumstances change. YES</w:t>
                            </w:r>
                          </w:p>
                          <w:p w14:paraId="03740F64" w14:textId="77777777" w:rsidR="00EC42DC" w:rsidRDefault="00EC42DC" w:rsidP="00EC42DC">
                            <w:pPr>
                              <w:pStyle w:val="ListParagraph"/>
                            </w:pPr>
                          </w:p>
                          <w:p w14:paraId="7D60BE5E" w14:textId="77777777" w:rsidR="00EC42DC" w:rsidRDefault="00EC42DC" w:rsidP="00EC42DC">
                            <w:pPr>
                              <w:pStyle w:val="ListParagraph"/>
                              <w:ind w:left="284"/>
                              <w:jc w:val="both"/>
                            </w:pPr>
                          </w:p>
                        </w:txbxContent>
                      </wps:txbx>
                      <wps:bodyPr rot="0" vert="horz" wrap="square" lIns="91440" tIns="45720" rIns="91440" bIns="45720" anchor="t" anchorCtr="0">
                        <a:noAutofit/>
                      </wps:bodyPr>
                    </wps:wsp>
                  </a:graphicData>
                </a:graphic>
              </wp:inline>
            </w:drawing>
          </mc:Choice>
          <mc:Fallback>
            <w:pict>
              <v:shape w14:anchorId="19B2C633" id="_x0000_s1113"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" fillcolor="white [3201]" strokecolor="#d8d8d8 [2732]" strokeweight="1pt">
                <v:textbox>
                  <w:txbxContent>
                    <w:p w14:paraId="113CB301" w14:textId="6548FA1F" w:rsidR="007259CC" w:rsidRDefault="007259CC" w:rsidP="00AE4260">
                      <w:pPr>
                        <w:pStyle w:val="ListParagraph"/>
                        <w:numPr>
                          <w:ilvl w:val="0"/>
                          <w:numId w:val="34"/>
                        </w:numPr>
                        <w:ind w:left="284" w:hanging="284"/>
                        <w:jc w:val="both"/>
                      </w:pPr>
                      <w:r>
                        <w:t xml:space="preserve">Construction </w:t>
                      </w:r>
                      <w:proofErr w:type="gramStart"/>
                      <w:r>
                        <w:t>time period</w:t>
                      </w:r>
                      <w:proofErr w:type="gramEnd"/>
                      <w:r>
                        <w:t xml:space="preserve"> </w:t>
                      </w:r>
                      <w:r w:rsidR="00B4269C">
                        <w:t>1</w:t>
                      </w:r>
                      <w:r w:rsidR="00B4269C" w:rsidRPr="00B4269C">
                        <w:rPr>
                          <w:vertAlign w:val="superscript"/>
                        </w:rPr>
                        <w:t>st</w:t>
                      </w:r>
                      <w:r w:rsidR="00B4269C">
                        <w:t xml:space="preserve"> December 2023</w:t>
                      </w:r>
                    </w:p>
                    <w:p w14:paraId="60ABDAEB" w14:textId="77777777" w:rsidR="007259CC" w:rsidRDefault="007259CC" w:rsidP="00AE4260">
                      <w:pPr>
                        <w:pStyle w:val="ListParagraph"/>
                        <w:ind w:left="284"/>
                        <w:jc w:val="both"/>
                      </w:pPr>
                    </w:p>
                    <w:p w14:paraId="3BFA53FF" w14:textId="0385151C" w:rsidR="007259CC" w:rsidRDefault="007259CC" w:rsidP="00AE4260">
                      <w:pPr>
                        <w:pStyle w:val="ListParagraph"/>
                        <w:numPr>
                          <w:ilvl w:val="0"/>
                          <w:numId w:val="34"/>
                        </w:numPr>
                        <w:ind w:left="284" w:hanging="284"/>
                        <w:jc w:val="both"/>
                      </w:pPr>
                      <w:r>
                        <w:t xml:space="preserve">Is the development within the CAZ? </w:t>
                      </w:r>
                      <w:r w:rsidR="00B4269C">
                        <w:t>No</w:t>
                      </w:r>
                      <w:r>
                        <w:t>:</w:t>
                      </w:r>
                    </w:p>
                    <w:p w14:paraId="0D752353" w14:textId="77777777" w:rsidR="007259CC" w:rsidRDefault="007259CC" w:rsidP="00AE4260">
                      <w:pPr>
                        <w:pStyle w:val="ListParagraph"/>
                        <w:ind w:left="284"/>
                        <w:jc w:val="both"/>
                      </w:pPr>
                    </w:p>
                    <w:p w14:paraId="61D8D7C7" w14:textId="59DB8379" w:rsidR="007259CC" w:rsidRDefault="007259C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w:t>
                      </w:r>
                      <w:r w:rsidR="00B4269C">
                        <w:t>Not applicable</w:t>
                      </w:r>
                    </w:p>
                    <w:p w14:paraId="56DAE913" w14:textId="77777777" w:rsidR="007259CC" w:rsidRDefault="007259CC" w:rsidP="00AE4260">
                      <w:pPr>
                        <w:pStyle w:val="ListParagraph"/>
                        <w:ind w:left="284"/>
                        <w:jc w:val="both"/>
                      </w:pPr>
                    </w:p>
                    <w:p w14:paraId="272C5A71" w14:textId="348434E1" w:rsidR="007259CC" w:rsidRDefault="007259C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r w:rsidR="00EC42DC">
                        <w:t xml:space="preserve"> If required Yes</w:t>
                      </w:r>
                    </w:p>
                    <w:p w14:paraId="6B96610A" w14:textId="77777777" w:rsidR="007259CC" w:rsidRPr="00A6617C" w:rsidRDefault="007259CC" w:rsidP="00AE4260">
                      <w:pPr>
                        <w:pStyle w:val="ListParagraph"/>
                        <w:ind w:left="284"/>
                        <w:jc w:val="both"/>
                      </w:pPr>
                    </w:p>
                    <w:p w14:paraId="03159B1F" w14:textId="77CA86B6" w:rsidR="007259CC" w:rsidRDefault="007259C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EC42DC">
                        <w:rPr>
                          <w:sz w:val="23"/>
                          <w:szCs w:val="23"/>
                        </w:rPr>
                        <w:t xml:space="preserve"> If required Yes</w:t>
                      </w:r>
                    </w:p>
                    <w:p w14:paraId="6EECA9AF" w14:textId="77777777" w:rsidR="007259CC" w:rsidRPr="0097452E" w:rsidRDefault="007259CC" w:rsidP="00AE4260">
                      <w:pPr>
                        <w:pStyle w:val="ListParagraph"/>
                        <w:ind w:left="284"/>
                        <w:jc w:val="both"/>
                        <w:rPr>
                          <w:sz w:val="23"/>
                          <w:szCs w:val="23"/>
                        </w:rPr>
                      </w:pPr>
                    </w:p>
                    <w:p w14:paraId="08368BFA" w14:textId="7279BB08" w:rsidR="007259CC" w:rsidRPr="00EC42DC" w:rsidRDefault="007259C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EC42DC">
                        <w:rPr>
                          <w:sz w:val="23"/>
                          <w:szCs w:val="23"/>
                        </w:rPr>
                        <w:t xml:space="preserve"> We will not be using any such machinery but should the circumstances change. YES</w:t>
                      </w:r>
                    </w:p>
                    <w:p w14:paraId="03740F64" w14:textId="77777777" w:rsidR="00EC42DC" w:rsidRDefault="00EC42DC" w:rsidP="00EC42DC">
                      <w:pPr>
                        <w:pStyle w:val="ListParagraph"/>
                      </w:pPr>
                    </w:p>
                    <w:p w14:paraId="7D60BE5E" w14:textId="77777777" w:rsidR="00EC42DC" w:rsidRDefault="00EC42DC" w:rsidP="00EC42DC">
                      <w:pPr>
                        <w:pStyle w:val="ListParagraph"/>
                        <w:ind w:left="284"/>
                        <w:jc w:val="both"/>
                      </w:pPr>
                    </w:p>
                  </w:txbxContent>
                </v:textbox>
                <w10:anchorlock/>
              </v:shape>
            </w:pict>
          </mc:Fallback>
        </mc:AlternateContent>
      </w:r>
    </w:p>
    <w:p w14:paraId="40F1ECDE" w14:textId="7D2A61F6"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7"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059F2802" w14:textId="1A16D776" w:rsidR="00BA1610" w:rsidRPr="007259CC" w:rsidRDefault="00297A2C">
      <w:pPr>
        <w:rPr>
          <w:sz w:val="24"/>
          <w:szCs w:val="28"/>
        </w:rPr>
      </w:pPr>
      <w:r w:rsidRPr="00BB5C68">
        <w:rPr>
          <w:noProof/>
          <w:sz w:val="24"/>
          <w:szCs w:val="24"/>
          <w:lang w:eastAsia="en-GB"/>
        </w:rPr>
        <mc:AlternateContent>
          <mc:Choice Requires="wps">
            <w:drawing>
              <wp:inline distT="0" distB="0" distL="0" distR="0" wp14:anchorId="164F1AF7" wp14:editId="73CA2C0D">
                <wp:extent cx="5506720" cy="1097280"/>
                <wp:effectExtent l="0" t="0" r="1778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195FFFBA" w:rsidR="007259CC" w:rsidRDefault="00EC42DC" w:rsidP="00297A2C">
                            <w:r>
                              <w:t xml:space="preserve">We have site induction training </w:t>
                            </w:r>
                            <w:proofErr w:type="gramStart"/>
                            <w:r>
                              <w:t>and also</w:t>
                            </w:r>
                            <w:proofErr w:type="gramEnd"/>
                            <w:r>
                              <w:t xml:space="preserve"> toolbox talks. Engine idling is included. Our Quantity Surveys also send out </w:t>
                            </w:r>
                            <w:proofErr w:type="gramStart"/>
                            <w:r>
                              <w:t>terms</w:t>
                            </w:r>
                            <w:proofErr w:type="gramEnd"/>
                            <w:r>
                              <w:t xml:space="preserve"> sheets contain this information as part of any contract. </w:t>
                            </w:r>
                            <w:proofErr w:type="gramStart"/>
                            <w:r>
                              <w:t>Also</w:t>
                            </w:r>
                            <w:proofErr w:type="gramEnd"/>
                            <w:r>
                              <w:t xml:space="preserve"> site management and traffic marshal monitors this with delivery’s. We have no site plant that has </w:t>
                            </w:r>
                            <w:proofErr w:type="gramStart"/>
                            <w:r>
                              <w:t>engines ,all</w:t>
                            </w:r>
                            <w:proofErr w:type="gramEnd"/>
                            <w:r>
                              <w:t xml:space="preserve"> electric for hoists etc.</w:t>
                            </w:r>
                          </w:p>
                        </w:txbxContent>
                      </wps:txbx>
                      <wps:bodyPr rot="0" vert="horz" wrap="square" lIns="91440" tIns="45720" rIns="91440" bIns="45720" anchor="t" anchorCtr="0">
                        <a:noAutofit/>
                      </wps:bodyPr>
                    </wps:wsp>
                  </a:graphicData>
                </a:graphic>
              </wp:inline>
            </w:drawing>
          </mc:Choice>
          <mc:Fallback>
            <w:pict>
              <v:shape w14:anchorId="164F1AF7"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NCGTstdAgAA+AQAAA4AAAAAAAAAAAAAAAAALgIAAGRycy9lMm9E&#13;&#10;b2MueG1sUEsBAi0AFAAGAAgAAAAhAFT3Kw3hAAAACgEAAA8AAAAAAAAAAAAAAAAAtwQAAGRycy9k&#13;&#10;b3ducmV2LnhtbFBLBQYAAAAABAAEAPMAAADFBQAAAAA=&#13;&#10;" fillcolor="white [3201]" strokecolor="#d8d8d8 [2732]" strokeweight="1pt">
                <v:textbox>
                  <w:txbxContent>
                    <w:p w14:paraId="766372AC" w14:textId="195FFFBA" w:rsidR="007259CC" w:rsidRDefault="00EC42DC" w:rsidP="00297A2C">
                      <w:r>
                        <w:t xml:space="preserve">We have site induction training </w:t>
                      </w:r>
                      <w:proofErr w:type="gramStart"/>
                      <w:r>
                        <w:t>and also</w:t>
                      </w:r>
                      <w:proofErr w:type="gramEnd"/>
                      <w:r>
                        <w:t xml:space="preserve"> toolbox talks. Engine idling is included. Our Quantity Surveys also send out </w:t>
                      </w:r>
                      <w:proofErr w:type="gramStart"/>
                      <w:r>
                        <w:t>terms</w:t>
                      </w:r>
                      <w:proofErr w:type="gramEnd"/>
                      <w:r>
                        <w:t xml:space="preserve"> sheets contain this information as part of any contract. </w:t>
                      </w:r>
                      <w:proofErr w:type="gramStart"/>
                      <w:r>
                        <w:t>Also</w:t>
                      </w:r>
                      <w:proofErr w:type="gramEnd"/>
                      <w:r>
                        <w:t xml:space="preserve"> site management and traffic marshal monitors this with delivery’s. We have no site plant that has </w:t>
                      </w:r>
                      <w:proofErr w:type="gramStart"/>
                      <w:r>
                        <w:t>engines ,all</w:t>
                      </w:r>
                      <w:proofErr w:type="gramEnd"/>
                      <w:r>
                        <w:t xml:space="preserve"> electric for hoists etc.</w:t>
                      </w:r>
                    </w:p>
                  </w:txbxContent>
                </v:textbox>
                <w10:anchorlock/>
              </v:shape>
            </w:pict>
          </mc:Fallback>
        </mc:AlternateContent>
      </w:r>
      <w:r w:rsidR="00BA1610">
        <w:rPr>
          <w:b/>
          <w:color w:val="76923C" w:themeColor="accent3" w:themeShade="BF"/>
          <w:sz w:val="96"/>
          <w:szCs w:val="96"/>
        </w:rPr>
        <w:br w:type="page"/>
      </w:r>
    </w:p>
    <w:p w14:paraId="3DEF1EF1" w14:textId="77777777" w:rsidR="007259CC" w:rsidRDefault="007259CC" w:rsidP="007259CC">
      <w:pPr>
        <w:jc w:val="both"/>
        <w:rPr>
          <w:color w:val="17365D" w:themeColor="text2" w:themeShade="BF"/>
          <w:sz w:val="56"/>
          <w:szCs w:val="56"/>
        </w:rPr>
      </w:pPr>
      <w:bookmarkStart w:id="10" w:name="_Agreement"/>
      <w:bookmarkEnd w:id="10"/>
    </w:p>
    <w:p w14:paraId="20746A97" w14:textId="29FC9117" w:rsidR="00172174" w:rsidRPr="00EC2068" w:rsidRDefault="00172174" w:rsidP="00172174">
      <w:pPr>
        <w:rPr>
          <w:b/>
          <w:sz w:val="32"/>
          <w:szCs w:val="32"/>
        </w:rPr>
      </w:pPr>
      <w:r w:rsidRPr="00EC2068">
        <w:rPr>
          <w:b/>
          <w:color w:val="17365D" w:themeColor="text2" w:themeShade="BF"/>
          <w:sz w:val="32"/>
          <w:szCs w:val="32"/>
        </w:rPr>
        <w:t>Mental Health Training</w:t>
      </w:r>
    </w:p>
    <w:p w14:paraId="684CDC34" w14:textId="19DCF673" w:rsidR="007259CC" w:rsidRPr="007259CC" w:rsidRDefault="007259CC" w:rsidP="007259CC">
      <w:pPr>
        <w:spacing w:after="0"/>
        <w:jc w:val="both"/>
        <w:rPr>
          <w:rFonts w:cstheme="minorHAnsi"/>
          <w:iCs/>
          <w:sz w:val="24"/>
          <w:szCs w:val="24"/>
        </w:rPr>
      </w:pPr>
      <w:r w:rsidRPr="007259CC">
        <w:rPr>
          <w:sz w:val="24"/>
          <w:szCs w:val="28"/>
        </w:rPr>
        <w:t xml:space="preserve">44. </w:t>
      </w:r>
      <w:r w:rsidRPr="007259CC">
        <w:rPr>
          <w:rFonts w:cstheme="minorHAnsi"/>
          <w:iCs/>
          <w:sz w:val="24"/>
          <w:szCs w:val="24"/>
        </w:rPr>
        <w:t xml:space="preserve">Poor mental health is inextricably linked to physical health, which in turn impacts performance and quality, and ultimately affects productivity, creativity and morale. Workers in the construction industry are </w:t>
      </w:r>
      <w:r w:rsidRPr="007259CC">
        <w:rPr>
          <w:rFonts w:cstheme="minorHAnsi"/>
          <w:iCs/>
          <w:sz w:val="24"/>
          <w:szCs w:val="24"/>
          <w:u w:val="single"/>
        </w:rPr>
        <w:t>six times more likely to take their own life than be killed in a fall from height</w:t>
      </w:r>
      <w:r w:rsidRPr="007259CC">
        <w:rPr>
          <w:rFonts w:cstheme="minorHAnsi"/>
          <w:iCs/>
          <w:sz w:val="24"/>
          <w:szCs w:val="24"/>
        </w:rPr>
        <w:t xml:space="preserve">. </w:t>
      </w:r>
    </w:p>
    <w:p w14:paraId="67A8AA34" w14:textId="77777777" w:rsidR="007259CC" w:rsidRPr="007259CC" w:rsidRDefault="007259CC" w:rsidP="007259CC">
      <w:pPr>
        <w:spacing w:after="0"/>
        <w:jc w:val="both"/>
        <w:rPr>
          <w:rFonts w:cstheme="minorHAnsi"/>
          <w:iCs/>
          <w:sz w:val="24"/>
          <w:szCs w:val="24"/>
        </w:rPr>
      </w:pPr>
    </w:p>
    <w:p w14:paraId="4C967BA2"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We strongly recommend signing up to the “</w:t>
      </w:r>
      <w:hyperlink r:id="rId38" w:history="1">
        <w:r w:rsidRPr="007259CC">
          <w:rPr>
            <w:rStyle w:val="Hyperlink"/>
            <w:rFonts w:cstheme="minorHAnsi"/>
            <w:iCs/>
            <w:sz w:val="24"/>
            <w:szCs w:val="24"/>
          </w:rPr>
          <w:t>Building Mental Health</w:t>
        </w:r>
      </w:hyperlink>
      <w:r w:rsidRPr="007259CC">
        <w:rPr>
          <w:rFonts w:cstheme="minorHAnsi"/>
          <w:iCs/>
          <w:sz w:val="24"/>
          <w:szCs w:val="24"/>
        </w:rPr>
        <w:t xml:space="preserve">” charter, an industry-wide framework and charter to tackle the poor mental health in the construction industry, or joining </w:t>
      </w:r>
      <w:hyperlink r:id="rId39" w:history="1">
        <w:r w:rsidRPr="007259CC">
          <w:rPr>
            <w:rStyle w:val="Hyperlink"/>
            <w:rFonts w:cstheme="minorHAnsi"/>
            <w:iCs/>
            <w:sz w:val="24"/>
            <w:szCs w:val="24"/>
          </w:rPr>
          <w:t>Mates In Mind</w:t>
        </w:r>
      </w:hyperlink>
      <w:r w:rsidRPr="007259CC">
        <w:rPr>
          <w:rFonts w:cstheme="minorHAnsi"/>
          <w:iCs/>
          <w:sz w:val="24"/>
          <w:szCs w:val="24"/>
        </w:rPr>
        <w:t>, which providing the skills, clarity and confidence to construction industry employers on how to raise awareness, improve understanding and address the stigma that surrounds mental health.</w:t>
      </w:r>
    </w:p>
    <w:p w14:paraId="4411E186" w14:textId="77777777" w:rsidR="007259CC" w:rsidRPr="007259CC" w:rsidRDefault="007259CC" w:rsidP="007259CC">
      <w:pPr>
        <w:spacing w:after="0"/>
        <w:jc w:val="both"/>
        <w:rPr>
          <w:rFonts w:cstheme="minorHAnsi"/>
          <w:iCs/>
          <w:sz w:val="24"/>
          <w:szCs w:val="24"/>
        </w:rPr>
      </w:pPr>
    </w:p>
    <w:p w14:paraId="7D05AC31"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The Council can support by providing free Mental Health First Aid training, publicity resources and signposting to local support services.</w:t>
      </w:r>
    </w:p>
    <w:p w14:paraId="5DABBDD3" w14:textId="77777777" w:rsidR="007259CC" w:rsidRPr="007259CC" w:rsidRDefault="007259CC" w:rsidP="007259CC">
      <w:pPr>
        <w:spacing w:after="0"/>
        <w:jc w:val="both"/>
        <w:rPr>
          <w:rFonts w:cstheme="minorHAnsi"/>
          <w:iCs/>
          <w:sz w:val="24"/>
          <w:szCs w:val="24"/>
        </w:rPr>
      </w:pPr>
    </w:p>
    <w:p w14:paraId="209E2265"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Please state whether you are or will be signed up to the Building Mental Health charter (or similar scheme), and that and appropriate number of trained Mental Health First Aiders will be available on site.</w:t>
      </w:r>
    </w:p>
    <w:p w14:paraId="1DCB1D8C" w14:textId="77777777" w:rsidR="007259CC" w:rsidRDefault="007259CC" w:rsidP="007259CC">
      <w:pPr>
        <w:jc w:val="both"/>
        <w:rPr>
          <w:sz w:val="24"/>
          <w:szCs w:val="28"/>
        </w:rPr>
      </w:pPr>
    </w:p>
    <w:p w14:paraId="194783E7" w14:textId="77777777" w:rsidR="007259CC" w:rsidRPr="00DE0C67" w:rsidRDefault="007259CC" w:rsidP="007259CC">
      <w:pPr>
        <w:rPr>
          <w:sz w:val="24"/>
          <w:szCs w:val="28"/>
        </w:rPr>
      </w:pPr>
      <w:r w:rsidRPr="00BB5C68">
        <w:rPr>
          <w:noProof/>
          <w:sz w:val="24"/>
          <w:szCs w:val="24"/>
          <w:lang w:eastAsia="en-GB"/>
        </w:rPr>
        <mc:AlternateContent>
          <mc:Choice Requires="wps">
            <w:drawing>
              <wp:inline distT="0" distB="0" distL="0" distR="0" wp14:anchorId="659397D1" wp14:editId="6A34282E">
                <wp:extent cx="5506720" cy="1097280"/>
                <wp:effectExtent l="0" t="0" r="17780" b="266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9AF4F0" w14:textId="248CB98B" w:rsidR="007259CC" w:rsidRDefault="00EC42DC" w:rsidP="007259CC">
                            <w:r>
                              <w:t xml:space="preserve">We are signed up to the Building Mental </w:t>
                            </w:r>
                            <w:proofErr w:type="spellStart"/>
                            <w:r>
                              <w:t>Heath</w:t>
                            </w:r>
                            <w:proofErr w:type="spellEnd"/>
                            <w:r>
                              <w:t xml:space="preserve"> Charter.</w:t>
                            </w:r>
                          </w:p>
                          <w:p w14:paraId="1181AB58" w14:textId="70932D92" w:rsidR="00EC42DC" w:rsidRDefault="00EC42DC" w:rsidP="007259CC">
                            <w:r>
                              <w:t xml:space="preserve">We have tool box talks concerning this subject and We have a CBT Psychotherapist details that any one can contact with full </w:t>
                            </w:r>
                            <w:r w:rsidR="00A475C9">
                              <w:t>discretion</w:t>
                            </w:r>
                            <w:r>
                              <w:t>.</w:t>
                            </w:r>
                          </w:p>
                        </w:txbxContent>
                      </wps:txbx>
                      <wps:bodyPr rot="0" vert="horz" wrap="square" lIns="91440" tIns="45720" rIns="91440" bIns="45720" anchor="t" anchorCtr="0">
                        <a:noAutofit/>
                      </wps:bodyPr>
                    </wps:wsp>
                  </a:graphicData>
                </a:graphic>
              </wp:inline>
            </w:drawing>
          </mc:Choice>
          <mc:Fallback>
            <w:pict>
              <v:shape w14:anchorId="659397D1" id="_x0000_s111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" fillcolor="white [3201]" strokecolor="#d8d8d8 [2732]" strokeweight="1pt">
                <v:textbox>
                  <w:txbxContent>
                    <w:p w14:paraId="799AF4F0" w14:textId="248CB98B" w:rsidR="007259CC" w:rsidRDefault="00EC42DC" w:rsidP="007259CC">
                      <w:r>
                        <w:t xml:space="preserve">We are signed up to the Building Mental </w:t>
                      </w:r>
                      <w:proofErr w:type="spellStart"/>
                      <w:r>
                        <w:t>Heath</w:t>
                      </w:r>
                      <w:proofErr w:type="spellEnd"/>
                      <w:r>
                        <w:t xml:space="preserve"> Charter.</w:t>
                      </w:r>
                    </w:p>
                    <w:p w14:paraId="1181AB58" w14:textId="70932D92" w:rsidR="00EC42DC" w:rsidRDefault="00EC42DC" w:rsidP="007259CC">
                      <w:r>
                        <w:t xml:space="preserve">We have tool box talks concerning this subject and We have a CBT Psychotherapist details that any one can contact with full </w:t>
                      </w:r>
                      <w:r w:rsidR="00A475C9">
                        <w:t>discretion</w:t>
                      </w:r>
                      <w:r>
                        <w:t>.</w:t>
                      </w:r>
                    </w:p>
                  </w:txbxContent>
                </v:textbox>
                <w10:anchorlock/>
              </v:shape>
            </w:pict>
          </mc:Fallback>
        </mc:AlternateContent>
      </w:r>
    </w:p>
    <w:p w14:paraId="679BF85B" w14:textId="77777777" w:rsidR="007259CC" w:rsidRDefault="007259CC" w:rsidP="007259CC">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72928" behindDoc="0" locked="0" layoutInCell="1" allowOverlap="1" wp14:anchorId="6DF66531" wp14:editId="20950C01">
                <wp:simplePos x="0" y="0"/>
                <wp:positionH relativeFrom="column">
                  <wp:posOffset>-190500</wp:posOffset>
                </wp:positionH>
                <wp:positionV relativeFrom="paragraph">
                  <wp:posOffset>5080</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5FE0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5pt;margin-top:.4pt;width:7.8pt;height: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Pr>
          <w:b/>
          <w:color w:val="76923C" w:themeColor="accent3" w:themeShade="BF"/>
          <w:sz w:val="96"/>
          <w:szCs w:val="96"/>
        </w:rPr>
        <w:br w:type="page"/>
      </w:r>
    </w:p>
    <w:p w14:paraId="1232609F" w14:textId="5FE6F67F" w:rsidR="007176C8" w:rsidRPr="00CA33F1" w:rsidRDefault="007176C8" w:rsidP="00BA1610">
      <w:pPr>
        <w:pStyle w:val="Heading1"/>
        <w:rPr>
          <w:rFonts w:asciiTheme="minorHAnsi" w:hAnsiTheme="minorHAnsi" w:cs="Tahoma"/>
          <w:color w:val="17365D" w:themeColor="text2" w:themeShade="BF"/>
          <w:sz w:val="56"/>
          <w:szCs w:val="56"/>
        </w:rPr>
      </w:pPr>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proofErr w:type="gramStart"/>
      <w:r w:rsidRPr="00BB5C68">
        <w:rPr>
          <w:rFonts w:ascii="Calibri" w:hAnsi="Calibri" w:cs="Tahoma"/>
          <w:sz w:val="24"/>
          <w:szCs w:val="24"/>
        </w:rPr>
        <w:t>…..</w:t>
      </w:r>
      <w:proofErr w:type="gramEnd"/>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0"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2BB0FA2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B14C03">
        <w:rPr>
          <w:color w:val="808080" w:themeColor="background1" w:themeShade="80"/>
          <w:sz w:val="24"/>
          <w:szCs w:val="24"/>
        </w:rPr>
        <w:t>2.9</w:t>
      </w:r>
    </w:p>
    <w:sectPr w:rsidR="00F63B5B" w:rsidRPr="003D7603" w:rsidSect="004D7355">
      <w:footerReference w:type="default" r:id="rId41"/>
      <w:footerReference w:type="first" r:id="rId4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3F166" w14:textId="77777777" w:rsidR="00147E9A" w:rsidRDefault="00147E9A" w:rsidP="00431053">
      <w:pPr>
        <w:spacing w:after="0" w:line="240" w:lineRule="auto"/>
      </w:pPr>
      <w:r>
        <w:separator/>
      </w:r>
    </w:p>
  </w:endnote>
  <w:endnote w:type="continuationSeparator" w:id="0">
    <w:p w14:paraId="470F8F78" w14:textId="77777777" w:rsidR="00147E9A" w:rsidRDefault="00147E9A"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20B0604020202020204"/>
    <w:charset w:val="00"/>
    <w:family w:val="swiss"/>
    <w:pitch w:val="default"/>
    <w:sig w:usb0="00000003" w:usb1="00000000" w:usb2="00000000" w:usb3="00000000" w:csb0="00000001" w:csb1="00000000"/>
  </w:font>
  <w:font w:name="Calibri,Bold">
    <w:altName w:val="Cambria"/>
    <w:panose1 w:val="020B06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31742"/>
      <w:docPartObj>
        <w:docPartGallery w:val="Page Numbers (Bottom of Page)"/>
        <w:docPartUnique/>
      </w:docPartObj>
    </w:sdtPr>
    <w:sdtEndPr>
      <w:rPr>
        <w:noProof/>
      </w:rPr>
    </w:sdtEndPr>
    <w:sdtContent>
      <w:p w14:paraId="123262DA" w14:textId="7F7A8533" w:rsidR="007259CC" w:rsidRDefault="007259CC" w:rsidP="007176C8">
        <w:pPr>
          <w:pStyle w:val="Footer"/>
        </w:pPr>
        <w:r>
          <w:fldChar w:fldCharType="begin"/>
        </w:r>
        <w:r>
          <w:instrText xml:space="preserve"> PAGE   \* MERGEFORMAT </w:instrText>
        </w:r>
        <w:r>
          <w:fldChar w:fldCharType="separate"/>
        </w:r>
        <w:r w:rsidR="00BB371B">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259CC" w:rsidRDefault="00725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62DD" w14:textId="77777777" w:rsidR="007259CC" w:rsidRDefault="007259C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259CC" w:rsidRDefault="00725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B31B3" w14:textId="77777777" w:rsidR="00147E9A" w:rsidRDefault="00147E9A" w:rsidP="00431053">
      <w:pPr>
        <w:spacing w:after="0" w:line="240" w:lineRule="auto"/>
      </w:pPr>
      <w:r>
        <w:separator/>
      </w:r>
    </w:p>
  </w:footnote>
  <w:footnote w:type="continuationSeparator" w:id="0">
    <w:p w14:paraId="0BC5487B" w14:textId="77777777" w:rsidR="00147E9A" w:rsidRDefault="00147E9A"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75923822">
    <w:abstractNumId w:val="39"/>
  </w:num>
  <w:num w:numId="2" w16cid:durableId="959335101">
    <w:abstractNumId w:val="32"/>
  </w:num>
  <w:num w:numId="3" w16cid:durableId="2104063047">
    <w:abstractNumId w:val="15"/>
  </w:num>
  <w:num w:numId="4" w16cid:durableId="2146922734">
    <w:abstractNumId w:val="7"/>
  </w:num>
  <w:num w:numId="5" w16cid:durableId="169296587">
    <w:abstractNumId w:val="21"/>
  </w:num>
  <w:num w:numId="6" w16cid:durableId="589850746">
    <w:abstractNumId w:val="14"/>
  </w:num>
  <w:num w:numId="7" w16cid:durableId="1175808009">
    <w:abstractNumId w:val="25"/>
  </w:num>
  <w:num w:numId="8" w16cid:durableId="2041470214">
    <w:abstractNumId w:val="33"/>
  </w:num>
  <w:num w:numId="9" w16cid:durableId="1954945811">
    <w:abstractNumId w:val="3"/>
  </w:num>
  <w:num w:numId="10" w16cid:durableId="250896442">
    <w:abstractNumId w:val="26"/>
  </w:num>
  <w:num w:numId="11" w16cid:durableId="1039546132">
    <w:abstractNumId w:val="6"/>
  </w:num>
  <w:num w:numId="12" w16cid:durableId="1502231848">
    <w:abstractNumId w:val="4"/>
  </w:num>
  <w:num w:numId="13" w16cid:durableId="270820111">
    <w:abstractNumId w:val="10"/>
  </w:num>
  <w:num w:numId="14" w16cid:durableId="2107455674">
    <w:abstractNumId w:val="36"/>
  </w:num>
  <w:num w:numId="15" w16cid:durableId="424425872">
    <w:abstractNumId w:val="38"/>
  </w:num>
  <w:num w:numId="16" w16cid:durableId="529535456">
    <w:abstractNumId w:val="35"/>
  </w:num>
  <w:num w:numId="17" w16cid:durableId="383600813">
    <w:abstractNumId w:val="16"/>
  </w:num>
  <w:num w:numId="18" w16cid:durableId="374086944">
    <w:abstractNumId w:val="0"/>
  </w:num>
  <w:num w:numId="19" w16cid:durableId="1960213779">
    <w:abstractNumId w:val="28"/>
  </w:num>
  <w:num w:numId="20" w16cid:durableId="114374583">
    <w:abstractNumId w:val="18"/>
  </w:num>
  <w:num w:numId="21" w16cid:durableId="1300920334">
    <w:abstractNumId w:val="30"/>
  </w:num>
  <w:num w:numId="22" w16cid:durableId="969629707">
    <w:abstractNumId w:val="29"/>
  </w:num>
  <w:num w:numId="23" w16cid:durableId="381752217">
    <w:abstractNumId w:val="8"/>
  </w:num>
  <w:num w:numId="24" w16cid:durableId="1422411760">
    <w:abstractNumId w:val="11"/>
  </w:num>
  <w:num w:numId="25" w16cid:durableId="723528435">
    <w:abstractNumId w:val="37"/>
  </w:num>
  <w:num w:numId="26" w16cid:durableId="235172035">
    <w:abstractNumId w:val="40"/>
  </w:num>
  <w:num w:numId="27" w16cid:durableId="613174840">
    <w:abstractNumId w:val="22"/>
  </w:num>
  <w:num w:numId="28" w16cid:durableId="478233172">
    <w:abstractNumId w:val="24"/>
  </w:num>
  <w:num w:numId="29" w16cid:durableId="643316740">
    <w:abstractNumId w:val="12"/>
  </w:num>
  <w:num w:numId="30" w16cid:durableId="706299162">
    <w:abstractNumId w:val="34"/>
  </w:num>
  <w:num w:numId="31" w16cid:durableId="1613971463">
    <w:abstractNumId w:val="20"/>
  </w:num>
  <w:num w:numId="32" w16cid:durableId="1491290638">
    <w:abstractNumId w:val="9"/>
  </w:num>
  <w:num w:numId="33" w16cid:durableId="1768959211">
    <w:abstractNumId w:val="13"/>
  </w:num>
  <w:num w:numId="34" w16cid:durableId="2134597145">
    <w:abstractNumId w:val="19"/>
  </w:num>
  <w:num w:numId="35" w16cid:durableId="664867986">
    <w:abstractNumId w:val="17"/>
  </w:num>
  <w:num w:numId="36" w16cid:durableId="1094670896">
    <w:abstractNumId w:val="5"/>
  </w:num>
  <w:num w:numId="37" w16cid:durableId="1436510736">
    <w:abstractNumId w:val="2"/>
  </w:num>
  <w:num w:numId="38" w16cid:durableId="919484459">
    <w:abstractNumId w:val="23"/>
  </w:num>
  <w:num w:numId="39" w16cid:durableId="1004553090">
    <w:abstractNumId w:val="1"/>
  </w:num>
  <w:num w:numId="40" w16cid:durableId="326578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90611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2MTE2NzA2BDJMzZV0lIJTi4sz8/NACoxrAbE/lUEsAAAA"/>
  </w:docVars>
  <w:rsids>
    <w:rsidRoot w:val="00C34D9E"/>
    <w:rsid w:val="0000112D"/>
    <w:rsid w:val="00005A6E"/>
    <w:rsid w:val="00014D8E"/>
    <w:rsid w:val="00016F2F"/>
    <w:rsid w:val="000174D1"/>
    <w:rsid w:val="00017CC0"/>
    <w:rsid w:val="0002135A"/>
    <w:rsid w:val="0002506D"/>
    <w:rsid w:val="000257D4"/>
    <w:rsid w:val="00030054"/>
    <w:rsid w:val="00031FFB"/>
    <w:rsid w:val="0003288C"/>
    <w:rsid w:val="000333C3"/>
    <w:rsid w:val="000374B7"/>
    <w:rsid w:val="00037FCA"/>
    <w:rsid w:val="00043570"/>
    <w:rsid w:val="00045B47"/>
    <w:rsid w:val="00054137"/>
    <w:rsid w:val="000631CE"/>
    <w:rsid w:val="000708C5"/>
    <w:rsid w:val="00072D9C"/>
    <w:rsid w:val="00082320"/>
    <w:rsid w:val="00082362"/>
    <w:rsid w:val="00086E64"/>
    <w:rsid w:val="00086F15"/>
    <w:rsid w:val="00087E07"/>
    <w:rsid w:val="0009476A"/>
    <w:rsid w:val="000949A6"/>
    <w:rsid w:val="0009504E"/>
    <w:rsid w:val="000A2D47"/>
    <w:rsid w:val="000A63CF"/>
    <w:rsid w:val="000B0737"/>
    <w:rsid w:val="000B28BE"/>
    <w:rsid w:val="000B2C0A"/>
    <w:rsid w:val="000B2C95"/>
    <w:rsid w:val="000C18F7"/>
    <w:rsid w:val="000C4572"/>
    <w:rsid w:val="000D03E9"/>
    <w:rsid w:val="000D0576"/>
    <w:rsid w:val="000D55FD"/>
    <w:rsid w:val="000E19F0"/>
    <w:rsid w:val="000E2346"/>
    <w:rsid w:val="000E5D8F"/>
    <w:rsid w:val="000E669A"/>
    <w:rsid w:val="000F06BF"/>
    <w:rsid w:val="000F3024"/>
    <w:rsid w:val="000F5999"/>
    <w:rsid w:val="000F6470"/>
    <w:rsid w:val="000F6EB8"/>
    <w:rsid w:val="00102759"/>
    <w:rsid w:val="00102BD9"/>
    <w:rsid w:val="00107AD1"/>
    <w:rsid w:val="00115D14"/>
    <w:rsid w:val="00116C6A"/>
    <w:rsid w:val="00116CC2"/>
    <w:rsid w:val="001176D5"/>
    <w:rsid w:val="0012483E"/>
    <w:rsid w:val="0013142E"/>
    <w:rsid w:val="001329C6"/>
    <w:rsid w:val="00134835"/>
    <w:rsid w:val="00135D8B"/>
    <w:rsid w:val="00141375"/>
    <w:rsid w:val="00147E9A"/>
    <w:rsid w:val="001507CE"/>
    <w:rsid w:val="00151368"/>
    <w:rsid w:val="001543B5"/>
    <w:rsid w:val="001564AA"/>
    <w:rsid w:val="00157BEF"/>
    <w:rsid w:val="00157DF8"/>
    <w:rsid w:val="00157E9C"/>
    <w:rsid w:val="001612A5"/>
    <w:rsid w:val="00162035"/>
    <w:rsid w:val="00162084"/>
    <w:rsid w:val="0016461B"/>
    <w:rsid w:val="001660DC"/>
    <w:rsid w:val="00166865"/>
    <w:rsid w:val="00166BD1"/>
    <w:rsid w:val="0016713B"/>
    <w:rsid w:val="00171C5C"/>
    <w:rsid w:val="00172174"/>
    <w:rsid w:val="00183F8D"/>
    <w:rsid w:val="001840F2"/>
    <w:rsid w:val="00184E9D"/>
    <w:rsid w:val="00185088"/>
    <w:rsid w:val="001861E6"/>
    <w:rsid w:val="00191005"/>
    <w:rsid w:val="00191285"/>
    <w:rsid w:val="00191D88"/>
    <w:rsid w:val="00192EC1"/>
    <w:rsid w:val="00193ACA"/>
    <w:rsid w:val="001977AA"/>
    <w:rsid w:val="001B1E97"/>
    <w:rsid w:val="001B299B"/>
    <w:rsid w:val="001B30C6"/>
    <w:rsid w:val="001B404E"/>
    <w:rsid w:val="001C0160"/>
    <w:rsid w:val="001C4DA3"/>
    <w:rsid w:val="001C7790"/>
    <w:rsid w:val="001D654B"/>
    <w:rsid w:val="001D7027"/>
    <w:rsid w:val="001E0F17"/>
    <w:rsid w:val="001F039A"/>
    <w:rsid w:val="001F3AB2"/>
    <w:rsid w:val="001F472A"/>
    <w:rsid w:val="001F5AEF"/>
    <w:rsid w:val="002003B1"/>
    <w:rsid w:val="00202466"/>
    <w:rsid w:val="00204C90"/>
    <w:rsid w:val="00210ACD"/>
    <w:rsid w:val="0021198D"/>
    <w:rsid w:val="00225359"/>
    <w:rsid w:val="00226F8E"/>
    <w:rsid w:val="002322D2"/>
    <w:rsid w:val="0023687E"/>
    <w:rsid w:val="00240FDA"/>
    <w:rsid w:val="00241452"/>
    <w:rsid w:val="00245E0A"/>
    <w:rsid w:val="00246915"/>
    <w:rsid w:val="0024771C"/>
    <w:rsid w:val="002519ED"/>
    <w:rsid w:val="00256A94"/>
    <w:rsid w:val="002609A8"/>
    <w:rsid w:val="00262F48"/>
    <w:rsid w:val="00264985"/>
    <w:rsid w:val="00264DDD"/>
    <w:rsid w:val="002653C0"/>
    <w:rsid w:val="00271556"/>
    <w:rsid w:val="00271D83"/>
    <w:rsid w:val="002731F2"/>
    <w:rsid w:val="0028124B"/>
    <w:rsid w:val="00284D96"/>
    <w:rsid w:val="00284E5A"/>
    <w:rsid w:val="00291FF8"/>
    <w:rsid w:val="00292594"/>
    <w:rsid w:val="00293931"/>
    <w:rsid w:val="00297791"/>
    <w:rsid w:val="00297A2C"/>
    <w:rsid w:val="002A1C1F"/>
    <w:rsid w:val="002A5AE2"/>
    <w:rsid w:val="002A5D0B"/>
    <w:rsid w:val="002A75F4"/>
    <w:rsid w:val="002B22BF"/>
    <w:rsid w:val="002B5C7B"/>
    <w:rsid w:val="002B7FB4"/>
    <w:rsid w:val="002C0A95"/>
    <w:rsid w:val="002C40DD"/>
    <w:rsid w:val="002C410B"/>
    <w:rsid w:val="002C59A0"/>
    <w:rsid w:val="002C7C4B"/>
    <w:rsid w:val="002D4E84"/>
    <w:rsid w:val="002E0B1E"/>
    <w:rsid w:val="002E4346"/>
    <w:rsid w:val="002F103C"/>
    <w:rsid w:val="002F23FC"/>
    <w:rsid w:val="002F2921"/>
    <w:rsid w:val="002F3F3A"/>
    <w:rsid w:val="002F63AA"/>
    <w:rsid w:val="00305FBC"/>
    <w:rsid w:val="00315862"/>
    <w:rsid w:val="0031626F"/>
    <w:rsid w:val="00322E18"/>
    <w:rsid w:val="00325FB0"/>
    <w:rsid w:val="00326200"/>
    <w:rsid w:val="00327F7D"/>
    <w:rsid w:val="0033245A"/>
    <w:rsid w:val="003349F9"/>
    <w:rsid w:val="00335875"/>
    <w:rsid w:val="0033623F"/>
    <w:rsid w:val="00341020"/>
    <w:rsid w:val="00341E83"/>
    <w:rsid w:val="00342F0C"/>
    <w:rsid w:val="00345CA1"/>
    <w:rsid w:val="00346658"/>
    <w:rsid w:val="00346FB2"/>
    <w:rsid w:val="00357ACC"/>
    <w:rsid w:val="0036069B"/>
    <w:rsid w:val="00362CB5"/>
    <w:rsid w:val="003709AA"/>
    <w:rsid w:val="00375000"/>
    <w:rsid w:val="003757E8"/>
    <w:rsid w:val="003A0848"/>
    <w:rsid w:val="003A216E"/>
    <w:rsid w:val="003A2502"/>
    <w:rsid w:val="003A33EC"/>
    <w:rsid w:val="003A4127"/>
    <w:rsid w:val="003A4E0C"/>
    <w:rsid w:val="003A58C1"/>
    <w:rsid w:val="003A7C2D"/>
    <w:rsid w:val="003B0376"/>
    <w:rsid w:val="003B217A"/>
    <w:rsid w:val="003B5C45"/>
    <w:rsid w:val="003B62F3"/>
    <w:rsid w:val="003B6615"/>
    <w:rsid w:val="003C57A1"/>
    <w:rsid w:val="003D0C80"/>
    <w:rsid w:val="003D13C4"/>
    <w:rsid w:val="003D54F9"/>
    <w:rsid w:val="003D7603"/>
    <w:rsid w:val="003E2BF6"/>
    <w:rsid w:val="003E59F5"/>
    <w:rsid w:val="003E5EE2"/>
    <w:rsid w:val="003E61C3"/>
    <w:rsid w:val="003E7B9C"/>
    <w:rsid w:val="003F0193"/>
    <w:rsid w:val="003F0610"/>
    <w:rsid w:val="003F15D7"/>
    <w:rsid w:val="003F28EF"/>
    <w:rsid w:val="003F597D"/>
    <w:rsid w:val="003F6D53"/>
    <w:rsid w:val="004056DF"/>
    <w:rsid w:val="00406081"/>
    <w:rsid w:val="004150F8"/>
    <w:rsid w:val="00415678"/>
    <w:rsid w:val="00416C8A"/>
    <w:rsid w:val="00427B83"/>
    <w:rsid w:val="00430FAD"/>
    <w:rsid w:val="00431053"/>
    <w:rsid w:val="004358D5"/>
    <w:rsid w:val="00444386"/>
    <w:rsid w:val="00451491"/>
    <w:rsid w:val="00454747"/>
    <w:rsid w:val="00455898"/>
    <w:rsid w:val="0045706E"/>
    <w:rsid w:val="00457926"/>
    <w:rsid w:val="00463584"/>
    <w:rsid w:val="00467FC9"/>
    <w:rsid w:val="00470C11"/>
    <w:rsid w:val="00472E07"/>
    <w:rsid w:val="004762D1"/>
    <w:rsid w:val="00477AC4"/>
    <w:rsid w:val="0048572A"/>
    <w:rsid w:val="00487407"/>
    <w:rsid w:val="00492A48"/>
    <w:rsid w:val="004A0EBE"/>
    <w:rsid w:val="004A1C30"/>
    <w:rsid w:val="004A1E70"/>
    <w:rsid w:val="004A4094"/>
    <w:rsid w:val="004A669A"/>
    <w:rsid w:val="004A78CA"/>
    <w:rsid w:val="004B42EE"/>
    <w:rsid w:val="004C0DD1"/>
    <w:rsid w:val="004C2B05"/>
    <w:rsid w:val="004C7903"/>
    <w:rsid w:val="004D0138"/>
    <w:rsid w:val="004D0684"/>
    <w:rsid w:val="004D1130"/>
    <w:rsid w:val="004D1455"/>
    <w:rsid w:val="004D5319"/>
    <w:rsid w:val="004D7355"/>
    <w:rsid w:val="004D7F37"/>
    <w:rsid w:val="004E302B"/>
    <w:rsid w:val="004E56B1"/>
    <w:rsid w:val="004E6E4F"/>
    <w:rsid w:val="004F1D18"/>
    <w:rsid w:val="005006B6"/>
    <w:rsid w:val="00505CA0"/>
    <w:rsid w:val="00506E16"/>
    <w:rsid w:val="0051099F"/>
    <w:rsid w:val="00511077"/>
    <w:rsid w:val="005127CE"/>
    <w:rsid w:val="005136D7"/>
    <w:rsid w:val="00521BA0"/>
    <w:rsid w:val="00524E3E"/>
    <w:rsid w:val="00526ADA"/>
    <w:rsid w:val="00527A00"/>
    <w:rsid w:val="00531CB0"/>
    <w:rsid w:val="00537862"/>
    <w:rsid w:val="0054145A"/>
    <w:rsid w:val="00541B98"/>
    <w:rsid w:val="0054403F"/>
    <w:rsid w:val="00554024"/>
    <w:rsid w:val="0055481D"/>
    <w:rsid w:val="00557A02"/>
    <w:rsid w:val="00557BF0"/>
    <w:rsid w:val="00560A7A"/>
    <w:rsid w:val="0056228D"/>
    <w:rsid w:val="00565EDD"/>
    <w:rsid w:val="005760BD"/>
    <w:rsid w:val="005804A1"/>
    <w:rsid w:val="0058251A"/>
    <w:rsid w:val="00590880"/>
    <w:rsid w:val="0059490C"/>
    <w:rsid w:val="00594ACA"/>
    <w:rsid w:val="00596E89"/>
    <w:rsid w:val="005A1E9C"/>
    <w:rsid w:val="005A593A"/>
    <w:rsid w:val="005B0D40"/>
    <w:rsid w:val="005B3453"/>
    <w:rsid w:val="005C0094"/>
    <w:rsid w:val="005C6ADA"/>
    <w:rsid w:val="005C79D6"/>
    <w:rsid w:val="005D271C"/>
    <w:rsid w:val="005D4936"/>
    <w:rsid w:val="005D49B6"/>
    <w:rsid w:val="005D549A"/>
    <w:rsid w:val="005E3270"/>
    <w:rsid w:val="005E3B81"/>
    <w:rsid w:val="005E4D1E"/>
    <w:rsid w:val="005E56FA"/>
    <w:rsid w:val="005F003F"/>
    <w:rsid w:val="005F2661"/>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1CC3"/>
    <w:rsid w:val="00653898"/>
    <w:rsid w:val="006539AD"/>
    <w:rsid w:val="006545E4"/>
    <w:rsid w:val="00655A36"/>
    <w:rsid w:val="00661EB5"/>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6F3E86"/>
    <w:rsid w:val="007006D8"/>
    <w:rsid w:val="00701C19"/>
    <w:rsid w:val="00705BFA"/>
    <w:rsid w:val="007066E3"/>
    <w:rsid w:val="00707533"/>
    <w:rsid w:val="00707630"/>
    <w:rsid w:val="007076CB"/>
    <w:rsid w:val="00711C47"/>
    <w:rsid w:val="00714DD1"/>
    <w:rsid w:val="007176C8"/>
    <w:rsid w:val="0071775B"/>
    <w:rsid w:val="00720286"/>
    <w:rsid w:val="007259CC"/>
    <w:rsid w:val="00727BD4"/>
    <w:rsid w:val="00731360"/>
    <w:rsid w:val="00733D0C"/>
    <w:rsid w:val="00736A31"/>
    <w:rsid w:val="007372A4"/>
    <w:rsid w:val="00743F6F"/>
    <w:rsid w:val="00745301"/>
    <w:rsid w:val="00746037"/>
    <w:rsid w:val="00747F57"/>
    <w:rsid w:val="00750285"/>
    <w:rsid w:val="00750860"/>
    <w:rsid w:val="00752B04"/>
    <w:rsid w:val="007530E0"/>
    <w:rsid w:val="007568BB"/>
    <w:rsid w:val="007604D4"/>
    <w:rsid w:val="00760FFB"/>
    <w:rsid w:val="007617EC"/>
    <w:rsid w:val="00776341"/>
    <w:rsid w:val="007779DC"/>
    <w:rsid w:val="00777DDE"/>
    <w:rsid w:val="00780964"/>
    <w:rsid w:val="007822FA"/>
    <w:rsid w:val="00782971"/>
    <w:rsid w:val="007841DE"/>
    <w:rsid w:val="00796741"/>
    <w:rsid w:val="007A0EF0"/>
    <w:rsid w:val="007A264E"/>
    <w:rsid w:val="007A32F3"/>
    <w:rsid w:val="007A33C8"/>
    <w:rsid w:val="007A3FEA"/>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60C1"/>
    <w:rsid w:val="00807B00"/>
    <w:rsid w:val="00813C4A"/>
    <w:rsid w:val="0081605A"/>
    <w:rsid w:val="008202E3"/>
    <w:rsid w:val="00821CE2"/>
    <w:rsid w:val="00821DAF"/>
    <w:rsid w:val="0082390D"/>
    <w:rsid w:val="00832178"/>
    <w:rsid w:val="008321B5"/>
    <w:rsid w:val="0083249B"/>
    <w:rsid w:val="00836D0A"/>
    <w:rsid w:val="00840056"/>
    <w:rsid w:val="008415D5"/>
    <w:rsid w:val="008428E7"/>
    <w:rsid w:val="00844BDA"/>
    <w:rsid w:val="0084596D"/>
    <w:rsid w:val="00846061"/>
    <w:rsid w:val="00850942"/>
    <w:rsid w:val="00852C40"/>
    <w:rsid w:val="0085471A"/>
    <w:rsid w:val="008573D2"/>
    <w:rsid w:val="00862FA9"/>
    <w:rsid w:val="00865EA3"/>
    <w:rsid w:val="00873B2A"/>
    <w:rsid w:val="008879E5"/>
    <w:rsid w:val="00890861"/>
    <w:rsid w:val="00893086"/>
    <w:rsid w:val="008977E7"/>
    <w:rsid w:val="008A4276"/>
    <w:rsid w:val="008A64D8"/>
    <w:rsid w:val="008B01C4"/>
    <w:rsid w:val="008B0553"/>
    <w:rsid w:val="008B0592"/>
    <w:rsid w:val="008B465C"/>
    <w:rsid w:val="008B700D"/>
    <w:rsid w:val="008C0C08"/>
    <w:rsid w:val="008C4A26"/>
    <w:rsid w:val="008D018D"/>
    <w:rsid w:val="008D0B4A"/>
    <w:rsid w:val="008D1C20"/>
    <w:rsid w:val="008D1CAA"/>
    <w:rsid w:val="008D265E"/>
    <w:rsid w:val="008D413D"/>
    <w:rsid w:val="008D4A3E"/>
    <w:rsid w:val="008D6DC0"/>
    <w:rsid w:val="008D7128"/>
    <w:rsid w:val="008E257B"/>
    <w:rsid w:val="008E3329"/>
    <w:rsid w:val="008F0C8E"/>
    <w:rsid w:val="008F71EE"/>
    <w:rsid w:val="008F7F91"/>
    <w:rsid w:val="00903D8D"/>
    <w:rsid w:val="00905B5D"/>
    <w:rsid w:val="00906A77"/>
    <w:rsid w:val="009148F7"/>
    <w:rsid w:val="00921D01"/>
    <w:rsid w:val="00926160"/>
    <w:rsid w:val="00927586"/>
    <w:rsid w:val="00933288"/>
    <w:rsid w:val="009423D7"/>
    <w:rsid w:val="00946E90"/>
    <w:rsid w:val="009472CB"/>
    <w:rsid w:val="009473BA"/>
    <w:rsid w:val="00953581"/>
    <w:rsid w:val="00953601"/>
    <w:rsid w:val="00954AAE"/>
    <w:rsid w:val="00955C26"/>
    <w:rsid w:val="00961B3D"/>
    <w:rsid w:val="0096480B"/>
    <w:rsid w:val="00966B5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277"/>
    <w:rsid w:val="009D5795"/>
    <w:rsid w:val="009D5D8E"/>
    <w:rsid w:val="009D6646"/>
    <w:rsid w:val="009E1C29"/>
    <w:rsid w:val="009E1F26"/>
    <w:rsid w:val="009E3073"/>
    <w:rsid w:val="009E37DE"/>
    <w:rsid w:val="009E7A29"/>
    <w:rsid w:val="009F0032"/>
    <w:rsid w:val="009F29D5"/>
    <w:rsid w:val="00A01563"/>
    <w:rsid w:val="00A114FD"/>
    <w:rsid w:val="00A116ED"/>
    <w:rsid w:val="00A1509A"/>
    <w:rsid w:val="00A17500"/>
    <w:rsid w:val="00A21106"/>
    <w:rsid w:val="00A21ED1"/>
    <w:rsid w:val="00A21F74"/>
    <w:rsid w:val="00A324B2"/>
    <w:rsid w:val="00A327E1"/>
    <w:rsid w:val="00A32F4D"/>
    <w:rsid w:val="00A33450"/>
    <w:rsid w:val="00A35C8B"/>
    <w:rsid w:val="00A35EA0"/>
    <w:rsid w:val="00A475C9"/>
    <w:rsid w:val="00A52E55"/>
    <w:rsid w:val="00A60861"/>
    <w:rsid w:val="00A67C30"/>
    <w:rsid w:val="00A749CE"/>
    <w:rsid w:val="00A75332"/>
    <w:rsid w:val="00A76FDC"/>
    <w:rsid w:val="00A82D81"/>
    <w:rsid w:val="00A82DDD"/>
    <w:rsid w:val="00A91FCD"/>
    <w:rsid w:val="00A9356C"/>
    <w:rsid w:val="00A96D59"/>
    <w:rsid w:val="00A97EA1"/>
    <w:rsid w:val="00AA522C"/>
    <w:rsid w:val="00AA6919"/>
    <w:rsid w:val="00AA79A7"/>
    <w:rsid w:val="00AB5092"/>
    <w:rsid w:val="00AB54BD"/>
    <w:rsid w:val="00AC0B46"/>
    <w:rsid w:val="00AC64DF"/>
    <w:rsid w:val="00AC74A5"/>
    <w:rsid w:val="00AC79F9"/>
    <w:rsid w:val="00AD0A88"/>
    <w:rsid w:val="00AD11EA"/>
    <w:rsid w:val="00AD574D"/>
    <w:rsid w:val="00AD582E"/>
    <w:rsid w:val="00AD7B83"/>
    <w:rsid w:val="00AE4260"/>
    <w:rsid w:val="00AE4E76"/>
    <w:rsid w:val="00AE6846"/>
    <w:rsid w:val="00AF47DD"/>
    <w:rsid w:val="00AF5CFA"/>
    <w:rsid w:val="00AF7978"/>
    <w:rsid w:val="00B047EF"/>
    <w:rsid w:val="00B11811"/>
    <w:rsid w:val="00B135F2"/>
    <w:rsid w:val="00B14C03"/>
    <w:rsid w:val="00B20B72"/>
    <w:rsid w:val="00B22D5F"/>
    <w:rsid w:val="00B27068"/>
    <w:rsid w:val="00B346C0"/>
    <w:rsid w:val="00B4024C"/>
    <w:rsid w:val="00B4269C"/>
    <w:rsid w:val="00B43972"/>
    <w:rsid w:val="00B443EA"/>
    <w:rsid w:val="00B52E0E"/>
    <w:rsid w:val="00B57861"/>
    <w:rsid w:val="00B63901"/>
    <w:rsid w:val="00B64891"/>
    <w:rsid w:val="00B64D9E"/>
    <w:rsid w:val="00B665BA"/>
    <w:rsid w:val="00B71C91"/>
    <w:rsid w:val="00B76DD2"/>
    <w:rsid w:val="00B77BA4"/>
    <w:rsid w:val="00B821CF"/>
    <w:rsid w:val="00B83419"/>
    <w:rsid w:val="00B849D6"/>
    <w:rsid w:val="00B85748"/>
    <w:rsid w:val="00B87DE4"/>
    <w:rsid w:val="00B9061D"/>
    <w:rsid w:val="00B920D6"/>
    <w:rsid w:val="00B93F22"/>
    <w:rsid w:val="00BA1610"/>
    <w:rsid w:val="00BA23B5"/>
    <w:rsid w:val="00BA3252"/>
    <w:rsid w:val="00BA5E70"/>
    <w:rsid w:val="00BB3613"/>
    <w:rsid w:val="00BB371B"/>
    <w:rsid w:val="00BB4897"/>
    <w:rsid w:val="00BB5C68"/>
    <w:rsid w:val="00BC078A"/>
    <w:rsid w:val="00BC3999"/>
    <w:rsid w:val="00BC6A39"/>
    <w:rsid w:val="00BD144C"/>
    <w:rsid w:val="00BE05EF"/>
    <w:rsid w:val="00BE05F8"/>
    <w:rsid w:val="00BE4F06"/>
    <w:rsid w:val="00C02856"/>
    <w:rsid w:val="00C0304A"/>
    <w:rsid w:val="00C031E9"/>
    <w:rsid w:val="00C06D1B"/>
    <w:rsid w:val="00C14FD9"/>
    <w:rsid w:val="00C159F6"/>
    <w:rsid w:val="00C16EC1"/>
    <w:rsid w:val="00C25FEF"/>
    <w:rsid w:val="00C32B6A"/>
    <w:rsid w:val="00C34C58"/>
    <w:rsid w:val="00C34D9E"/>
    <w:rsid w:val="00C35B88"/>
    <w:rsid w:val="00C35C3B"/>
    <w:rsid w:val="00C406F3"/>
    <w:rsid w:val="00C46240"/>
    <w:rsid w:val="00C53C94"/>
    <w:rsid w:val="00C557C4"/>
    <w:rsid w:val="00C56785"/>
    <w:rsid w:val="00C63D63"/>
    <w:rsid w:val="00C6472D"/>
    <w:rsid w:val="00C649E9"/>
    <w:rsid w:val="00C673D8"/>
    <w:rsid w:val="00C67E01"/>
    <w:rsid w:val="00C71F8D"/>
    <w:rsid w:val="00C74426"/>
    <w:rsid w:val="00C74A80"/>
    <w:rsid w:val="00C74DB7"/>
    <w:rsid w:val="00C81D2B"/>
    <w:rsid w:val="00C873F8"/>
    <w:rsid w:val="00C92F22"/>
    <w:rsid w:val="00C933D0"/>
    <w:rsid w:val="00CA090D"/>
    <w:rsid w:val="00CA33F1"/>
    <w:rsid w:val="00CA784F"/>
    <w:rsid w:val="00CB0E57"/>
    <w:rsid w:val="00CB4336"/>
    <w:rsid w:val="00CB5D28"/>
    <w:rsid w:val="00CB71F4"/>
    <w:rsid w:val="00CB779A"/>
    <w:rsid w:val="00CC4908"/>
    <w:rsid w:val="00CD104D"/>
    <w:rsid w:val="00CD1F2B"/>
    <w:rsid w:val="00CD661F"/>
    <w:rsid w:val="00CE56C1"/>
    <w:rsid w:val="00CF354A"/>
    <w:rsid w:val="00CF4FEF"/>
    <w:rsid w:val="00D008EA"/>
    <w:rsid w:val="00D10C55"/>
    <w:rsid w:val="00D11520"/>
    <w:rsid w:val="00D1474F"/>
    <w:rsid w:val="00D1633C"/>
    <w:rsid w:val="00D20564"/>
    <w:rsid w:val="00D227F4"/>
    <w:rsid w:val="00D23155"/>
    <w:rsid w:val="00D34145"/>
    <w:rsid w:val="00D3455D"/>
    <w:rsid w:val="00D360B3"/>
    <w:rsid w:val="00D36A8B"/>
    <w:rsid w:val="00D3704C"/>
    <w:rsid w:val="00D37D85"/>
    <w:rsid w:val="00D40839"/>
    <w:rsid w:val="00D47AF1"/>
    <w:rsid w:val="00D50489"/>
    <w:rsid w:val="00D50E1E"/>
    <w:rsid w:val="00D52988"/>
    <w:rsid w:val="00D565EF"/>
    <w:rsid w:val="00D6761F"/>
    <w:rsid w:val="00D706C5"/>
    <w:rsid w:val="00D70EFE"/>
    <w:rsid w:val="00D72A58"/>
    <w:rsid w:val="00D76078"/>
    <w:rsid w:val="00D7694F"/>
    <w:rsid w:val="00D83BC7"/>
    <w:rsid w:val="00D86889"/>
    <w:rsid w:val="00D87E17"/>
    <w:rsid w:val="00D915CF"/>
    <w:rsid w:val="00D91F96"/>
    <w:rsid w:val="00D94864"/>
    <w:rsid w:val="00D97E34"/>
    <w:rsid w:val="00DA1403"/>
    <w:rsid w:val="00DA2B45"/>
    <w:rsid w:val="00DA70A5"/>
    <w:rsid w:val="00DB2242"/>
    <w:rsid w:val="00DB3E9C"/>
    <w:rsid w:val="00DB676F"/>
    <w:rsid w:val="00DB7E17"/>
    <w:rsid w:val="00DC0037"/>
    <w:rsid w:val="00DC68B3"/>
    <w:rsid w:val="00DC6C51"/>
    <w:rsid w:val="00DD3AC1"/>
    <w:rsid w:val="00DD48FD"/>
    <w:rsid w:val="00DD6E7D"/>
    <w:rsid w:val="00DD7DE4"/>
    <w:rsid w:val="00DE05C3"/>
    <w:rsid w:val="00DE0C67"/>
    <w:rsid w:val="00DE1909"/>
    <w:rsid w:val="00DE242B"/>
    <w:rsid w:val="00DE3770"/>
    <w:rsid w:val="00DE3AFD"/>
    <w:rsid w:val="00DE7537"/>
    <w:rsid w:val="00DE7A5E"/>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433B7"/>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35F8"/>
    <w:rsid w:val="00EA49C2"/>
    <w:rsid w:val="00EA5728"/>
    <w:rsid w:val="00EA5C5F"/>
    <w:rsid w:val="00EA62B3"/>
    <w:rsid w:val="00EB2623"/>
    <w:rsid w:val="00EB402E"/>
    <w:rsid w:val="00EB6A3C"/>
    <w:rsid w:val="00EB6B5F"/>
    <w:rsid w:val="00EC1C0E"/>
    <w:rsid w:val="00EC2068"/>
    <w:rsid w:val="00EC42DC"/>
    <w:rsid w:val="00EC75FF"/>
    <w:rsid w:val="00ED237C"/>
    <w:rsid w:val="00EE4D60"/>
    <w:rsid w:val="00EE551A"/>
    <w:rsid w:val="00EF2E31"/>
    <w:rsid w:val="00EF4FF7"/>
    <w:rsid w:val="00F00897"/>
    <w:rsid w:val="00F00E2C"/>
    <w:rsid w:val="00F02D4D"/>
    <w:rsid w:val="00F06C81"/>
    <w:rsid w:val="00F14AF6"/>
    <w:rsid w:val="00F17630"/>
    <w:rsid w:val="00F20650"/>
    <w:rsid w:val="00F230B1"/>
    <w:rsid w:val="00F25BBB"/>
    <w:rsid w:val="00F367E8"/>
    <w:rsid w:val="00F40BA1"/>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5017"/>
    <w:rsid w:val="00F96FFB"/>
    <w:rsid w:val="00FA2769"/>
    <w:rsid w:val="00FA4F64"/>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3C4C"/>
    <w:rsid w:val="00FF62D8"/>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customStyle="1" w:styleId="UnresolvedMention2">
    <w:name w:val="Unresolved Mention2"/>
    <w:basedOn w:val="DefaultParagraphFont"/>
    <w:uiPriority w:val="99"/>
    <w:semiHidden/>
    <w:unhideWhenUsed/>
    <w:rsid w:val="00D20564"/>
    <w:rPr>
      <w:color w:val="605E5C"/>
      <w:shd w:val="clear" w:color="auto" w:fill="E1DFDD"/>
    </w:rPr>
  </w:style>
  <w:style w:type="character" w:styleId="UnresolvedMention">
    <w:name w:val="Unresolved Mention"/>
    <w:basedOn w:val="DefaultParagraphFont"/>
    <w:uiPriority w:val="99"/>
    <w:semiHidden/>
    <w:unhideWhenUsed/>
    <w:rsid w:val="001F5A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28012874">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8169865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mailto:CLOCS@camden.gov.uk" TargetMode="External"/><Relationship Id="rId39" Type="http://schemas.openxmlformats.org/officeDocument/2006/relationships/hyperlink" Target="https://protect-eu.mimecast.com/s/vZGHC71ZPu3Wj63cW0EAl?domain=matesinmind.org/" TargetMode="External"/><Relationship Id="rId21" Type="http://schemas.openxmlformats.org/officeDocument/2006/relationships/hyperlink" Target="https://www.camden.gov.uk/about-construction-management-plans" TargetMode="External"/><Relationship Id="rId34"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mailto:derek@dekra.co.uk" TargetMode="External"/><Relationship Id="rId29" Type="http://schemas.openxmlformats.org/officeDocument/2006/relationships/hyperlink" Target="https://www.camden.gov.uk/temporary-traffic-restriction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https://www.camden.gov.uk/documents/20142/1269042/Guide+for+Contractors+in+Camden.pdf/18b7bb06-119e-9957-7037-fdb633f17ae6" TargetMode="External"/><Relationship Id="rId32" Type="http://schemas.openxmlformats.org/officeDocument/2006/relationships/hyperlink" Target="http://www.camden.gov.uk/ccm/navigation/environment/building-control/demolition/" TargetMode="External"/><Relationship Id="rId37" Type="http://schemas.openxmlformats.org/officeDocument/2006/relationships/hyperlink" Target="https://idlingaction.london/business/" TargetMode="External"/><Relationship Id="rId40" Type="http://schemas.openxmlformats.org/officeDocument/2006/relationships/hyperlink" Target="mailto:planningobligations@camden.gov.uk" TargetMode="Externa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https://protect-eu.mimecast.com/s/PK6ZCVAG3FjLlOZCzThUa?domain=ccscheme.org.uk/" TargetMode="External"/><Relationship Id="rId28" Type="http://schemas.openxmlformats.org/officeDocument/2006/relationships/hyperlink" Target="https://www.camden.gov.uk/parking-bay-suspensions" TargetMode="External"/><Relationship Id="rId36" Type="http://schemas.openxmlformats.org/officeDocument/2006/relationships/hyperlink" Target="https://www.london.gov.uk/sites/default/files/nrmm_practical_guide_v4_sept20.pdf" TargetMode="External"/><Relationship Id="rId10" Type="http://schemas.openxmlformats.org/officeDocument/2006/relationships/endnotes" Target="endnotes.xml"/><Relationship Id="rId19" Type="http://schemas.openxmlformats.org/officeDocument/2006/relationships/hyperlink" Target="mailto:derek@dekra.co.uk" TargetMode="External"/><Relationship Id="rId31" Type="http://schemas.openxmlformats.org/officeDocument/2006/relationships/hyperlink" Target="https://www.camden.gov.uk/about-construction-management-plan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protect-eu.mimecast.com/s/RhAACROA3cPkr7OT9fD9T?domain=ccscheme.org.uk/" TargetMode="External"/><Relationship Id="rId27" Type="http://schemas.openxmlformats.org/officeDocument/2006/relationships/hyperlink" Target="https://assets.publishing.service.gov.uk/government/uploads/system/uploads/attachment_data/file/321056/safety-at-streetworks.pdf?msclkid=a893e373b71511ecbbcec198d43962d8" TargetMode="External"/><Relationship Id="rId30" Type="http://schemas.openxmlformats.org/officeDocument/2006/relationships/hyperlink" Target="https://www.camden.gov.uk/trade-permits" TargetMode="External"/><Relationship Id="rId35" Type="http://schemas.openxmlformats.org/officeDocument/2006/relationships/hyperlink" Target="https://www.london.gov.uk/what-we-do/environment/pollution-and-air-quality/nrmm"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CLOCS@camden.gov.uk" TargetMode="External"/><Relationship Id="rId33" Type="http://schemas.openxmlformats.org/officeDocument/2006/relationships/hyperlink" Target="https://www.london.gov.uk/what-we-do/planning/implementing-london-plan/london-plan-guidance-and-spgs/control-dust-and" TargetMode="External"/><Relationship Id="rId38" Type="http://schemas.openxmlformats.org/officeDocument/2006/relationships/hyperlink" Target="https://protect-eu.mimecast.com/s/7freC6X1OCQGl9Qsp5pDD?domain=buildingmentalhealth.net"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47D7A4-EE15-4207-949C-2BE1D5632935}">
  <ds:schemaRefs>
    <ds:schemaRef ds:uri="http://schemas.openxmlformats.org/officeDocument/2006/bibliography"/>
  </ds:schemaRefs>
</ds:datastoreItem>
</file>

<file path=customXml/itemProps4.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5897</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DEREK CUNNINGTON</cp:lastModifiedBy>
  <cp:revision>6</cp:revision>
  <cp:lastPrinted>2023-10-06T11:02:00Z</cp:lastPrinted>
  <dcterms:created xsi:type="dcterms:W3CDTF">2023-10-06T10:58:00Z</dcterms:created>
  <dcterms:modified xsi:type="dcterms:W3CDTF">2023-10-06T11:02:00Z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